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E5B4A" w14:textId="54517ACE" w:rsidR="005F25FF" w:rsidRPr="009732A5" w:rsidRDefault="005F25FF" w:rsidP="00FA515C">
      <w:pPr>
        <w:tabs>
          <w:tab w:val="right" w:pos="9639"/>
        </w:tabs>
        <w:spacing w:after="0" w:line="276" w:lineRule="auto"/>
        <w:jc w:val="right"/>
        <w:outlineLvl w:val="0"/>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Załącznik nr 5 do SWZ</w:t>
      </w:r>
    </w:p>
    <w:p w14:paraId="71A0FD3F" w14:textId="77777777" w:rsidR="005F25FF" w:rsidRPr="009732A5" w:rsidRDefault="005F25FF" w:rsidP="00FA515C">
      <w:pPr>
        <w:tabs>
          <w:tab w:val="left" w:pos="2229"/>
          <w:tab w:val="center" w:pos="4535"/>
          <w:tab w:val="right" w:pos="9639"/>
        </w:tabs>
        <w:spacing w:after="0" w:line="276" w:lineRule="auto"/>
        <w:outlineLvl w:val="0"/>
        <w:rPr>
          <w:rFonts w:ascii="Times New Roman" w:hAnsi="Times New Roman" w:cs="Times New Roman"/>
          <w:b/>
          <w:bCs/>
          <w:color w:val="000000" w:themeColor="text1"/>
          <w:kern w:val="2"/>
          <w:sz w:val="24"/>
          <w:szCs w:val="24"/>
        </w:rPr>
      </w:pPr>
      <w:r w:rsidRPr="009732A5">
        <w:rPr>
          <w:rFonts w:ascii="Times New Roman" w:hAnsi="Times New Roman" w:cs="Times New Roman"/>
          <w:b/>
          <w:color w:val="000000" w:themeColor="text1"/>
          <w:sz w:val="24"/>
          <w:szCs w:val="24"/>
        </w:rPr>
        <w:tab/>
      </w:r>
      <w:r w:rsidRPr="009732A5">
        <w:rPr>
          <w:rFonts w:ascii="Times New Roman" w:hAnsi="Times New Roman" w:cs="Times New Roman"/>
          <w:b/>
          <w:color w:val="000000" w:themeColor="text1"/>
          <w:sz w:val="24"/>
          <w:szCs w:val="24"/>
        </w:rPr>
        <w:tab/>
        <w:t xml:space="preserve">„PROJEKT” </w:t>
      </w:r>
      <w:r w:rsidRPr="009732A5">
        <w:rPr>
          <w:rFonts w:ascii="Times New Roman" w:hAnsi="Times New Roman" w:cs="Times New Roman"/>
          <w:b/>
          <w:bCs/>
          <w:color w:val="000000" w:themeColor="text1"/>
          <w:kern w:val="2"/>
          <w:sz w:val="24"/>
          <w:szCs w:val="24"/>
        </w:rPr>
        <w:t xml:space="preserve">UMOWY </w:t>
      </w:r>
    </w:p>
    <w:p w14:paraId="353009C1" w14:textId="77777777" w:rsidR="00D91D5C" w:rsidRPr="009732A5" w:rsidRDefault="002B7F4C" w:rsidP="00FA515C">
      <w:pPr>
        <w:pStyle w:val="Default"/>
        <w:spacing w:line="276" w:lineRule="auto"/>
        <w:jc w:val="both"/>
        <w:rPr>
          <w:color w:val="000000" w:themeColor="text1"/>
        </w:rPr>
      </w:pPr>
      <w:r w:rsidRPr="009732A5">
        <w:rPr>
          <w:color w:val="000000" w:themeColor="text1"/>
        </w:rPr>
        <w:t>w</w:t>
      </w:r>
      <w:r w:rsidR="00D91D5C" w:rsidRPr="009732A5">
        <w:rPr>
          <w:color w:val="000000" w:themeColor="text1"/>
        </w:rPr>
        <w:t xml:space="preserve"> dniu ................................ 202</w:t>
      </w:r>
      <w:r w:rsidR="00D366DB" w:rsidRPr="009732A5">
        <w:rPr>
          <w:color w:val="000000" w:themeColor="text1"/>
        </w:rPr>
        <w:t>6</w:t>
      </w:r>
      <w:r w:rsidR="00D91D5C" w:rsidRPr="009732A5">
        <w:rPr>
          <w:color w:val="000000" w:themeColor="text1"/>
        </w:rPr>
        <w:t xml:space="preserve"> roku w Dukli została zawarta umowa pomiędzy: </w:t>
      </w:r>
    </w:p>
    <w:p w14:paraId="0EF30C87" w14:textId="77777777" w:rsidR="00D91D5C" w:rsidRPr="009732A5" w:rsidRDefault="00D91D5C" w:rsidP="00FA515C">
      <w:pPr>
        <w:pStyle w:val="Default"/>
        <w:numPr>
          <w:ilvl w:val="0"/>
          <w:numId w:val="12"/>
        </w:numPr>
        <w:spacing w:line="276" w:lineRule="auto"/>
        <w:rPr>
          <w:color w:val="000000" w:themeColor="text1"/>
        </w:rPr>
      </w:pPr>
      <w:r w:rsidRPr="009732A5">
        <w:rPr>
          <w:b/>
          <w:color w:val="000000" w:themeColor="text1"/>
        </w:rPr>
        <w:t>Gminą Dukla</w:t>
      </w:r>
      <w:r w:rsidRPr="009732A5">
        <w:rPr>
          <w:color w:val="000000" w:themeColor="text1"/>
        </w:rPr>
        <w:t xml:space="preserve"> z siedzibą w Dukli,</w:t>
      </w:r>
      <w:r w:rsidR="00B948C4" w:rsidRPr="009732A5">
        <w:rPr>
          <w:color w:val="000000" w:themeColor="text1"/>
        </w:rPr>
        <w:t xml:space="preserve"> Trakt Węgierski nr 11, 38-</w:t>
      </w:r>
      <w:r w:rsidRPr="009732A5">
        <w:rPr>
          <w:color w:val="000000" w:themeColor="text1"/>
        </w:rPr>
        <w:t xml:space="preserve">450 Dukla, </w:t>
      </w:r>
    </w:p>
    <w:p w14:paraId="1D346199" w14:textId="1171A150" w:rsidR="00B948C4" w:rsidRPr="009732A5" w:rsidRDefault="00E51BBF" w:rsidP="00FA515C">
      <w:pPr>
        <w:pStyle w:val="Default"/>
        <w:spacing w:line="276" w:lineRule="auto"/>
        <w:ind w:left="720" w:hanging="360"/>
        <w:rPr>
          <w:color w:val="000000" w:themeColor="text1"/>
        </w:rPr>
      </w:pPr>
      <w:r w:rsidRPr="009732A5">
        <w:rPr>
          <w:color w:val="000000" w:themeColor="text1"/>
        </w:rPr>
        <w:t xml:space="preserve"> </w:t>
      </w:r>
      <w:r w:rsidR="00D91D5C" w:rsidRPr="009732A5">
        <w:rPr>
          <w:color w:val="000000" w:themeColor="text1"/>
        </w:rPr>
        <w:t>NIP: 684-23-64-450, REGON: 370440531</w:t>
      </w:r>
      <w:r w:rsidR="002B7F4C" w:rsidRPr="009732A5">
        <w:rPr>
          <w:color w:val="000000" w:themeColor="text1"/>
        </w:rPr>
        <w:t>,</w:t>
      </w:r>
    </w:p>
    <w:p w14:paraId="7D90FA27" w14:textId="77777777" w:rsidR="00B948C4" w:rsidRPr="009732A5" w:rsidRDefault="00D91D5C" w:rsidP="00FA515C">
      <w:pPr>
        <w:pStyle w:val="Default"/>
        <w:spacing w:line="276" w:lineRule="auto"/>
        <w:ind w:left="720" w:hanging="360"/>
        <w:rPr>
          <w:color w:val="000000" w:themeColor="text1"/>
        </w:rPr>
      </w:pPr>
      <w:r w:rsidRPr="009732A5">
        <w:rPr>
          <w:color w:val="000000" w:themeColor="text1"/>
        </w:rPr>
        <w:t>reprezentowaną przez</w:t>
      </w:r>
      <w:r w:rsidR="002B7F4C" w:rsidRPr="009732A5">
        <w:rPr>
          <w:color w:val="000000" w:themeColor="text1"/>
        </w:rPr>
        <w:t xml:space="preserve"> </w:t>
      </w:r>
      <w:r w:rsidR="00707C82" w:rsidRPr="009732A5">
        <w:rPr>
          <w:color w:val="000000" w:themeColor="text1"/>
        </w:rPr>
        <w:t>Krystynę Andruch</w:t>
      </w:r>
      <w:r w:rsidRPr="009732A5">
        <w:rPr>
          <w:color w:val="000000" w:themeColor="text1"/>
        </w:rPr>
        <w:t xml:space="preserve"> – Burmistrza Dukli, </w:t>
      </w:r>
    </w:p>
    <w:p w14:paraId="3DD9A6A0" w14:textId="77777777" w:rsidR="00B948C4" w:rsidRPr="009732A5" w:rsidRDefault="00D91D5C" w:rsidP="00FA515C">
      <w:pPr>
        <w:pStyle w:val="Default"/>
        <w:spacing w:line="276" w:lineRule="auto"/>
        <w:ind w:left="720" w:hanging="360"/>
        <w:rPr>
          <w:color w:val="000000" w:themeColor="text1"/>
        </w:rPr>
      </w:pPr>
      <w:r w:rsidRPr="009732A5">
        <w:rPr>
          <w:color w:val="000000" w:themeColor="text1"/>
        </w:rPr>
        <w:t xml:space="preserve">zwaną w dalszej treści Umowy </w:t>
      </w:r>
      <w:r w:rsidRPr="009732A5">
        <w:rPr>
          <w:b/>
          <w:color w:val="000000" w:themeColor="text1"/>
        </w:rPr>
        <w:t>Zamawiającym</w:t>
      </w:r>
      <w:r w:rsidRPr="009732A5">
        <w:rPr>
          <w:color w:val="000000" w:themeColor="text1"/>
        </w:rPr>
        <w:t xml:space="preserve">, </w:t>
      </w:r>
    </w:p>
    <w:p w14:paraId="61DA16B9" w14:textId="77777777" w:rsidR="00D91D5C" w:rsidRPr="009732A5" w:rsidRDefault="00D91D5C" w:rsidP="00FA515C">
      <w:pPr>
        <w:pStyle w:val="Default"/>
        <w:spacing w:line="276" w:lineRule="auto"/>
        <w:ind w:left="720" w:hanging="360"/>
        <w:rPr>
          <w:color w:val="000000" w:themeColor="text1"/>
        </w:rPr>
      </w:pPr>
      <w:r w:rsidRPr="009732A5">
        <w:rPr>
          <w:color w:val="000000" w:themeColor="text1"/>
        </w:rPr>
        <w:t xml:space="preserve">a </w:t>
      </w:r>
    </w:p>
    <w:p w14:paraId="06A6A5CE" w14:textId="77777777" w:rsidR="00D91D5C" w:rsidRPr="009732A5" w:rsidRDefault="00D91D5C" w:rsidP="00FA515C">
      <w:pPr>
        <w:pStyle w:val="Default"/>
        <w:numPr>
          <w:ilvl w:val="0"/>
          <w:numId w:val="12"/>
        </w:numPr>
        <w:spacing w:line="276" w:lineRule="auto"/>
        <w:rPr>
          <w:color w:val="000000" w:themeColor="text1"/>
        </w:rPr>
      </w:pPr>
      <w:r w:rsidRPr="009732A5">
        <w:rPr>
          <w:color w:val="000000" w:themeColor="text1"/>
        </w:rPr>
        <w:t>..……………………………………</w:t>
      </w:r>
      <w:r w:rsidR="002B7F4C" w:rsidRPr="009732A5">
        <w:rPr>
          <w:color w:val="000000" w:themeColor="text1"/>
        </w:rPr>
        <w:t>……………………………………………………</w:t>
      </w:r>
    </w:p>
    <w:p w14:paraId="42338735" w14:textId="54F9FA06" w:rsidR="00D91D5C" w:rsidRPr="009732A5" w:rsidRDefault="00E51BBF" w:rsidP="00FA515C">
      <w:pPr>
        <w:pStyle w:val="Default"/>
        <w:spacing w:line="276" w:lineRule="auto"/>
        <w:ind w:left="720" w:hanging="360"/>
        <w:rPr>
          <w:color w:val="000000" w:themeColor="text1"/>
        </w:rPr>
      </w:pPr>
      <w:r w:rsidRPr="009732A5">
        <w:rPr>
          <w:color w:val="000000" w:themeColor="text1"/>
        </w:rPr>
        <w:t xml:space="preserve"> </w:t>
      </w:r>
      <w:proofErr w:type="gramStart"/>
      <w:r w:rsidR="00D91D5C" w:rsidRPr="009732A5">
        <w:rPr>
          <w:color w:val="000000" w:themeColor="text1"/>
        </w:rPr>
        <w:t>NIP</w:t>
      </w:r>
      <w:r w:rsidR="002B7F4C" w:rsidRPr="009732A5">
        <w:rPr>
          <w:color w:val="000000" w:themeColor="text1"/>
        </w:rPr>
        <w:t>:</w:t>
      </w:r>
      <w:r w:rsidR="00D91D5C" w:rsidRPr="009732A5">
        <w:rPr>
          <w:color w:val="000000" w:themeColor="text1"/>
        </w:rPr>
        <w:t>…</w:t>
      </w:r>
      <w:proofErr w:type="gramEnd"/>
      <w:r w:rsidR="00D91D5C" w:rsidRPr="009732A5">
        <w:rPr>
          <w:color w:val="000000" w:themeColor="text1"/>
        </w:rPr>
        <w:t>…………</w:t>
      </w:r>
      <w:proofErr w:type="gramStart"/>
      <w:r w:rsidR="00D91D5C" w:rsidRPr="009732A5">
        <w:rPr>
          <w:color w:val="000000" w:themeColor="text1"/>
        </w:rPr>
        <w:t xml:space="preserve">... </w:t>
      </w:r>
      <w:r w:rsidR="002B7F4C" w:rsidRPr="009732A5">
        <w:rPr>
          <w:color w:val="000000" w:themeColor="text1"/>
        </w:rPr>
        <w:t>,</w:t>
      </w:r>
      <w:proofErr w:type="gramEnd"/>
      <w:r w:rsidR="002B7F4C" w:rsidRPr="009732A5">
        <w:rPr>
          <w:color w:val="000000" w:themeColor="text1"/>
        </w:rPr>
        <w:t xml:space="preserve"> </w:t>
      </w:r>
      <w:proofErr w:type="gramStart"/>
      <w:r w:rsidR="00D91D5C" w:rsidRPr="009732A5">
        <w:rPr>
          <w:color w:val="000000" w:themeColor="text1"/>
        </w:rPr>
        <w:t>REGON</w:t>
      </w:r>
      <w:r w:rsidR="002B7F4C" w:rsidRPr="009732A5">
        <w:rPr>
          <w:color w:val="000000" w:themeColor="text1"/>
        </w:rPr>
        <w:t>:</w:t>
      </w:r>
      <w:r w:rsidR="00D91D5C" w:rsidRPr="009732A5">
        <w:rPr>
          <w:color w:val="000000" w:themeColor="text1"/>
        </w:rPr>
        <w:t>…</w:t>
      </w:r>
      <w:proofErr w:type="gramEnd"/>
      <w:r w:rsidR="00D91D5C" w:rsidRPr="009732A5">
        <w:rPr>
          <w:color w:val="000000" w:themeColor="text1"/>
        </w:rPr>
        <w:t>………………………………………</w:t>
      </w:r>
      <w:r w:rsidR="002B7F4C" w:rsidRPr="009732A5">
        <w:rPr>
          <w:color w:val="000000" w:themeColor="text1"/>
        </w:rPr>
        <w:t>……………….</w:t>
      </w:r>
      <w:r w:rsidR="00D91D5C" w:rsidRPr="009732A5">
        <w:rPr>
          <w:color w:val="000000" w:themeColor="text1"/>
        </w:rPr>
        <w:t xml:space="preserve"> </w:t>
      </w:r>
    </w:p>
    <w:p w14:paraId="4DD6DF02" w14:textId="47D07F8E" w:rsidR="00B948C4" w:rsidRPr="009732A5" w:rsidRDefault="00E51BBF" w:rsidP="00FA515C">
      <w:pPr>
        <w:pStyle w:val="Default"/>
        <w:spacing w:line="276" w:lineRule="auto"/>
        <w:ind w:left="720" w:hanging="360"/>
        <w:rPr>
          <w:color w:val="000000" w:themeColor="text1"/>
        </w:rPr>
      </w:pPr>
      <w:r w:rsidRPr="009732A5">
        <w:rPr>
          <w:color w:val="000000" w:themeColor="text1"/>
        </w:rPr>
        <w:t xml:space="preserve"> </w:t>
      </w:r>
      <w:r w:rsidR="00D91D5C" w:rsidRPr="009732A5">
        <w:rPr>
          <w:color w:val="000000" w:themeColor="text1"/>
        </w:rPr>
        <w:t xml:space="preserve">reprezentowanym przez: ................................................................................... zwanym dalej </w:t>
      </w:r>
      <w:r w:rsidR="00D91D5C" w:rsidRPr="009732A5">
        <w:rPr>
          <w:b/>
          <w:color w:val="000000" w:themeColor="text1"/>
        </w:rPr>
        <w:t>Wykonawcą</w:t>
      </w:r>
      <w:r w:rsidR="00D91D5C" w:rsidRPr="009732A5">
        <w:rPr>
          <w:color w:val="000000" w:themeColor="text1"/>
        </w:rPr>
        <w:t>,</w:t>
      </w:r>
      <w:r w:rsidR="002B7F4C" w:rsidRPr="009732A5">
        <w:rPr>
          <w:color w:val="000000" w:themeColor="text1"/>
        </w:rPr>
        <w:t xml:space="preserve"> </w:t>
      </w:r>
    </w:p>
    <w:p w14:paraId="47363900" w14:textId="77777777" w:rsidR="00D91D5C" w:rsidRPr="009732A5" w:rsidRDefault="00D91D5C" w:rsidP="00FA515C">
      <w:pPr>
        <w:pStyle w:val="Default"/>
        <w:spacing w:line="276" w:lineRule="auto"/>
        <w:ind w:left="720" w:hanging="360"/>
        <w:rPr>
          <w:color w:val="000000" w:themeColor="text1"/>
        </w:rPr>
      </w:pPr>
      <w:r w:rsidRPr="009732A5">
        <w:rPr>
          <w:color w:val="000000" w:themeColor="text1"/>
        </w:rPr>
        <w:t>zwanymi dalej „</w:t>
      </w:r>
      <w:r w:rsidRPr="009732A5">
        <w:rPr>
          <w:b/>
          <w:color w:val="000000" w:themeColor="text1"/>
        </w:rPr>
        <w:t>Stronami</w:t>
      </w:r>
      <w:r w:rsidRPr="009732A5">
        <w:rPr>
          <w:color w:val="000000" w:themeColor="text1"/>
        </w:rPr>
        <w:t>” lub każde z osobna „</w:t>
      </w:r>
      <w:r w:rsidRPr="009732A5">
        <w:rPr>
          <w:b/>
          <w:color w:val="000000" w:themeColor="text1"/>
        </w:rPr>
        <w:t>Stroną</w:t>
      </w:r>
      <w:r w:rsidR="00B948C4" w:rsidRPr="009732A5">
        <w:rPr>
          <w:color w:val="000000" w:themeColor="text1"/>
        </w:rPr>
        <w:t>”,</w:t>
      </w:r>
    </w:p>
    <w:p w14:paraId="063596B6" w14:textId="77777777" w:rsidR="00B948C4" w:rsidRPr="009732A5" w:rsidRDefault="00B948C4" w:rsidP="00FA515C">
      <w:pPr>
        <w:pStyle w:val="Default"/>
        <w:spacing w:line="276" w:lineRule="auto"/>
        <w:ind w:left="720" w:hanging="360"/>
        <w:rPr>
          <w:color w:val="000000" w:themeColor="text1"/>
        </w:rPr>
      </w:pPr>
      <w:r w:rsidRPr="009732A5">
        <w:rPr>
          <w:color w:val="000000" w:themeColor="text1"/>
        </w:rPr>
        <w:t>o następującej treści:</w:t>
      </w:r>
    </w:p>
    <w:p w14:paraId="50E37233" w14:textId="77777777" w:rsidR="00FC4A0F" w:rsidRPr="009732A5" w:rsidRDefault="00FC4A0F" w:rsidP="00FA515C">
      <w:pPr>
        <w:spacing w:after="0" w:line="276" w:lineRule="auto"/>
        <w:jc w:val="both"/>
        <w:rPr>
          <w:rFonts w:ascii="Times New Roman" w:eastAsia="Times New Roman" w:hAnsi="Times New Roman" w:cs="Times New Roman"/>
          <w:color w:val="000000" w:themeColor="text1"/>
          <w:sz w:val="24"/>
          <w:szCs w:val="24"/>
          <w:lang w:eastAsia="pl-PL"/>
        </w:rPr>
      </w:pPr>
    </w:p>
    <w:p w14:paraId="40A0DD34" w14:textId="3F1D462C" w:rsidR="00EE1582" w:rsidRPr="009732A5" w:rsidRDefault="00FC4A0F" w:rsidP="00FA515C">
      <w:pPr>
        <w:spacing w:after="0" w:line="276" w:lineRule="auto"/>
        <w:jc w:val="both"/>
        <w:rPr>
          <w:rFonts w:ascii="Times New Roman" w:hAnsi="Times New Roman" w:cs="Times New Roman"/>
          <w:color w:val="000000" w:themeColor="text1"/>
          <w:sz w:val="24"/>
          <w:szCs w:val="24"/>
        </w:rPr>
      </w:pPr>
      <w:r w:rsidRPr="009732A5">
        <w:rPr>
          <w:rFonts w:ascii="Times New Roman" w:eastAsia="Times New Roman" w:hAnsi="Times New Roman" w:cs="Times New Roman"/>
          <w:color w:val="000000" w:themeColor="text1"/>
          <w:sz w:val="24"/>
          <w:szCs w:val="24"/>
          <w:lang w:eastAsia="pl-PL"/>
        </w:rPr>
        <w:t xml:space="preserve">Niniejsza umowa jest konsekwencją zamówienia publicznego udzielonego na podstawie ustawy z dnia 11 września 2019 </w:t>
      </w:r>
      <w:r w:rsidR="00FB257F" w:rsidRPr="009732A5">
        <w:rPr>
          <w:rFonts w:ascii="Times New Roman" w:eastAsia="Times New Roman" w:hAnsi="Times New Roman" w:cs="Times New Roman"/>
          <w:color w:val="000000" w:themeColor="text1"/>
          <w:sz w:val="24"/>
          <w:szCs w:val="24"/>
          <w:lang w:eastAsia="pl-PL"/>
        </w:rPr>
        <w:t xml:space="preserve">roku </w:t>
      </w:r>
      <w:r w:rsidRPr="009732A5">
        <w:rPr>
          <w:rFonts w:ascii="Times New Roman" w:eastAsia="Times New Roman" w:hAnsi="Times New Roman" w:cs="Times New Roman"/>
          <w:color w:val="000000" w:themeColor="text1"/>
          <w:sz w:val="24"/>
          <w:szCs w:val="24"/>
          <w:lang w:eastAsia="pl-PL"/>
        </w:rPr>
        <w:t>Prawo zamówień publicznych</w:t>
      </w:r>
      <w:r w:rsidR="00E51BBF" w:rsidRPr="009732A5">
        <w:rPr>
          <w:rFonts w:ascii="Times New Roman" w:eastAsia="Times New Roman" w:hAnsi="Times New Roman" w:cs="Times New Roman"/>
          <w:color w:val="000000" w:themeColor="text1"/>
          <w:sz w:val="24"/>
          <w:szCs w:val="24"/>
          <w:lang w:eastAsia="pl-PL"/>
        </w:rPr>
        <w:t xml:space="preserve"> </w:t>
      </w:r>
      <w:r w:rsidRPr="009732A5">
        <w:rPr>
          <w:rFonts w:ascii="Times New Roman" w:eastAsia="Times New Roman" w:hAnsi="Times New Roman" w:cs="Times New Roman"/>
          <w:color w:val="000000" w:themeColor="text1"/>
          <w:sz w:val="24"/>
          <w:szCs w:val="24"/>
          <w:lang w:eastAsia="pl-PL"/>
        </w:rPr>
        <w:t xml:space="preserve">zwanej dalej „ustawą” oraz następstwem wyboru przez Zamawiającego oferty </w:t>
      </w:r>
      <w:r w:rsidRPr="009732A5">
        <w:rPr>
          <w:rFonts w:ascii="Times New Roman" w:hAnsi="Times New Roman" w:cs="Times New Roman"/>
          <w:color w:val="000000" w:themeColor="text1"/>
          <w:sz w:val="24"/>
          <w:szCs w:val="24"/>
        </w:rPr>
        <w:t>w trybie art. 275 pkt 1</w:t>
      </w:r>
      <w:r w:rsidR="00FB257F" w:rsidRPr="009732A5">
        <w:rPr>
          <w:rFonts w:ascii="Times New Roman" w:hAnsi="Times New Roman" w:cs="Times New Roman"/>
          <w:color w:val="000000" w:themeColor="text1"/>
          <w:sz w:val="24"/>
          <w:szCs w:val="24"/>
        </w:rPr>
        <w:t xml:space="preserve"> ustawy,</w:t>
      </w:r>
      <w:r w:rsidRPr="009732A5">
        <w:rPr>
          <w:rFonts w:ascii="Times New Roman" w:hAnsi="Times New Roman" w:cs="Times New Roman"/>
          <w:color w:val="000000" w:themeColor="text1"/>
          <w:sz w:val="24"/>
          <w:szCs w:val="24"/>
        </w:rPr>
        <w:t xml:space="preserve"> </w:t>
      </w:r>
      <w:r w:rsidR="00FB257F" w:rsidRPr="009732A5">
        <w:rPr>
          <w:rStyle w:val="FontStyle104"/>
          <w:color w:val="000000" w:themeColor="text1"/>
          <w:sz w:val="24"/>
          <w:szCs w:val="24"/>
        </w:rPr>
        <w:t>w</w:t>
      </w:r>
      <w:r w:rsidR="00EE1582" w:rsidRPr="009732A5">
        <w:rPr>
          <w:rStyle w:val="FontStyle104"/>
          <w:color w:val="000000" w:themeColor="text1"/>
          <w:sz w:val="24"/>
          <w:szCs w:val="24"/>
        </w:rPr>
        <w:t xml:space="preserve"> wyniku rozstrzygniętego postępowania o udzielenie zamówienia publicznego</w:t>
      </w:r>
      <w:r w:rsidR="00E51BBF" w:rsidRPr="009732A5">
        <w:rPr>
          <w:rStyle w:val="FontStyle104"/>
          <w:color w:val="000000" w:themeColor="text1"/>
          <w:sz w:val="24"/>
          <w:szCs w:val="24"/>
        </w:rPr>
        <w:t xml:space="preserve"> </w:t>
      </w:r>
      <w:r w:rsidR="00EE1582" w:rsidRPr="009732A5">
        <w:rPr>
          <w:rStyle w:val="FontStyle104"/>
          <w:color w:val="000000" w:themeColor="text1"/>
          <w:sz w:val="24"/>
          <w:szCs w:val="24"/>
        </w:rPr>
        <w:t xml:space="preserve">(znak: </w:t>
      </w:r>
      <w:r w:rsidR="00E51BBF" w:rsidRPr="009732A5">
        <w:rPr>
          <w:rFonts w:ascii="Times New Roman" w:hAnsi="Times New Roman" w:cs="Times New Roman"/>
          <w:b/>
          <w:bCs/>
          <w:color w:val="000000" w:themeColor="text1"/>
          <w:sz w:val="24"/>
          <w:szCs w:val="24"/>
        </w:rPr>
        <w:t>I.271.2</w:t>
      </w:r>
      <w:r w:rsidR="00E91CDE">
        <w:rPr>
          <w:rFonts w:ascii="Times New Roman" w:hAnsi="Times New Roman" w:cs="Times New Roman"/>
          <w:b/>
          <w:bCs/>
          <w:color w:val="000000" w:themeColor="text1"/>
          <w:sz w:val="24"/>
          <w:szCs w:val="24"/>
        </w:rPr>
        <w:t>2</w:t>
      </w:r>
      <w:r w:rsidR="00E51BBF" w:rsidRPr="009732A5">
        <w:rPr>
          <w:rFonts w:ascii="Times New Roman" w:hAnsi="Times New Roman" w:cs="Times New Roman"/>
          <w:b/>
          <w:bCs/>
          <w:color w:val="000000" w:themeColor="text1"/>
          <w:sz w:val="24"/>
          <w:szCs w:val="24"/>
        </w:rPr>
        <w:t>.2026</w:t>
      </w:r>
      <w:r w:rsidR="00EE1582" w:rsidRPr="009732A5">
        <w:rPr>
          <w:rStyle w:val="FontStyle104"/>
          <w:color w:val="000000" w:themeColor="text1"/>
          <w:sz w:val="24"/>
          <w:szCs w:val="24"/>
        </w:rPr>
        <w:t xml:space="preserve">), </w:t>
      </w:r>
      <w:r w:rsidR="00EE1582" w:rsidRPr="009732A5">
        <w:rPr>
          <w:rFonts w:ascii="Times New Roman" w:hAnsi="Times New Roman" w:cs="Times New Roman"/>
          <w:bCs/>
          <w:color w:val="000000" w:themeColor="text1"/>
          <w:sz w:val="24"/>
          <w:szCs w:val="24"/>
        </w:rPr>
        <w:t>na wykonanie</w:t>
      </w:r>
      <w:r w:rsidR="007A5D2E" w:rsidRPr="009732A5">
        <w:rPr>
          <w:rFonts w:ascii="Times New Roman" w:hAnsi="Times New Roman" w:cs="Times New Roman"/>
          <w:bCs/>
          <w:color w:val="000000" w:themeColor="text1"/>
          <w:sz w:val="24"/>
          <w:szCs w:val="24"/>
        </w:rPr>
        <w:t xml:space="preserve"> usługi</w:t>
      </w:r>
      <w:r w:rsidR="00EE1582" w:rsidRPr="009732A5">
        <w:rPr>
          <w:rFonts w:ascii="Times New Roman" w:hAnsi="Times New Roman" w:cs="Times New Roman"/>
          <w:bCs/>
          <w:color w:val="000000" w:themeColor="text1"/>
          <w:sz w:val="24"/>
          <w:szCs w:val="24"/>
        </w:rPr>
        <w:t xml:space="preserve"> dla zadania pn.: </w:t>
      </w:r>
      <w:r w:rsidR="00EE1582" w:rsidRPr="009732A5">
        <w:rPr>
          <w:rFonts w:ascii="Times New Roman" w:hAnsi="Times New Roman" w:cs="Times New Roman"/>
          <w:b/>
          <w:bCs/>
          <w:color w:val="000000" w:themeColor="text1"/>
          <w:sz w:val="24"/>
          <w:szCs w:val="24"/>
        </w:rPr>
        <w:t>Dowóz dzieci z Gminy Dukla w roku szkolnym 202</w:t>
      </w:r>
      <w:r w:rsidR="00D366DB" w:rsidRPr="009732A5">
        <w:rPr>
          <w:rFonts w:ascii="Times New Roman" w:hAnsi="Times New Roman" w:cs="Times New Roman"/>
          <w:b/>
          <w:bCs/>
          <w:color w:val="000000" w:themeColor="text1"/>
          <w:sz w:val="24"/>
          <w:szCs w:val="24"/>
        </w:rPr>
        <w:t>6</w:t>
      </w:r>
      <w:r w:rsidR="00EE1582" w:rsidRPr="009732A5">
        <w:rPr>
          <w:rFonts w:ascii="Times New Roman" w:hAnsi="Times New Roman" w:cs="Times New Roman"/>
          <w:b/>
          <w:bCs/>
          <w:color w:val="000000" w:themeColor="text1"/>
          <w:sz w:val="24"/>
          <w:szCs w:val="24"/>
        </w:rPr>
        <w:t>/202</w:t>
      </w:r>
      <w:r w:rsidR="00D366DB" w:rsidRPr="009732A5">
        <w:rPr>
          <w:rFonts w:ascii="Times New Roman" w:hAnsi="Times New Roman" w:cs="Times New Roman"/>
          <w:b/>
          <w:bCs/>
          <w:color w:val="000000" w:themeColor="text1"/>
          <w:sz w:val="24"/>
          <w:szCs w:val="24"/>
        </w:rPr>
        <w:t>7</w:t>
      </w:r>
      <w:r w:rsidR="00EE1582" w:rsidRPr="009732A5">
        <w:rPr>
          <w:rFonts w:ascii="Times New Roman" w:hAnsi="Times New Roman" w:cs="Times New Roman"/>
          <w:b/>
          <w:bCs/>
          <w:color w:val="000000" w:themeColor="text1"/>
          <w:sz w:val="24"/>
          <w:szCs w:val="24"/>
        </w:rPr>
        <w:t xml:space="preserve"> do szkół, przedszkola i oddziałów przedszkolnych</w:t>
      </w:r>
      <w:r w:rsidR="00EE1582" w:rsidRPr="009732A5">
        <w:rPr>
          <w:rFonts w:ascii="Times New Roman" w:hAnsi="Times New Roman" w:cs="Times New Roman"/>
          <w:color w:val="000000" w:themeColor="text1"/>
          <w:sz w:val="24"/>
          <w:szCs w:val="24"/>
        </w:rPr>
        <w:t>.</w:t>
      </w:r>
    </w:p>
    <w:p w14:paraId="7652E316" w14:textId="77777777" w:rsidR="007E7593" w:rsidRPr="009732A5" w:rsidRDefault="007E7593" w:rsidP="00FA515C">
      <w:pPr>
        <w:spacing w:after="0" w:line="276" w:lineRule="auto"/>
        <w:jc w:val="both"/>
        <w:rPr>
          <w:rFonts w:ascii="Times New Roman" w:hAnsi="Times New Roman" w:cs="Times New Roman"/>
          <w:b/>
          <w:bCs/>
          <w:color w:val="000000" w:themeColor="text1"/>
          <w:sz w:val="24"/>
          <w:szCs w:val="24"/>
        </w:rPr>
      </w:pPr>
    </w:p>
    <w:p w14:paraId="64DEC2F8"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 1</w:t>
      </w:r>
    </w:p>
    <w:p w14:paraId="50EA8739" w14:textId="77777777" w:rsidR="00D91D5C" w:rsidRPr="009732A5" w:rsidRDefault="00D91D5C" w:rsidP="00FA515C">
      <w:pPr>
        <w:pStyle w:val="Default"/>
        <w:spacing w:line="276" w:lineRule="auto"/>
        <w:jc w:val="center"/>
        <w:rPr>
          <w:b/>
          <w:bCs/>
          <w:color w:val="000000" w:themeColor="text1"/>
        </w:rPr>
      </w:pPr>
      <w:r w:rsidRPr="009732A5">
        <w:rPr>
          <w:b/>
          <w:bCs/>
          <w:color w:val="000000" w:themeColor="text1"/>
        </w:rPr>
        <w:t>Przedmiot umowy</w:t>
      </w:r>
    </w:p>
    <w:p w14:paraId="50527B75" w14:textId="657C1F6A" w:rsidR="00D91D5C" w:rsidRPr="009732A5" w:rsidRDefault="00D91D5C" w:rsidP="00FA515C">
      <w:pPr>
        <w:numPr>
          <w:ilvl w:val="0"/>
          <w:numId w:val="8"/>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Przedmiotem umowy jest wykonanie usługi polegającej na zapewnieniu dowozu do szkół</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i odwozu po zajęciach szkolnych, dzieci zamieszkałych na terenie Gminy Dukla, na podstawie zakupionych biletów miesięcznych wraz ze sprawowaniem opieki nad dziećmi w czasie wsiadania, przewozu oraz wysiadania, w roku szkolnym 202</w:t>
      </w:r>
      <w:r w:rsidR="00D366DB" w:rsidRPr="009732A5">
        <w:rPr>
          <w:rFonts w:ascii="Times New Roman" w:hAnsi="Times New Roman" w:cs="Times New Roman"/>
          <w:color w:val="000000" w:themeColor="text1"/>
          <w:sz w:val="24"/>
          <w:szCs w:val="24"/>
        </w:rPr>
        <w:t>6</w:t>
      </w:r>
      <w:r w:rsidRPr="009732A5">
        <w:rPr>
          <w:rFonts w:ascii="Times New Roman" w:hAnsi="Times New Roman" w:cs="Times New Roman"/>
          <w:color w:val="000000" w:themeColor="text1"/>
          <w:sz w:val="24"/>
          <w:szCs w:val="24"/>
        </w:rPr>
        <w:t>/202</w:t>
      </w:r>
      <w:r w:rsidR="00D366DB" w:rsidRPr="009732A5">
        <w:rPr>
          <w:rFonts w:ascii="Times New Roman" w:hAnsi="Times New Roman" w:cs="Times New Roman"/>
          <w:color w:val="000000" w:themeColor="text1"/>
          <w:sz w:val="24"/>
          <w:szCs w:val="24"/>
        </w:rPr>
        <w:t>7</w:t>
      </w:r>
      <w:r w:rsidRPr="009732A5">
        <w:rPr>
          <w:rFonts w:ascii="Times New Roman" w:hAnsi="Times New Roman" w:cs="Times New Roman"/>
          <w:color w:val="000000" w:themeColor="text1"/>
          <w:sz w:val="24"/>
          <w:szCs w:val="24"/>
        </w:rPr>
        <w:t>.</w:t>
      </w:r>
    </w:p>
    <w:p w14:paraId="07572AF9" w14:textId="62386DB1"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Usługi świadczone będą przez Wykonawcę z miejscowości</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 xml:space="preserve">położonych na terenie Gminy Dukla do: </w:t>
      </w:r>
    </w:p>
    <w:p w14:paraId="36184269" w14:textId="77777777" w:rsidR="00D91D5C" w:rsidRPr="009732A5" w:rsidRDefault="00D91D5C" w:rsidP="00FA515C">
      <w:pPr>
        <w:pStyle w:val="Akapitzlist"/>
        <w:numPr>
          <w:ilvl w:val="0"/>
          <w:numId w:val="11"/>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Szkoły Podstawowej w Dukli, </w:t>
      </w:r>
    </w:p>
    <w:p w14:paraId="5BB89993" w14:textId="77777777" w:rsidR="00D91D5C" w:rsidRPr="009732A5" w:rsidRDefault="00D91D5C" w:rsidP="00FA515C">
      <w:pPr>
        <w:pStyle w:val="Akapitzlist"/>
        <w:numPr>
          <w:ilvl w:val="0"/>
          <w:numId w:val="11"/>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Szkoły Podstawowej w Tylawie, </w:t>
      </w:r>
    </w:p>
    <w:p w14:paraId="53E877AA" w14:textId="77777777" w:rsidR="00D91D5C" w:rsidRPr="009732A5" w:rsidRDefault="00D91D5C" w:rsidP="00FA515C">
      <w:pPr>
        <w:pStyle w:val="Akapitzlist"/>
        <w:numPr>
          <w:ilvl w:val="0"/>
          <w:numId w:val="11"/>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Szkoły Podstawowej w Iwli, </w:t>
      </w:r>
    </w:p>
    <w:p w14:paraId="184397BE" w14:textId="77777777" w:rsidR="003C54A2" w:rsidRPr="009732A5" w:rsidRDefault="003C54A2" w:rsidP="00FA515C">
      <w:pPr>
        <w:pStyle w:val="Akapitzlist"/>
        <w:numPr>
          <w:ilvl w:val="0"/>
          <w:numId w:val="11"/>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Szkoły Podstawowej w Łękach Dukielskich</w:t>
      </w:r>
    </w:p>
    <w:p w14:paraId="74210579" w14:textId="77777777" w:rsidR="00D91D5C" w:rsidRPr="009732A5" w:rsidRDefault="00D91D5C" w:rsidP="00FA515C">
      <w:pPr>
        <w:pStyle w:val="Akapitzlist"/>
        <w:numPr>
          <w:ilvl w:val="0"/>
          <w:numId w:val="11"/>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Przedszkola Gminnego w Dukli </w:t>
      </w:r>
    </w:p>
    <w:p w14:paraId="31DBEEAA" w14:textId="77777777" w:rsidR="00D91D5C" w:rsidRPr="009732A5" w:rsidRDefault="00D366DB" w:rsidP="00FA515C">
      <w:pPr>
        <w:pStyle w:val="Akapitzlist"/>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 xml:space="preserve">(wykaz miejscowości i ilość dowożonych dzieci </w:t>
      </w:r>
      <w:proofErr w:type="gramStart"/>
      <w:r w:rsidR="00D91D5C" w:rsidRPr="009732A5">
        <w:rPr>
          <w:rFonts w:ascii="Times New Roman" w:hAnsi="Times New Roman" w:cs="Times New Roman"/>
          <w:color w:val="000000" w:themeColor="text1"/>
          <w:sz w:val="24"/>
          <w:szCs w:val="24"/>
        </w:rPr>
        <w:t>stanowi</w:t>
      </w:r>
      <w:proofErr w:type="gramEnd"/>
      <w:r w:rsidR="00D91D5C" w:rsidRPr="009732A5">
        <w:rPr>
          <w:rFonts w:ascii="Times New Roman" w:hAnsi="Times New Roman" w:cs="Times New Roman"/>
          <w:color w:val="000000" w:themeColor="text1"/>
          <w:sz w:val="24"/>
          <w:szCs w:val="24"/>
        </w:rPr>
        <w:t xml:space="preserve"> załącznik nr 1 do umowy). </w:t>
      </w:r>
    </w:p>
    <w:p w14:paraId="5D5FC566" w14:textId="5BB39304" w:rsidR="00D91D5C" w:rsidRPr="009732A5" w:rsidRDefault="00D91D5C" w:rsidP="00FA515C">
      <w:pPr>
        <w:pStyle w:val="Akapitzlist"/>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Realizacja przedmiotu umowy przeprowadzona będzie zgodnie z obowiązującymi przepisami prawa, a w szczególności zgodnie z ustawą z dnia 6 września 2001 roku o transporcie drogowym oraz zgodnie z ustawą z dnia 20 czerwca 1997 roku - Prawo o ruchu drogowym. Wykonując niniejszą umowę Wykonawca zobowiązany jest ponadto do wykonania jej z należytą starannością or</w:t>
      </w:r>
      <w:r w:rsidR="00FB257F" w:rsidRPr="009732A5">
        <w:rPr>
          <w:rFonts w:ascii="Times New Roman" w:hAnsi="Times New Roman" w:cs="Times New Roman"/>
          <w:color w:val="000000" w:themeColor="text1"/>
          <w:sz w:val="24"/>
          <w:szCs w:val="24"/>
        </w:rPr>
        <w:t>az z zachowaniem bezpieczeństwa</w:t>
      </w:r>
      <w:r w:rsidRPr="009732A5">
        <w:rPr>
          <w:rFonts w:ascii="Times New Roman" w:hAnsi="Times New Roman" w:cs="Times New Roman"/>
          <w:color w:val="000000" w:themeColor="text1"/>
          <w:sz w:val="24"/>
          <w:szCs w:val="24"/>
        </w:rPr>
        <w:t>, dobrą jakością i właściwą</w:t>
      </w:r>
      <w:r w:rsidR="009378AA" w:rsidRPr="009732A5">
        <w:rPr>
          <w:rFonts w:ascii="Times New Roman" w:hAnsi="Times New Roman" w:cs="Times New Roman"/>
          <w:color w:val="000000" w:themeColor="text1"/>
          <w:sz w:val="24"/>
          <w:szCs w:val="24"/>
        </w:rPr>
        <w:t xml:space="preserve"> jej</w:t>
      </w:r>
      <w:r w:rsidRPr="009732A5">
        <w:rPr>
          <w:rFonts w:ascii="Times New Roman" w:hAnsi="Times New Roman" w:cs="Times New Roman"/>
          <w:color w:val="000000" w:themeColor="text1"/>
          <w:sz w:val="24"/>
          <w:szCs w:val="24"/>
        </w:rPr>
        <w:t xml:space="preserve"> organizacją. Integralna część niniejszej umowy stanowi: specyfikacja warunków zamówienia i oferta Wykonawcy.</w:t>
      </w:r>
    </w:p>
    <w:p w14:paraId="3E24CB7F" w14:textId="77777777" w:rsidR="00D91D5C" w:rsidRPr="009732A5" w:rsidRDefault="00D91D5C" w:rsidP="00FA515C">
      <w:pPr>
        <w:numPr>
          <w:ilvl w:val="0"/>
          <w:numId w:val="8"/>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lastRenderedPageBreak/>
        <w:t xml:space="preserve">Umowa zostaje zawarta na czas określony; od </w:t>
      </w:r>
      <w:r w:rsidR="00FF6D0E" w:rsidRPr="009732A5">
        <w:rPr>
          <w:rFonts w:ascii="Times New Roman" w:hAnsi="Times New Roman" w:cs="Times New Roman"/>
          <w:color w:val="000000" w:themeColor="text1"/>
          <w:sz w:val="24"/>
          <w:szCs w:val="24"/>
        </w:rPr>
        <w:t>1</w:t>
      </w:r>
      <w:r w:rsidRPr="009732A5">
        <w:rPr>
          <w:rFonts w:ascii="Times New Roman" w:hAnsi="Times New Roman" w:cs="Times New Roman"/>
          <w:color w:val="000000" w:themeColor="text1"/>
          <w:sz w:val="24"/>
          <w:szCs w:val="24"/>
        </w:rPr>
        <w:t xml:space="preserve"> września 202</w:t>
      </w:r>
      <w:r w:rsidR="00D366DB" w:rsidRPr="009732A5">
        <w:rPr>
          <w:rFonts w:ascii="Times New Roman" w:hAnsi="Times New Roman" w:cs="Times New Roman"/>
          <w:color w:val="000000" w:themeColor="text1"/>
          <w:sz w:val="24"/>
          <w:szCs w:val="24"/>
        </w:rPr>
        <w:t>6</w:t>
      </w:r>
      <w:r w:rsidRPr="009732A5">
        <w:rPr>
          <w:rFonts w:ascii="Times New Roman" w:hAnsi="Times New Roman" w:cs="Times New Roman"/>
          <w:color w:val="000000" w:themeColor="text1"/>
          <w:sz w:val="24"/>
          <w:szCs w:val="24"/>
        </w:rPr>
        <w:t xml:space="preserve"> roku do 2</w:t>
      </w:r>
      <w:r w:rsidR="00D366DB" w:rsidRPr="009732A5">
        <w:rPr>
          <w:rFonts w:ascii="Times New Roman" w:hAnsi="Times New Roman" w:cs="Times New Roman"/>
          <w:color w:val="000000" w:themeColor="text1"/>
          <w:sz w:val="24"/>
          <w:szCs w:val="24"/>
        </w:rPr>
        <w:t>5</w:t>
      </w:r>
      <w:r w:rsidRPr="009732A5">
        <w:rPr>
          <w:rFonts w:ascii="Times New Roman" w:hAnsi="Times New Roman" w:cs="Times New Roman"/>
          <w:color w:val="000000" w:themeColor="text1"/>
          <w:sz w:val="24"/>
          <w:szCs w:val="24"/>
        </w:rPr>
        <w:t xml:space="preserve"> czerwca 202</w:t>
      </w:r>
      <w:r w:rsidR="00D366DB" w:rsidRPr="009732A5">
        <w:rPr>
          <w:rFonts w:ascii="Times New Roman" w:hAnsi="Times New Roman" w:cs="Times New Roman"/>
          <w:color w:val="000000" w:themeColor="text1"/>
          <w:sz w:val="24"/>
          <w:szCs w:val="24"/>
        </w:rPr>
        <w:t>7</w:t>
      </w:r>
      <w:r w:rsidRPr="009732A5">
        <w:rPr>
          <w:rFonts w:ascii="Times New Roman" w:hAnsi="Times New Roman" w:cs="Times New Roman"/>
          <w:color w:val="000000" w:themeColor="text1"/>
          <w:sz w:val="24"/>
          <w:szCs w:val="24"/>
        </w:rPr>
        <w:t xml:space="preserve"> roku</w:t>
      </w:r>
      <w:r w:rsidRPr="009732A5">
        <w:rPr>
          <w:rFonts w:ascii="Times New Roman" w:hAnsi="Times New Roman" w:cs="Times New Roman"/>
          <w:b/>
          <w:color w:val="000000" w:themeColor="text1"/>
          <w:sz w:val="24"/>
          <w:szCs w:val="24"/>
        </w:rPr>
        <w:t xml:space="preserve"> </w:t>
      </w:r>
      <w:r w:rsidRPr="009732A5">
        <w:rPr>
          <w:rFonts w:ascii="Times New Roman" w:hAnsi="Times New Roman" w:cs="Times New Roman"/>
          <w:color w:val="000000" w:themeColor="text1"/>
          <w:sz w:val="24"/>
          <w:szCs w:val="24"/>
        </w:rPr>
        <w:t>i realizowana będzie</w:t>
      </w:r>
      <w:r w:rsidRPr="009732A5">
        <w:rPr>
          <w:rFonts w:ascii="Times New Roman" w:hAnsi="Times New Roman" w:cs="Times New Roman"/>
          <w:b/>
          <w:color w:val="000000" w:themeColor="text1"/>
          <w:sz w:val="24"/>
          <w:szCs w:val="24"/>
        </w:rPr>
        <w:t xml:space="preserve"> </w:t>
      </w:r>
      <w:r w:rsidRPr="009732A5">
        <w:rPr>
          <w:rFonts w:ascii="Times New Roman" w:hAnsi="Times New Roman" w:cs="Times New Roman"/>
          <w:color w:val="000000" w:themeColor="text1"/>
          <w:sz w:val="24"/>
          <w:szCs w:val="24"/>
        </w:rPr>
        <w:t>w dniach prowadzonych zajęć szkolnych, na trasach określonych w:</w:t>
      </w:r>
      <w:r w:rsidRPr="009732A5">
        <w:rPr>
          <w:rFonts w:ascii="Times New Roman" w:hAnsi="Times New Roman" w:cs="Times New Roman"/>
          <w:b/>
          <w:color w:val="000000" w:themeColor="text1"/>
          <w:sz w:val="24"/>
          <w:szCs w:val="24"/>
        </w:rPr>
        <w:t xml:space="preserve"> </w:t>
      </w:r>
    </w:p>
    <w:p w14:paraId="249FA121" w14:textId="77777777" w:rsidR="00D91D5C" w:rsidRPr="009732A5" w:rsidRDefault="00D91D5C" w:rsidP="00FA515C">
      <w:pPr>
        <w:pStyle w:val="Default"/>
        <w:numPr>
          <w:ilvl w:val="0"/>
          <w:numId w:val="2"/>
        </w:numPr>
        <w:spacing w:line="276" w:lineRule="auto"/>
        <w:ind w:hanging="357"/>
        <w:jc w:val="both"/>
        <w:rPr>
          <w:color w:val="000000" w:themeColor="text1"/>
        </w:rPr>
      </w:pPr>
      <w:r w:rsidRPr="009732A5">
        <w:rPr>
          <w:color w:val="000000" w:themeColor="text1"/>
        </w:rPr>
        <w:t xml:space="preserve">zadaniu nr 1: </w:t>
      </w:r>
    </w:p>
    <w:p w14:paraId="1AF5283C" w14:textId="6E8E3BE6" w:rsidR="00D91D5C" w:rsidRPr="009732A5" w:rsidRDefault="00D91D5C" w:rsidP="00FA515C">
      <w:pPr>
        <w:pStyle w:val="Akapitzlist"/>
        <w:numPr>
          <w:ilvl w:val="0"/>
          <w:numId w:val="1"/>
        </w:numPr>
        <w:spacing w:after="0" w:line="276" w:lineRule="auto"/>
        <w:ind w:hanging="357"/>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Mszana–Tylawa szkoła–Zyndranowa–Barwinek–Tylawa szkoła – długość trasy 25 km, ilość dowożonych dzieci </w:t>
      </w:r>
      <w:r w:rsidR="00D366DB" w:rsidRPr="009732A5">
        <w:rPr>
          <w:rFonts w:ascii="Times New Roman" w:eastAsia="Times New Roman" w:hAnsi="Times New Roman" w:cs="Times New Roman"/>
          <w:color w:val="000000" w:themeColor="text1"/>
          <w:sz w:val="24"/>
          <w:szCs w:val="24"/>
          <w:lang w:eastAsia="pl-PL"/>
        </w:rPr>
        <w:t>37</w:t>
      </w:r>
      <w:r w:rsidR="0020348C" w:rsidRPr="009732A5">
        <w:rPr>
          <w:rFonts w:ascii="Times New Roman" w:eastAsia="Times New Roman" w:hAnsi="Times New Roman" w:cs="Times New Roman"/>
          <w:color w:val="000000" w:themeColor="text1"/>
          <w:sz w:val="24"/>
          <w:szCs w:val="24"/>
          <w:lang w:eastAsia="pl-PL"/>
        </w:rPr>
        <w:t xml:space="preserve"> (</w:t>
      </w:r>
      <w:r w:rsidR="00D366DB" w:rsidRPr="009732A5">
        <w:rPr>
          <w:rFonts w:ascii="Times New Roman" w:eastAsia="Times New Roman" w:hAnsi="Times New Roman" w:cs="Times New Roman"/>
          <w:color w:val="000000" w:themeColor="text1"/>
          <w:sz w:val="24"/>
          <w:szCs w:val="24"/>
          <w:lang w:eastAsia="pl-PL"/>
        </w:rPr>
        <w:t>bez uczniów</w:t>
      </w:r>
      <w:r w:rsidR="00E51BBF" w:rsidRPr="009732A5">
        <w:rPr>
          <w:rFonts w:ascii="Times New Roman" w:eastAsia="Times New Roman" w:hAnsi="Times New Roman" w:cs="Times New Roman"/>
          <w:color w:val="000000" w:themeColor="text1"/>
          <w:sz w:val="24"/>
          <w:szCs w:val="24"/>
          <w:lang w:eastAsia="pl-PL"/>
        </w:rPr>
        <w:t xml:space="preserve"> </w:t>
      </w:r>
      <w:r w:rsidR="009378AA" w:rsidRPr="009732A5">
        <w:rPr>
          <w:rFonts w:ascii="Times New Roman" w:eastAsia="Times New Roman" w:hAnsi="Times New Roman" w:cs="Times New Roman"/>
          <w:color w:val="000000" w:themeColor="text1"/>
          <w:sz w:val="24"/>
          <w:szCs w:val="24"/>
          <w:lang w:eastAsia="pl-PL"/>
        </w:rPr>
        <w:t>5-</w:t>
      </w:r>
      <w:r w:rsidR="0020348C" w:rsidRPr="009732A5">
        <w:rPr>
          <w:rFonts w:ascii="Times New Roman" w:eastAsia="Times New Roman" w:hAnsi="Times New Roman" w:cs="Times New Roman"/>
          <w:color w:val="000000" w:themeColor="text1"/>
          <w:sz w:val="24"/>
          <w:szCs w:val="24"/>
          <w:lang w:eastAsia="pl-PL"/>
        </w:rPr>
        <w:t>letnich),</w:t>
      </w:r>
    </w:p>
    <w:p w14:paraId="4A1556F2" w14:textId="77777777" w:rsidR="00D91D5C" w:rsidRPr="009732A5" w:rsidRDefault="00D91D5C" w:rsidP="00FA515C">
      <w:pPr>
        <w:pStyle w:val="Default"/>
        <w:numPr>
          <w:ilvl w:val="0"/>
          <w:numId w:val="2"/>
        </w:numPr>
        <w:spacing w:line="276" w:lineRule="auto"/>
        <w:ind w:hanging="357"/>
        <w:jc w:val="both"/>
        <w:rPr>
          <w:color w:val="000000" w:themeColor="text1"/>
        </w:rPr>
      </w:pPr>
      <w:r w:rsidRPr="009732A5">
        <w:rPr>
          <w:color w:val="000000" w:themeColor="text1"/>
        </w:rPr>
        <w:t>zadaniu nr 2:</w:t>
      </w:r>
    </w:p>
    <w:p w14:paraId="2FB550E4" w14:textId="0B08289C" w:rsidR="00D91D5C" w:rsidRPr="009732A5" w:rsidRDefault="00D91D5C" w:rsidP="00FA515C">
      <w:pPr>
        <w:pStyle w:val="Akapitzlist"/>
        <w:numPr>
          <w:ilvl w:val="0"/>
          <w:numId w:val="3"/>
        </w:numPr>
        <w:spacing w:after="0" w:line="276" w:lineRule="auto"/>
        <w:ind w:hanging="357"/>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Olchowiec–</w:t>
      </w:r>
      <w:r w:rsidR="00D366DB" w:rsidRPr="009732A5">
        <w:rPr>
          <w:rFonts w:ascii="Times New Roman" w:hAnsi="Times New Roman" w:cs="Times New Roman"/>
          <w:color w:val="000000" w:themeColor="text1"/>
          <w:sz w:val="24"/>
          <w:szCs w:val="24"/>
        </w:rPr>
        <w:t xml:space="preserve">Mszana - </w:t>
      </w:r>
      <w:r w:rsidR="0020348C" w:rsidRPr="009732A5">
        <w:rPr>
          <w:rFonts w:ascii="Times New Roman" w:hAnsi="Times New Roman" w:cs="Times New Roman"/>
          <w:color w:val="000000" w:themeColor="text1"/>
          <w:sz w:val="24"/>
          <w:szCs w:val="24"/>
        </w:rPr>
        <w:t>Chyrowa</w:t>
      </w:r>
      <w:r w:rsidRPr="009732A5">
        <w:rPr>
          <w:rFonts w:ascii="Times New Roman" w:hAnsi="Times New Roman" w:cs="Times New Roman"/>
          <w:color w:val="000000" w:themeColor="text1"/>
          <w:sz w:val="24"/>
          <w:szCs w:val="24"/>
        </w:rPr>
        <w:t>– Iwla szkoła–Głojsce–Iwla–Dukla - długość trasy</w:t>
      </w:r>
      <w:r w:rsidR="00E51BBF" w:rsidRPr="009732A5">
        <w:rPr>
          <w:rFonts w:ascii="Times New Roman" w:hAnsi="Times New Roman" w:cs="Times New Roman"/>
          <w:color w:val="000000" w:themeColor="text1"/>
          <w:sz w:val="24"/>
          <w:szCs w:val="24"/>
        </w:rPr>
        <w:t xml:space="preserve"> </w:t>
      </w:r>
      <w:r w:rsidR="009378AA" w:rsidRPr="009732A5">
        <w:rPr>
          <w:rFonts w:ascii="Times New Roman" w:hAnsi="Times New Roman" w:cs="Times New Roman"/>
          <w:color w:val="000000" w:themeColor="text1"/>
          <w:sz w:val="24"/>
          <w:szCs w:val="24"/>
        </w:rPr>
        <w:t>29 km, ilość dowożonych dzieci:</w:t>
      </w:r>
      <w:r w:rsidRPr="009732A5">
        <w:rPr>
          <w:rFonts w:ascii="Times New Roman" w:hAnsi="Times New Roman" w:cs="Times New Roman"/>
          <w:color w:val="000000" w:themeColor="text1"/>
          <w:sz w:val="24"/>
          <w:szCs w:val="24"/>
        </w:rPr>
        <w:t xml:space="preserve"> </w:t>
      </w:r>
      <w:r w:rsidR="00707C82" w:rsidRPr="009732A5">
        <w:rPr>
          <w:rFonts w:ascii="Times New Roman" w:hAnsi="Times New Roman" w:cs="Times New Roman"/>
          <w:color w:val="000000" w:themeColor="text1"/>
          <w:sz w:val="24"/>
          <w:szCs w:val="24"/>
        </w:rPr>
        <w:t>1</w:t>
      </w:r>
      <w:r w:rsidR="00FF6D0E" w:rsidRPr="009732A5">
        <w:rPr>
          <w:rFonts w:ascii="Times New Roman" w:hAnsi="Times New Roman" w:cs="Times New Roman"/>
          <w:color w:val="000000" w:themeColor="text1"/>
          <w:sz w:val="24"/>
          <w:szCs w:val="24"/>
        </w:rPr>
        <w:t>3</w:t>
      </w:r>
      <w:r w:rsidR="009378AA" w:rsidRPr="009732A5">
        <w:rPr>
          <w:rFonts w:ascii="Times New Roman" w:hAnsi="Times New Roman" w:cs="Times New Roman"/>
          <w:color w:val="000000" w:themeColor="text1"/>
          <w:sz w:val="24"/>
          <w:szCs w:val="24"/>
        </w:rPr>
        <w:t xml:space="preserve"> (bez uczniów</w:t>
      </w:r>
      <w:r w:rsidR="00E51BBF" w:rsidRPr="009732A5">
        <w:rPr>
          <w:rFonts w:ascii="Times New Roman" w:hAnsi="Times New Roman" w:cs="Times New Roman"/>
          <w:color w:val="000000" w:themeColor="text1"/>
          <w:sz w:val="24"/>
          <w:szCs w:val="24"/>
        </w:rPr>
        <w:t xml:space="preserve"> </w:t>
      </w:r>
      <w:r w:rsidR="009378AA" w:rsidRPr="009732A5">
        <w:rPr>
          <w:rFonts w:ascii="Times New Roman" w:hAnsi="Times New Roman" w:cs="Times New Roman"/>
          <w:color w:val="000000" w:themeColor="text1"/>
          <w:sz w:val="24"/>
          <w:szCs w:val="24"/>
        </w:rPr>
        <w:t>4 i 5-</w:t>
      </w:r>
      <w:r w:rsidRPr="009732A5">
        <w:rPr>
          <w:rFonts w:ascii="Times New Roman" w:hAnsi="Times New Roman" w:cs="Times New Roman"/>
          <w:color w:val="000000" w:themeColor="text1"/>
          <w:sz w:val="24"/>
          <w:szCs w:val="24"/>
        </w:rPr>
        <w:t>letnich),</w:t>
      </w:r>
    </w:p>
    <w:p w14:paraId="59ECFF89" w14:textId="77777777" w:rsidR="009D49A4" w:rsidRPr="009732A5" w:rsidRDefault="009D49A4" w:rsidP="00FA515C">
      <w:pPr>
        <w:pStyle w:val="Akapitzlist"/>
        <w:numPr>
          <w:ilvl w:val="0"/>
          <w:numId w:val="2"/>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zadanie 3:</w:t>
      </w:r>
    </w:p>
    <w:p w14:paraId="74141A43" w14:textId="5A937E46" w:rsidR="00D91D5C" w:rsidRPr="009732A5" w:rsidRDefault="00D91D5C" w:rsidP="00FA515C">
      <w:pPr>
        <w:pStyle w:val="Akapitzlist"/>
        <w:numPr>
          <w:ilvl w:val="0"/>
          <w:numId w:val="21"/>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Teodorówka–Dukla – długość trasy</w:t>
      </w:r>
      <w:r w:rsidR="00E51BBF" w:rsidRPr="009732A5">
        <w:rPr>
          <w:rFonts w:ascii="Times New Roman" w:hAnsi="Times New Roman" w:cs="Times New Roman"/>
          <w:color w:val="000000" w:themeColor="text1"/>
          <w:sz w:val="24"/>
          <w:szCs w:val="24"/>
        </w:rPr>
        <w:t xml:space="preserve"> </w:t>
      </w:r>
      <w:r w:rsidR="009378AA" w:rsidRPr="009732A5">
        <w:rPr>
          <w:rFonts w:ascii="Times New Roman" w:hAnsi="Times New Roman" w:cs="Times New Roman"/>
          <w:color w:val="000000" w:themeColor="text1"/>
          <w:sz w:val="24"/>
          <w:szCs w:val="24"/>
        </w:rPr>
        <w:t>3 km, ilość dowożonych dzieci:</w:t>
      </w:r>
      <w:r w:rsidRPr="009732A5">
        <w:rPr>
          <w:rFonts w:ascii="Times New Roman" w:hAnsi="Times New Roman" w:cs="Times New Roman"/>
          <w:color w:val="000000" w:themeColor="text1"/>
          <w:sz w:val="24"/>
          <w:szCs w:val="24"/>
        </w:rPr>
        <w:t xml:space="preserve"> </w:t>
      </w:r>
      <w:r w:rsidR="00707C82" w:rsidRPr="009732A5">
        <w:rPr>
          <w:rFonts w:ascii="Times New Roman" w:hAnsi="Times New Roman" w:cs="Times New Roman"/>
          <w:color w:val="000000" w:themeColor="text1"/>
          <w:sz w:val="24"/>
          <w:szCs w:val="24"/>
        </w:rPr>
        <w:t>1</w:t>
      </w:r>
      <w:r w:rsidR="00B7268B" w:rsidRPr="009732A5">
        <w:rPr>
          <w:rFonts w:ascii="Times New Roman" w:hAnsi="Times New Roman" w:cs="Times New Roman"/>
          <w:color w:val="000000" w:themeColor="text1"/>
          <w:sz w:val="24"/>
          <w:szCs w:val="24"/>
        </w:rPr>
        <w:t>1</w:t>
      </w:r>
      <w:r w:rsidR="009378AA" w:rsidRPr="009732A5">
        <w:rPr>
          <w:rFonts w:ascii="Times New Roman" w:hAnsi="Times New Roman" w:cs="Times New Roman"/>
          <w:color w:val="000000" w:themeColor="text1"/>
          <w:sz w:val="24"/>
          <w:szCs w:val="24"/>
        </w:rPr>
        <w:t xml:space="preserve"> </w:t>
      </w:r>
      <w:proofErr w:type="gramStart"/>
      <w:r w:rsidR="009378AA" w:rsidRPr="009732A5">
        <w:rPr>
          <w:rFonts w:ascii="Times New Roman" w:hAnsi="Times New Roman" w:cs="Times New Roman"/>
          <w:color w:val="000000" w:themeColor="text1"/>
          <w:sz w:val="24"/>
          <w:szCs w:val="24"/>
        </w:rPr>
        <w:t>(</w:t>
      </w:r>
      <w:r w:rsidR="00FF6D0E" w:rsidRPr="009732A5">
        <w:rPr>
          <w:rFonts w:ascii="Times New Roman" w:hAnsi="Times New Roman" w:cs="Times New Roman"/>
          <w:color w:val="000000" w:themeColor="text1"/>
          <w:sz w:val="24"/>
          <w:szCs w:val="24"/>
        </w:rPr>
        <w:t xml:space="preserve"> w</w:t>
      </w:r>
      <w:proofErr w:type="gramEnd"/>
      <w:r w:rsidR="00FF6D0E" w:rsidRPr="009732A5">
        <w:rPr>
          <w:rFonts w:ascii="Times New Roman" w:hAnsi="Times New Roman" w:cs="Times New Roman"/>
          <w:color w:val="000000" w:themeColor="text1"/>
          <w:sz w:val="24"/>
          <w:szCs w:val="24"/>
        </w:rPr>
        <w:t xml:space="preserve"> tym</w:t>
      </w:r>
      <w:r w:rsidR="009378AA" w:rsidRPr="009732A5">
        <w:rPr>
          <w:rFonts w:ascii="Times New Roman" w:hAnsi="Times New Roman" w:cs="Times New Roman"/>
          <w:color w:val="000000" w:themeColor="text1"/>
          <w:sz w:val="24"/>
          <w:szCs w:val="24"/>
        </w:rPr>
        <w:t xml:space="preserve"> </w:t>
      </w:r>
      <w:r w:rsidR="00B7268B" w:rsidRPr="009732A5">
        <w:rPr>
          <w:rFonts w:ascii="Times New Roman" w:hAnsi="Times New Roman" w:cs="Times New Roman"/>
          <w:color w:val="000000" w:themeColor="text1"/>
          <w:sz w:val="24"/>
          <w:szCs w:val="24"/>
        </w:rPr>
        <w:t>2</w:t>
      </w:r>
      <w:r w:rsidR="00FF6D0E" w:rsidRPr="009732A5">
        <w:rPr>
          <w:rFonts w:ascii="Times New Roman" w:hAnsi="Times New Roman" w:cs="Times New Roman"/>
          <w:color w:val="000000" w:themeColor="text1"/>
          <w:sz w:val="24"/>
          <w:szCs w:val="24"/>
        </w:rPr>
        <w:t xml:space="preserve"> </w:t>
      </w:r>
      <w:r w:rsidR="009378AA" w:rsidRPr="009732A5">
        <w:rPr>
          <w:rFonts w:ascii="Times New Roman" w:hAnsi="Times New Roman" w:cs="Times New Roman"/>
          <w:color w:val="000000" w:themeColor="text1"/>
          <w:sz w:val="24"/>
          <w:szCs w:val="24"/>
        </w:rPr>
        <w:t>ucz</w:t>
      </w:r>
      <w:r w:rsidR="00FF6D0E" w:rsidRPr="009732A5">
        <w:rPr>
          <w:rFonts w:ascii="Times New Roman" w:hAnsi="Times New Roman" w:cs="Times New Roman"/>
          <w:color w:val="000000" w:themeColor="text1"/>
          <w:sz w:val="24"/>
          <w:szCs w:val="24"/>
        </w:rPr>
        <w:t>eń</w:t>
      </w:r>
      <w:r w:rsidR="009378AA" w:rsidRPr="009732A5">
        <w:rPr>
          <w:rFonts w:ascii="Times New Roman" w:hAnsi="Times New Roman" w:cs="Times New Roman"/>
          <w:color w:val="000000" w:themeColor="text1"/>
          <w:sz w:val="24"/>
          <w:szCs w:val="24"/>
        </w:rPr>
        <w:t xml:space="preserve"> 5-</w:t>
      </w:r>
      <w:r w:rsidRPr="009732A5">
        <w:rPr>
          <w:rFonts w:ascii="Times New Roman" w:hAnsi="Times New Roman" w:cs="Times New Roman"/>
          <w:color w:val="000000" w:themeColor="text1"/>
          <w:sz w:val="24"/>
          <w:szCs w:val="24"/>
        </w:rPr>
        <w:t>letni)</w:t>
      </w:r>
    </w:p>
    <w:p w14:paraId="424060F8" w14:textId="77777777" w:rsidR="00D91D5C" w:rsidRPr="009732A5" w:rsidRDefault="00D91D5C" w:rsidP="00FA515C">
      <w:pPr>
        <w:pStyle w:val="Akapitzlist"/>
        <w:numPr>
          <w:ilvl w:val="0"/>
          <w:numId w:val="2"/>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zadaniu nr </w:t>
      </w:r>
      <w:r w:rsidR="00707C82" w:rsidRPr="009732A5">
        <w:rPr>
          <w:rFonts w:ascii="Times New Roman" w:hAnsi="Times New Roman" w:cs="Times New Roman"/>
          <w:color w:val="000000" w:themeColor="text1"/>
          <w:sz w:val="24"/>
          <w:szCs w:val="24"/>
        </w:rPr>
        <w:t>4</w:t>
      </w:r>
      <w:r w:rsidRPr="009732A5">
        <w:rPr>
          <w:rFonts w:ascii="Times New Roman" w:hAnsi="Times New Roman" w:cs="Times New Roman"/>
          <w:color w:val="000000" w:themeColor="text1"/>
          <w:sz w:val="24"/>
          <w:szCs w:val="24"/>
        </w:rPr>
        <w:t>:</w:t>
      </w:r>
    </w:p>
    <w:p w14:paraId="3AD4E1D6" w14:textId="7157A34F" w:rsidR="00D91D5C" w:rsidRPr="009732A5" w:rsidRDefault="00D91D5C" w:rsidP="00FA515C">
      <w:pPr>
        <w:pStyle w:val="Akapitzlist"/>
        <w:numPr>
          <w:ilvl w:val="0"/>
          <w:numId w:val="4"/>
        </w:numPr>
        <w:spacing w:after="0" w:line="276" w:lineRule="auto"/>
        <w:ind w:hanging="357"/>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Zawadka Rymanowska–Dukla – długość trasy 10 km, ilość dowożonych dzieci</w:t>
      </w:r>
      <w:r w:rsidR="009378AA" w:rsidRPr="009732A5">
        <w:rPr>
          <w:rFonts w:ascii="Times New Roman" w:hAnsi="Times New Roman" w:cs="Times New Roman"/>
          <w:color w:val="000000" w:themeColor="text1"/>
          <w:sz w:val="24"/>
          <w:szCs w:val="24"/>
        </w:rPr>
        <w:t>:</w:t>
      </w:r>
      <w:r w:rsidRPr="009732A5">
        <w:rPr>
          <w:rFonts w:ascii="Times New Roman" w:hAnsi="Times New Roman" w:cs="Times New Roman"/>
          <w:color w:val="000000" w:themeColor="text1"/>
          <w:sz w:val="24"/>
          <w:szCs w:val="24"/>
        </w:rPr>
        <w:t xml:space="preserve"> </w:t>
      </w:r>
      <w:r w:rsidR="00B90064" w:rsidRPr="009732A5">
        <w:rPr>
          <w:rFonts w:ascii="Times New Roman" w:hAnsi="Times New Roman" w:cs="Times New Roman"/>
          <w:color w:val="000000" w:themeColor="text1"/>
          <w:sz w:val="24"/>
          <w:szCs w:val="24"/>
        </w:rPr>
        <w:t>1</w:t>
      </w:r>
      <w:r w:rsidR="00FF6D0E" w:rsidRPr="009732A5">
        <w:rPr>
          <w:rFonts w:ascii="Times New Roman" w:hAnsi="Times New Roman" w:cs="Times New Roman"/>
          <w:color w:val="000000" w:themeColor="text1"/>
          <w:sz w:val="24"/>
          <w:szCs w:val="24"/>
        </w:rPr>
        <w:t>6</w:t>
      </w:r>
      <w:r w:rsidR="00E51BBF" w:rsidRPr="009732A5">
        <w:rPr>
          <w:rFonts w:ascii="Times New Roman" w:hAnsi="Times New Roman" w:cs="Times New Roman"/>
          <w:color w:val="000000" w:themeColor="text1"/>
          <w:sz w:val="24"/>
          <w:szCs w:val="24"/>
        </w:rPr>
        <w:t xml:space="preserve"> </w:t>
      </w:r>
      <w:r w:rsidR="00B90064" w:rsidRPr="009732A5">
        <w:rPr>
          <w:rFonts w:ascii="Times New Roman" w:eastAsia="Times New Roman" w:hAnsi="Times New Roman" w:cs="Times New Roman"/>
          <w:color w:val="000000" w:themeColor="text1"/>
          <w:sz w:val="24"/>
          <w:szCs w:val="24"/>
          <w:lang w:eastAsia="pl-PL"/>
        </w:rPr>
        <w:t xml:space="preserve">(w tym </w:t>
      </w:r>
      <w:r w:rsidR="00D366DB" w:rsidRPr="009732A5">
        <w:rPr>
          <w:rFonts w:ascii="Times New Roman" w:eastAsia="Times New Roman" w:hAnsi="Times New Roman" w:cs="Times New Roman"/>
          <w:color w:val="000000" w:themeColor="text1"/>
          <w:sz w:val="24"/>
          <w:szCs w:val="24"/>
          <w:lang w:eastAsia="pl-PL"/>
        </w:rPr>
        <w:t>2</w:t>
      </w:r>
      <w:r w:rsidR="00B90064" w:rsidRPr="009732A5">
        <w:rPr>
          <w:rFonts w:ascii="Times New Roman" w:eastAsia="Times New Roman" w:hAnsi="Times New Roman" w:cs="Times New Roman"/>
          <w:color w:val="000000" w:themeColor="text1"/>
          <w:sz w:val="24"/>
          <w:szCs w:val="24"/>
          <w:lang w:eastAsia="pl-PL"/>
        </w:rPr>
        <w:t xml:space="preserve"> uczeń</w:t>
      </w:r>
      <w:r w:rsidR="009378AA" w:rsidRPr="009732A5">
        <w:rPr>
          <w:rFonts w:ascii="Times New Roman" w:eastAsia="Times New Roman" w:hAnsi="Times New Roman" w:cs="Times New Roman"/>
          <w:color w:val="000000" w:themeColor="text1"/>
          <w:sz w:val="24"/>
          <w:szCs w:val="24"/>
          <w:lang w:eastAsia="pl-PL"/>
        </w:rPr>
        <w:t xml:space="preserve"> 5-letni</w:t>
      </w:r>
      <w:r w:rsidR="00B90064" w:rsidRPr="009732A5">
        <w:rPr>
          <w:rFonts w:ascii="Times New Roman" w:eastAsia="Times New Roman" w:hAnsi="Times New Roman" w:cs="Times New Roman"/>
          <w:color w:val="000000" w:themeColor="text1"/>
          <w:sz w:val="24"/>
          <w:szCs w:val="24"/>
          <w:lang w:eastAsia="pl-PL"/>
        </w:rPr>
        <w:t>),</w:t>
      </w:r>
      <w:r w:rsidRPr="009732A5">
        <w:rPr>
          <w:rFonts w:ascii="Times New Roman" w:hAnsi="Times New Roman" w:cs="Times New Roman"/>
          <w:color w:val="000000" w:themeColor="text1"/>
          <w:sz w:val="24"/>
          <w:szCs w:val="24"/>
        </w:rPr>
        <w:t xml:space="preserve"> </w:t>
      </w:r>
    </w:p>
    <w:p w14:paraId="13E89D1F" w14:textId="6DCF2EBD" w:rsidR="00D91D5C" w:rsidRPr="009732A5" w:rsidRDefault="00D91D5C" w:rsidP="00FA515C">
      <w:pPr>
        <w:pStyle w:val="Akapitzlist"/>
        <w:numPr>
          <w:ilvl w:val="0"/>
          <w:numId w:val="4"/>
        </w:numPr>
        <w:spacing w:after="0" w:line="276" w:lineRule="auto"/>
        <w:ind w:hanging="357"/>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Trzciana–Nowa Wieś-Dukla – długość trasy 7 km, ilość dowożonych dzieci</w:t>
      </w:r>
      <w:r w:rsidR="009378AA" w:rsidRPr="009732A5">
        <w:rPr>
          <w:rFonts w:ascii="Times New Roman" w:hAnsi="Times New Roman" w:cs="Times New Roman"/>
          <w:color w:val="000000" w:themeColor="text1"/>
          <w:sz w:val="24"/>
          <w:szCs w:val="24"/>
        </w:rPr>
        <w:t>:</w:t>
      </w:r>
      <w:r w:rsidRPr="009732A5">
        <w:rPr>
          <w:rFonts w:ascii="Times New Roman" w:hAnsi="Times New Roman" w:cs="Times New Roman"/>
          <w:color w:val="000000" w:themeColor="text1"/>
          <w:sz w:val="24"/>
          <w:szCs w:val="24"/>
        </w:rPr>
        <w:t xml:space="preserve"> </w:t>
      </w:r>
      <w:r w:rsidR="00B7268B" w:rsidRPr="009732A5">
        <w:rPr>
          <w:rFonts w:ascii="Times New Roman" w:hAnsi="Times New Roman" w:cs="Times New Roman"/>
          <w:color w:val="000000" w:themeColor="text1"/>
          <w:sz w:val="24"/>
          <w:szCs w:val="24"/>
        </w:rPr>
        <w:t>19</w:t>
      </w:r>
      <w:r w:rsidR="00800ABB" w:rsidRPr="009732A5">
        <w:rPr>
          <w:rFonts w:ascii="Times New Roman" w:hAnsi="Times New Roman" w:cs="Times New Roman"/>
          <w:color w:val="000000" w:themeColor="text1"/>
          <w:sz w:val="24"/>
          <w:szCs w:val="24"/>
        </w:rPr>
        <w:t>,</w:t>
      </w:r>
      <w:r w:rsidR="00E51BBF" w:rsidRPr="009732A5">
        <w:rPr>
          <w:rFonts w:ascii="Times New Roman" w:hAnsi="Times New Roman" w:cs="Times New Roman"/>
          <w:color w:val="000000" w:themeColor="text1"/>
          <w:sz w:val="24"/>
          <w:szCs w:val="24"/>
        </w:rPr>
        <w:t xml:space="preserve"> </w:t>
      </w:r>
    </w:p>
    <w:p w14:paraId="5DE06196" w14:textId="77777777" w:rsidR="00D91D5C" w:rsidRPr="009732A5" w:rsidRDefault="00D91D5C" w:rsidP="00FA515C">
      <w:pPr>
        <w:pStyle w:val="Akapitzlist"/>
        <w:numPr>
          <w:ilvl w:val="0"/>
          <w:numId w:val="2"/>
        </w:numPr>
        <w:spacing w:after="0" w:line="276" w:lineRule="auto"/>
        <w:ind w:hanging="357"/>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zadaniu nr </w:t>
      </w:r>
      <w:r w:rsidR="009D49A4" w:rsidRPr="009732A5">
        <w:rPr>
          <w:rFonts w:ascii="Times New Roman" w:hAnsi="Times New Roman" w:cs="Times New Roman"/>
          <w:color w:val="000000" w:themeColor="text1"/>
          <w:sz w:val="24"/>
          <w:szCs w:val="24"/>
        </w:rPr>
        <w:t>5</w:t>
      </w:r>
      <w:r w:rsidRPr="009732A5">
        <w:rPr>
          <w:rFonts w:ascii="Times New Roman" w:hAnsi="Times New Roman" w:cs="Times New Roman"/>
          <w:color w:val="000000" w:themeColor="text1"/>
          <w:sz w:val="24"/>
          <w:szCs w:val="24"/>
        </w:rPr>
        <w:t>:</w:t>
      </w:r>
    </w:p>
    <w:p w14:paraId="040CA198" w14:textId="5DD2B519" w:rsidR="00D91D5C" w:rsidRPr="009732A5" w:rsidRDefault="00D91D5C" w:rsidP="00FA515C">
      <w:pPr>
        <w:pStyle w:val="Akapitzlist"/>
        <w:numPr>
          <w:ilvl w:val="0"/>
          <w:numId w:val="5"/>
        </w:numPr>
        <w:spacing w:after="0" w:line="276" w:lineRule="auto"/>
        <w:ind w:hanging="357"/>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Zboiska-Dukla długość trasy 4 km, licz</w:t>
      </w:r>
      <w:r w:rsidR="00AD7889" w:rsidRPr="009732A5">
        <w:rPr>
          <w:rFonts w:ascii="Times New Roman" w:hAnsi="Times New Roman" w:cs="Times New Roman"/>
          <w:color w:val="000000" w:themeColor="text1"/>
          <w:sz w:val="24"/>
          <w:szCs w:val="24"/>
        </w:rPr>
        <w:t>b</w:t>
      </w:r>
      <w:r w:rsidRPr="009732A5">
        <w:rPr>
          <w:rFonts w:ascii="Times New Roman" w:hAnsi="Times New Roman" w:cs="Times New Roman"/>
          <w:color w:val="000000" w:themeColor="text1"/>
          <w:sz w:val="24"/>
          <w:szCs w:val="24"/>
        </w:rPr>
        <w:t xml:space="preserve">a dowożonych dzieci </w:t>
      </w:r>
      <w:r w:rsidR="00D366DB" w:rsidRPr="009732A5">
        <w:rPr>
          <w:rFonts w:ascii="Times New Roman" w:hAnsi="Times New Roman" w:cs="Times New Roman"/>
          <w:color w:val="000000" w:themeColor="text1"/>
          <w:sz w:val="24"/>
          <w:szCs w:val="24"/>
        </w:rPr>
        <w:t>4</w:t>
      </w:r>
      <w:r w:rsidRPr="009732A5">
        <w:rPr>
          <w:rFonts w:ascii="Times New Roman" w:hAnsi="Times New Roman" w:cs="Times New Roman"/>
          <w:color w:val="000000" w:themeColor="text1"/>
          <w:sz w:val="24"/>
          <w:szCs w:val="24"/>
        </w:rPr>
        <w:t xml:space="preserve">, </w:t>
      </w:r>
    </w:p>
    <w:p w14:paraId="739FFF7C" w14:textId="6829AE75" w:rsidR="003C54A2" w:rsidRPr="009732A5" w:rsidRDefault="003C54A2" w:rsidP="00FA515C">
      <w:pPr>
        <w:pStyle w:val="Akapitzlist"/>
        <w:numPr>
          <w:ilvl w:val="0"/>
          <w:numId w:val="5"/>
        </w:numPr>
        <w:spacing w:after="0" w:line="276" w:lineRule="auto"/>
        <w:ind w:hanging="357"/>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Pałacówka – Łęki Dukielskie długość trasy 4 km, licz</w:t>
      </w:r>
      <w:r w:rsidR="00AD7889" w:rsidRPr="009732A5">
        <w:rPr>
          <w:rFonts w:ascii="Times New Roman" w:hAnsi="Times New Roman" w:cs="Times New Roman"/>
          <w:color w:val="000000" w:themeColor="text1"/>
          <w:sz w:val="24"/>
          <w:szCs w:val="24"/>
        </w:rPr>
        <w:t>b</w:t>
      </w:r>
      <w:r w:rsidRPr="009732A5">
        <w:rPr>
          <w:rFonts w:ascii="Times New Roman" w:hAnsi="Times New Roman" w:cs="Times New Roman"/>
          <w:color w:val="000000" w:themeColor="text1"/>
          <w:sz w:val="24"/>
          <w:szCs w:val="24"/>
        </w:rPr>
        <w:t>a dowożonych dzieci</w:t>
      </w:r>
      <w:r w:rsidR="009378AA" w:rsidRPr="009732A5">
        <w:rPr>
          <w:rFonts w:ascii="Times New Roman" w:hAnsi="Times New Roman" w:cs="Times New Roman"/>
          <w:color w:val="000000" w:themeColor="text1"/>
          <w:sz w:val="24"/>
          <w:szCs w:val="24"/>
        </w:rPr>
        <w:t>:</w:t>
      </w:r>
      <w:r w:rsidRPr="009732A5">
        <w:rPr>
          <w:rFonts w:ascii="Times New Roman" w:hAnsi="Times New Roman" w:cs="Times New Roman"/>
          <w:color w:val="000000" w:themeColor="text1"/>
          <w:sz w:val="24"/>
          <w:szCs w:val="24"/>
        </w:rPr>
        <w:t xml:space="preserve"> 1</w:t>
      </w:r>
    </w:p>
    <w:p w14:paraId="4CB57669" w14:textId="7A625C27"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Realizacja usługi nie wyłącza prawa Wykonawcy do świadczenia usług transportowych wobec innych osób na podstawie stosownych zezwoleń uzyskanych zgodnie z ustawą z dnia 6 września 2001 roku o transporcie drogowym, jednakże Wykonawca zobowiązany jest do zapewnienia pierwszeństwa przejazdu na danej trasie wszystkim dzieciom uczęszczającym do placówek oświatowych prowadzonych przez Zamawiającego.</w:t>
      </w:r>
    </w:p>
    <w:p w14:paraId="688C76E7" w14:textId="1E55FCA6"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Szacunkowa liczba uprawnionych do objęcia dowozami wynosi </w:t>
      </w:r>
      <w:r w:rsidR="00AD7889" w:rsidRPr="009732A5">
        <w:rPr>
          <w:rFonts w:ascii="Times New Roman" w:hAnsi="Times New Roman" w:cs="Times New Roman"/>
          <w:color w:val="000000" w:themeColor="text1"/>
          <w:sz w:val="24"/>
          <w:szCs w:val="24"/>
        </w:rPr>
        <w:t>101</w:t>
      </w:r>
      <w:r w:rsidRPr="009732A5">
        <w:rPr>
          <w:rFonts w:ascii="Times New Roman" w:hAnsi="Times New Roman" w:cs="Times New Roman"/>
          <w:color w:val="000000" w:themeColor="text1"/>
          <w:sz w:val="24"/>
          <w:szCs w:val="24"/>
        </w:rPr>
        <w:t xml:space="preserve"> uczniów, w tym </w:t>
      </w:r>
      <w:r w:rsidR="00D366DB" w:rsidRPr="009732A5">
        <w:rPr>
          <w:rFonts w:ascii="Times New Roman" w:hAnsi="Times New Roman" w:cs="Times New Roman"/>
          <w:color w:val="000000" w:themeColor="text1"/>
          <w:sz w:val="24"/>
          <w:szCs w:val="24"/>
        </w:rPr>
        <w:t>3</w:t>
      </w:r>
      <w:r w:rsidR="0020348C"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 xml:space="preserve">dzieci uczęszczających do oddziałów przedszkolnych w Szkole Podstawowej i Przedszkolu w Dukli. </w:t>
      </w:r>
    </w:p>
    <w:p w14:paraId="6FBA772C" w14:textId="452BAB61"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Wykaz wszystkich dowożonych dzieci (zawierający imię, nazwisko, adres zamieszkania oraz nr legitymacji – jeżeli została wydana) zostanie przekazany Wykonawcy przez dyrektorów poszczególnych</w:t>
      </w:r>
      <w:r w:rsidR="00B948C4" w:rsidRPr="009732A5">
        <w:rPr>
          <w:rFonts w:ascii="Times New Roman" w:hAnsi="Times New Roman" w:cs="Times New Roman"/>
          <w:color w:val="000000" w:themeColor="text1"/>
          <w:sz w:val="24"/>
          <w:szCs w:val="24"/>
        </w:rPr>
        <w:t xml:space="preserve"> szkół po podpisaniu</w:t>
      </w:r>
      <w:r w:rsidRPr="009732A5">
        <w:rPr>
          <w:rFonts w:ascii="Times New Roman" w:hAnsi="Times New Roman" w:cs="Times New Roman"/>
          <w:color w:val="000000" w:themeColor="text1"/>
          <w:sz w:val="24"/>
          <w:szCs w:val="24"/>
        </w:rPr>
        <w:t xml:space="preserve"> umowy. </w:t>
      </w:r>
    </w:p>
    <w:p w14:paraId="5F7ACB78" w14:textId="458FC1A6"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Na 10 dni przed przy</w:t>
      </w:r>
      <w:r w:rsidR="00B948C4" w:rsidRPr="009732A5">
        <w:rPr>
          <w:rFonts w:ascii="Times New Roman" w:hAnsi="Times New Roman" w:cs="Times New Roman"/>
          <w:color w:val="000000" w:themeColor="text1"/>
          <w:sz w:val="24"/>
          <w:szCs w:val="24"/>
        </w:rPr>
        <w:t>stąpieniem do realizacji usługi,</w:t>
      </w:r>
      <w:r w:rsidRPr="009732A5">
        <w:rPr>
          <w:rFonts w:ascii="Times New Roman" w:hAnsi="Times New Roman" w:cs="Times New Roman"/>
          <w:color w:val="000000" w:themeColor="text1"/>
          <w:sz w:val="24"/>
          <w:szCs w:val="24"/>
        </w:rPr>
        <w:t xml:space="preserve"> </w:t>
      </w:r>
      <w:r w:rsidR="00B948C4" w:rsidRPr="009732A5">
        <w:rPr>
          <w:rFonts w:ascii="Times New Roman" w:hAnsi="Times New Roman" w:cs="Times New Roman"/>
          <w:color w:val="000000" w:themeColor="text1"/>
          <w:sz w:val="24"/>
          <w:szCs w:val="24"/>
        </w:rPr>
        <w:t>Zamawiający ustali</w:t>
      </w:r>
      <w:r w:rsidRPr="009732A5">
        <w:rPr>
          <w:rFonts w:ascii="Times New Roman" w:hAnsi="Times New Roman" w:cs="Times New Roman"/>
          <w:color w:val="000000" w:themeColor="text1"/>
          <w:sz w:val="24"/>
          <w:szCs w:val="24"/>
        </w:rPr>
        <w:t xml:space="preserve"> w porozumieniu</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z Wykonawcą</w:t>
      </w:r>
      <w:r w:rsidR="00B948C4" w:rsidRPr="009732A5">
        <w:rPr>
          <w:rFonts w:ascii="Times New Roman" w:hAnsi="Times New Roman" w:cs="Times New Roman"/>
          <w:color w:val="000000" w:themeColor="text1"/>
          <w:sz w:val="24"/>
          <w:szCs w:val="24"/>
        </w:rPr>
        <w:t>,</w:t>
      </w:r>
      <w:r w:rsidRPr="009732A5">
        <w:rPr>
          <w:rFonts w:ascii="Times New Roman" w:hAnsi="Times New Roman" w:cs="Times New Roman"/>
          <w:color w:val="000000" w:themeColor="text1"/>
          <w:sz w:val="24"/>
          <w:szCs w:val="24"/>
        </w:rPr>
        <w:t xml:space="preserve"> projekt harmonogramu dowozów, mając na uwadze jak najkrótszy czas przebywania dziecka w podróży i z uwzględnieniem następujących założeń: </w:t>
      </w:r>
    </w:p>
    <w:p w14:paraId="04DC976F" w14:textId="77777777" w:rsidR="00D91D5C" w:rsidRPr="009732A5" w:rsidRDefault="00D91D5C" w:rsidP="00FA515C">
      <w:pPr>
        <w:pStyle w:val="Default"/>
        <w:numPr>
          <w:ilvl w:val="1"/>
          <w:numId w:val="13"/>
        </w:numPr>
        <w:spacing w:line="276" w:lineRule="auto"/>
        <w:ind w:left="851" w:hanging="426"/>
        <w:jc w:val="both"/>
        <w:rPr>
          <w:color w:val="000000" w:themeColor="text1"/>
        </w:rPr>
      </w:pPr>
      <w:r w:rsidRPr="009732A5">
        <w:rPr>
          <w:color w:val="000000" w:themeColor="text1"/>
        </w:rPr>
        <w:t xml:space="preserve">dziecko powinno być dowiezione do szkoły w takim czasie, aby możliwe było rozpoczęcie przez nie o ustalonym czasie zajęć lekcyjnych i zabierane </w:t>
      </w:r>
      <w:r w:rsidR="00B948C4" w:rsidRPr="009732A5">
        <w:rPr>
          <w:color w:val="000000" w:themeColor="text1"/>
        </w:rPr>
        <w:t xml:space="preserve">go ze szkoły </w:t>
      </w:r>
      <w:r w:rsidRPr="009732A5">
        <w:rPr>
          <w:color w:val="000000" w:themeColor="text1"/>
        </w:rPr>
        <w:t xml:space="preserve">po ich zakończeniu, bez zbędnego oczekiwania, </w:t>
      </w:r>
    </w:p>
    <w:p w14:paraId="1DAA32D3" w14:textId="5AA7DB10" w:rsidR="00D91D5C" w:rsidRPr="009732A5" w:rsidRDefault="00D91D5C" w:rsidP="00FA515C">
      <w:pPr>
        <w:pStyle w:val="Default"/>
        <w:numPr>
          <w:ilvl w:val="1"/>
          <w:numId w:val="13"/>
        </w:numPr>
        <w:spacing w:line="276" w:lineRule="auto"/>
        <w:ind w:left="851" w:hanging="426"/>
        <w:jc w:val="both"/>
        <w:rPr>
          <w:color w:val="000000" w:themeColor="text1"/>
        </w:rPr>
      </w:pPr>
      <w:r w:rsidRPr="009732A5">
        <w:rPr>
          <w:color w:val="000000" w:themeColor="text1"/>
        </w:rPr>
        <w:t>szczegółowe godziny kursów opracowane zostaną na podstawie rozkładu zajęć przedszkolnych oraz planu zajęć szkolnych opracowanych przez dyrektora przedszkola</w:t>
      </w:r>
      <w:r w:rsidR="00E51BBF" w:rsidRPr="009732A5">
        <w:rPr>
          <w:color w:val="000000" w:themeColor="text1"/>
        </w:rPr>
        <w:t xml:space="preserve"> </w:t>
      </w:r>
      <w:r w:rsidRPr="009732A5">
        <w:rPr>
          <w:color w:val="000000" w:themeColor="text1"/>
        </w:rPr>
        <w:t xml:space="preserve">i dyrektorów szkół, </w:t>
      </w:r>
    </w:p>
    <w:p w14:paraId="256C96A8" w14:textId="47C33DC4"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Harmonogram dowozów i odwozów dzieci zostanie ostatecznie uzgodniony i podpisany do dnia </w:t>
      </w:r>
      <w:r w:rsidR="0020348C" w:rsidRPr="009732A5">
        <w:rPr>
          <w:rFonts w:ascii="Times New Roman" w:hAnsi="Times New Roman" w:cs="Times New Roman"/>
          <w:color w:val="000000" w:themeColor="text1"/>
          <w:sz w:val="24"/>
          <w:szCs w:val="24"/>
        </w:rPr>
        <w:t>9</w:t>
      </w:r>
      <w:r w:rsidRPr="009732A5">
        <w:rPr>
          <w:rFonts w:ascii="Times New Roman" w:hAnsi="Times New Roman" w:cs="Times New Roman"/>
          <w:color w:val="000000" w:themeColor="text1"/>
          <w:sz w:val="24"/>
          <w:szCs w:val="24"/>
        </w:rPr>
        <w:t xml:space="preserve"> września</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202</w:t>
      </w:r>
      <w:r w:rsidR="00D366DB" w:rsidRPr="009732A5">
        <w:rPr>
          <w:rFonts w:ascii="Times New Roman" w:hAnsi="Times New Roman" w:cs="Times New Roman"/>
          <w:color w:val="000000" w:themeColor="text1"/>
          <w:sz w:val="24"/>
          <w:szCs w:val="24"/>
        </w:rPr>
        <w:t>6</w:t>
      </w:r>
      <w:r w:rsidR="009378AA" w:rsidRPr="009732A5">
        <w:rPr>
          <w:rFonts w:ascii="Times New Roman" w:hAnsi="Times New Roman" w:cs="Times New Roman"/>
          <w:color w:val="000000" w:themeColor="text1"/>
          <w:sz w:val="24"/>
          <w:szCs w:val="24"/>
        </w:rPr>
        <w:t xml:space="preserve"> roku</w:t>
      </w:r>
      <w:r w:rsidRPr="009732A5">
        <w:rPr>
          <w:rFonts w:ascii="Times New Roman" w:hAnsi="Times New Roman" w:cs="Times New Roman"/>
          <w:color w:val="000000" w:themeColor="text1"/>
          <w:sz w:val="24"/>
          <w:szCs w:val="24"/>
        </w:rPr>
        <w:t>, po ustaleniu przez dyrektorów stałego planu zajęć w szkole</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 xml:space="preserve">i będzie zawierał m.in: </w:t>
      </w:r>
    </w:p>
    <w:p w14:paraId="51DC61E1" w14:textId="77777777" w:rsidR="00D91D5C" w:rsidRPr="009732A5" w:rsidRDefault="00D91D5C" w:rsidP="00FA515C">
      <w:pPr>
        <w:pStyle w:val="Default"/>
        <w:numPr>
          <w:ilvl w:val="0"/>
          <w:numId w:val="22"/>
        </w:numPr>
        <w:spacing w:line="276" w:lineRule="auto"/>
        <w:ind w:left="709"/>
        <w:jc w:val="both"/>
        <w:rPr>
          <w:color w:val="000000" w:themeColor="text1"/>
        </w:rPr>
      </w:pPr>
      <w:r w:rsidRPr="009732A5">
        <w:rPr>
          <w:color w:val="000000" w:themeColor="text1"/>
        </w:rPr>
        <w:t xml:space="preserve">opis tras (liczba realizowanych km pomiędzy poszczególnymi miejscowościami oraz liczba dowożonych dzieci na poszczególnych trasach i liczba pojazdów realizujących przewozy), </w:t>
      </w:r>
    </w:p>
    <w:p w14:paraId="0EA3CD15" w14:textId="77777777" w:rsidR="00D91D5C" w:rsidRPr="009732A5" w:rsidRDefault="00D91D5C" w:rsidP="00FA515C">
      <w:pPr>
        <w:pStyle w:val="Default"/>
        <w:numPr>
          <w:ilvl w:val="0"/>
          <w:numId w:val="22"/>
        </w:numPr>
        <w:spacing w:line="276" w:lineRule="auto"/>
        <w:ind w:left="709"/>
        <w:jc w:val="both"/>
        <w:rPr>
          <w:color w:val="000000" w:themeColor="text1"/>
        </w:rPr>
      </w:pPr>
      <w:r w:rsidRPr="009732A5">
        <w:rPr>
          <w:color w:val="000000" w:themeColor="text1"/>
        </w:rPr>
        <w:lastRenderedPageBreak/>
        <w:t xml:space="preserve">szczegółowe godziny kursów. </w:t>
      </w:r>
    </w:p>
    <w:p w14:paraId="3CFF5806" w14:textId="77400C45"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 uzasadnionych przypadkach i w razie czasowej niemożności świadczenia usług przewozowych, Wykonawca zobowiązuje się do niezwłocznego zorganizowania zastępstwa zapewniającego </w:t>
      </w:r>
      <w:r w:rsidR="009378AA" w:rsidRPr="009732A5">
        <w:rPr>
          <w:rFonts w:ascii="Times New Roman" w:hAnsi="Times New Roman" w:cs="Times New Roman"/>
          <w:color w:val="000000" w:themeColor="text1"/>
          <w:sz w:val="24"/>
          <w:szCs w:val="24"/>
        </w:rPr>
        <w:t xml:space="preserve">ciągły i </w:t>
      </w:r>
      <w:r w:rsidRPr="009732A5">
        <w:rPr>
          <w:rFonts w:ascii="Times New Roman" w:hAnsi="Times New Roman" w:cs="Times New Roman"/>
          <w:color w:val="000000" w:themeColor="text1"/>
          <w:sz w:val="24"/>
          <w:szCs w:val="24"/>
        </w:rPr>
        <w:t xml:space="preserve">równorzędny poziom usług. Przez „uzasadnione przypadki” strony rozumieją na przykład awarię techniczną pojazdu. </w:t>
      </w:r>
      <w:r w:rsidRPr="009732A5">
        <w:rPr>
          <w:rFonts w:ascii="Times New Roman" w:hAnsi="Times New Roman" w:cs="Times New Roman"/>
          <w:b/>
          <w:bCs/>
          <w:color w:val="000000" w:themeColor="text1"/>
          <w:sz w:val="24"/>
          <w:szCs w:val="24"/>
        </w:rPr>
        <w:t xml:space="preserve">Czas reakcji wynosi do …… minut dla zadania </w:t>
      </w:r>
      <w:r w:rsidR="00E51BBF" w:rsidRPr="009732A5">
        <w:rPr>
          <w:rFonts w:ascii="Times New Roman" w:hAnsi="Times New Roman" w:cs="Times New Roman"/>
          <w:b/>
          <w:bCs/>
          <w:color w:val="000000" w:themeColor="text1"/>
          <w:sz w:val="24"/>
          <w:szCs w:val="24"/>
        </w:rPr>
        <w:t>nr</w:t>
      </w:r>
      <w:r w:rsidRPr="009732A5">
        <w:rPr>
          <w:rFonts w:ascii="Times New Roman" w:hAnsi="Times New Roman" w:cs="Times New Roman"/>
          <w:b/>
          <w:bCs/>
          <w:color w:val="000000" w:themeColor="text1"/>
          <w:sz w:val="24"/>
          <w:szCs w:val="24"/>
        </w:rPr>
        <w:t xml:space="preserve"> ……</w:t>
      </w:r>
      <w:proofErr w:type="gramStart"/>
      <w:r w:rsidRPr="009732A5">
        <w:rPr>
          <w:rFonts w:ascii="Times New Roman" w:hAnsi="Times New Roman" w:cs="Times New Roman"/>
          <w:b/>
          <w:bCs/>
          <w:color w:val="000000" w:themeColor="text1"/>
          <w:sz w:val="24"/>
          <w:szCs w:val="24"/>
        </w:rPr>
        <w:t>…….. .</w:t>
      </w:r>
      <w:proofErr w:type="gramEnd"/>
    </w:p>
    <w:p w14:paraId="2AE0BD44" w14:textId="41E9E024"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upoważnia do kontroli i koordynowania realizacji przedmiotu umowy dyrektora szkoły określonej w § 1 ust. 2 lub osobę przez niego upoważnioną.</w:t>
      </w:r>
    </w:p>
    <w:p w14:paraId="0AC9A070" w14:textId="66307E5F" w:rsidR="00D91D5C" w:rsidRPr="009732A5" w:rsidRDefault="00D91D5C" w:rsidP="00FA515C">
      <w:pPr>
        <w:numPr>
          <w:ilvl w:val="0"/>
          <w:numId w:val="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Pod pojęciem: dyrektor szkoły należy także rozumieć dyrektora przedszkola. </w:t>
      </w:r>
    </w:p>
    <w:p w14:paraId="741CAE25" w14:textId="77777777" w:rsidR="0075664D" w:rsidRPr="009732A5" w:rsidRDefault="0075664D" w:rsidP="00FA515C">
      <w:pPr>
        <w:pStyle w:val="Default"/>
        <w:spacing w:line="276" w:lineRule="auto"/>
        <w:jc w:val="both"/>
        <w:rPr>
          <w:color w:val="000000" w:themeColor="text1"/>
        </w:rPr>
      </w:pPr>
    </w:p>
    <w:p w14:paraId="0B51A9E5" w14:textId="33C92ADD" w:rsidR="00D91D5C" w:rsidRPr="009732A5" w:rsidRDefault="00D91D5C" w:rsidP="00FA515C">
      <w:pPr>
        <w:pStyle w:val="Default"/>
        <w:spacing w:line="276" w:lineRule="auto"/>
        <w:jc w:val="center"/>
        <w:rPr>
          <w:color w:val="000000" w:themeColor="text1"/>
        </w:rPr>
      </w:pPr>
      <w:r w:rsidRPr="009732A5">
        <w:rPr>
          <w:b/>
          <w:bCs/>
          <w:color w:val="000000" w:themeColor="text1"/>
        </w:rPr>
        <w:t>§ 2</w:t>
      </w:r>
    </w:p>
    <w:p w14:paraId="56EF71C2"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Terminy realizacji</w:t>
      </w:r>
    </w:p>
    <w:p w14:paraId="3AEC08D4" w14:textId="0B523357" w:rsidR="00D91D5C" w:rsidRPr="009732A5" w:rsidRDefault="00D91D5C" w:rsidP="00FA515C">
      <w:pPr>
        <w:pStyle w:val="Default"/>
        <w:numPr>
          <w:ilvl w:val="0"/>
          <w:numId w:val="14"/>
        </w:numPr>
        <w:spacing w:line="276" w:lineRule="auto"/>
        <w:ind w:left="426" w:hanging="284"/>
        <w:jc w:val="both"/>
        <w:rPr>
          <w:color w:val="000000" w:themeColor="text1"/>
        </w:rPr>
      </w:pPr>
      <w:r w:rsidRPr="009732A5">
        <w:rPr>
          <w:color w:val="000000" w:themeColor="text1"/>
        </w:rPr>
        <w:t xml:space="preserve">Termin realizacji przedmiotu zamówienia ustala się od dnia </w:t>
      </w:r>
      <w:r w:rsidR="002C29BB" w:rsidRPr="009732A5">
        <w:rPr>
          <w:b/>
          <w:bCs/>
          <w:color w:val="000000" w:themeColor="text1"/>
        </w:rPr>
        <w:t>1</w:t>
      </w:r>
      <w:r w:rsidRPr="009732A5">
        <w:rPr>
          <w:b/>
          <w:bCs/>
          <w:color w:val="000000" w:themeColor="text1"/>
        </w:rPr>
        <w:t xml:space="preserve"> września 202</w:t>
      </w:r>
      <w:r w:rsidR="00D366DB" w:rsidRPr="009732A5">
        <w:rPr>
          <w:b/>
          <w:bCs/>
          <w:color w:val="000000" w:themeColor="text1"/>
        </w:rPr>
        <w:t>6</w:t>
      </w:r>
      <w:r w:rsidRPr="009732A5">
        <w:rPr>
          <w:b/>
          <w:bCs/>
          <w:color w:val="000000" w:themeColor="text1"/>
        </w:rPr>
        <w:t xml:space="preserve"> roku do dnia</w:t>
      </w:r>
      <w:r w:rsidR="00E51BBF" w:rsidRPr="009732A5">
        <w:rPr>
          <w:b/>
          <w:bCs/>
          <w:color w:val="000000" w:themeColor="text1"/>
        </w:rPr>
        <w:t xml:space="preserve"> </w:t>
      </w:r>
      <w:r w:rsidRPr="009732A5">
        <w:rPr>
          <w:b/>
          <w:bCs/>
          <w:color w:val="000000" w:themeColor="text1"/>
        </w:rPr>
        <w:t>2</w:t>
      </w:r>
      <w:r w:rsidR="00D366DB" w:rsidRPr="009732A5">
        <w:rPr>
          <w:b/>
          <w:bCs/>
          <w:color w:val="000000" w:themeColor="text1"/>
        </w:rPr>
        <w:t>5</w:t>
      </w:r>
      <w:r w:rsidR="00E51BBF" w:rsidRPr="009732A5">
        <w:rPr>
          <w:b/>
          <w:bCs/>
          <w:color w:val="000000" w:themeColor="text1"/>
        </w:rPr>
        <w:t> </w:t>
      </w:r>
      <w:r w:rsidRPr="009732A5">
        <w:rPr>
          <w:b/>
          <w:bCs/>
          <w:color w:val="000000" w:themeColor="text1"/>
        </w:rPr>
        <w:t>czerwca 202</w:t>
      </w:r>
      <w:r w:rsidR="00D366DB" w:rsidRPr="009732A5">
        <w:rPr>
          <w:b/>
          <w:bCs/>
          <w:color w:val="000000" w:themeColor="text1"/>
        </w:rPr>
        <w:t>7</w:t>
      </w:r>
      <w:r w:rsidRPr="009732A5">
        <w:rPr>
          <w:b/>
          <w:bCs/>
          <w:color w:val="000000" w:themeColor="text1"/>
        </w:rPr>
        <w:t xml:space="preserve"> r</w:t>
      </w:r>
      <w:r w:rsidRPr="009732A5">
        <w:rPr>
          <w:color w:val="000000" w:themeColor="text1"/>
        </w:rPr>
        <w:t>. tj. od rozpoczęcia do zakończenia zajęć w roku szkolnym 202</w:t>
      </w:r>
      <w:r w:rsidR="00D366DB" w:rsidRPr="009732A5">
        <w:rPr>
          <w:color w:val="000000" w:themeColor="text1"/>
        </w:rPr>
        <w:t>6</w:t>
      </w:r>
      <w:r w:rsidRPr="009732A5">
        <w:rPr>
          <w:color w:val="000000" w:themeColor="text1"/>
        </w:rPr>
        <w:t>/202</w:t>
      </w:r>
      <w:r w:rsidR="00D366DB" w:rsidRPr="009732A5">
        <w:rPr>
          <w:color w:val="000000" w:themeColor="text1"/>
        </w:rPr>
        <w:t>7</w:t>
      </w:r>
      <w:r w:rsidRPr="009732A5">
        <w:rPr>
          <w:color w:val="000000" w:themeColor="text1"/>
        </w:rPr>
        <w:t>, we wszystkie dni prowadzenia zajęć szkolnych z wyłączeniem przerwy świątecznej i ferii zimowych (wykaz przerw planowanych stanowi załącznik nr</w:t>
      </w:r>
      <w:r w:rsidR="007E7593" w:rsidRPr="009732A5">
        <w:rPr>
          <w:color w:val="000000" w:themeColor="text1"/>
        </w:rPr>
        <w:t xml:space="preserve"> </w:t>
      </w:r>
      <w:r w:rsidRPr="009732A5">
        <w:rPr>
          <w:color w:val="000000" w:themeColor="text1"/>
        </w:rPr>
        <w:t>1a)</w:t>
      </w:r>
      <w:r w:rsidR="0075664D" w:rsidRPr="009732A5">
        <w:rPr>
          <w:color w:val="000000" w:themeColor="text1"/>
        </w:rPr>
        <w:t xml:space="preserve"> - </w:t>
      </w:r>
      <w:r w:rsidR="007A5D2E" w:rsidRPr="009732A5">
        <w:rPr>
          <w:color w:val="000000" w:themeColor="text1"/>
        </w:rPr>
        <w:t>10</w:t>
      </w:r>
      <w:r w:rsidR="0075664D" w:rsidRPr="009732A5">
        <w:rPr>
          <w:color w:val="000000" w:themeColor="text1"/>
        </w:rPr>
        <w:t xml:space="preserve"> </w:t>
      </w:r>
      <w:r w:rsidR="002F4698" w:rsidRPr="009732A5">
        <w:rPr>
          <w:color w:val="000000" w:themeColor="text1"/>
        </w:rPr>
        <w:t>m</w:t>
      </w:r>
      <w:r w:rsidR="0075664D" w:rsidRPr="009732A5">
        <w:rPr>
          <w:color w:val="000000" w:themeColor="text1"/>
        </w:rPr>
        <w:t>iesięcy</w:t>
      </w:r>
      <w:r w:rsidR="000B30C8" w:rsidRPr="009732A5">
        <w:rPr>
          <w:color w:val="000000" w:themeColor="text1"/>
        </w:rPr>
        <w:t xml:space="preserve"> roku </w:t>
      </w:r>
      <w:r w:rsidR="00AD7889" w:rsidRPr="009732A5">
        <w:rPr>
          <w:color w:val="000000" w:themeColor="text1"/>
        </w:rPr>
        <w:t>szkolnego</w:t>
      </w:r>
      <w:r w:rsidRPr="009732A5">
        <w:rPr>
          <w:color w:val="000000" w:themeColor="text1"/>
        </w:rPr>
        <w:t>.</w:t>
      </w:r>
    </w:p>
    <w:p w14:paraId="0C1B6F55" w14:textId="015EDCD4" w:rsidR="00D91D5C" w:rsidRPr="009732A5" w:rsidRDefault="00D91D5C" w:rsidP="00FA515C">
      <w:pPr>
        <w:pStyle w:val="Default"/>
        <w:numPr>
          <w:ilvl w:val="0"/>
          <w:numId w:val="14"/>
        </w:numPr>
        <w:spacing w:line="276" w:lineRule="auto"/>
        <w:ind w:left="426" w:hanging="284"/>
        <w:jc w:val="both"/>
        <w:rPr>
          <w:color w:val="000000" w:themeColor="text1"/>
        </w:rPr>
      </w:pPr>
      <w:r w:rsidRPr="009732A5">
        <w:rPr>
          <w:color w:val="000000" w:themeColor="text1"/>
        </w:rPr>
        <w:t>W przypadku odpracowywania zajęć szkolnych w innym dniu wolnym od zajęć, Wykonawca zobowiązany jest zapewnić przewóz dzieci zgodnie z rozkładem jazdy ustalonym przez dyrektora szkoły i zaakceptowanym przez Zamawiającego. Poinformowanie Wykonawcy</w:t>
      </w:r>
      <w:r w:rsidR="00E51BBF" w:rsidRPr="009732A5">
        <w:rPr>
          <w:color w:val="000000" w:themeColor="text1"/>
        </w:rPr>
        <w:t xml:space="preserve"> </w:t>
      </w:r>
      <w:r w:rsidRPr="009732A5">
        <w:rPr>
          <w:color w:val="000000" w:themeColor="text1"/>
        </w:rPr>
        <w:t>o planowanych zmianach nastąpi co najmniej na 7 dni przed ich wprowadzeniem.</w:t>
      </w:r>
    </w:p>
    <w:p w14:paraId="138AB9D7" w14:textId="77777777" w:rsidR="00D91D5C" w:rsidRPr="009732A5" w:rsidRDefault="00D91D5C" w:rsidP="00FA515C">
      <w:pPr>
        <w:pStyle w:val="Default"/>
        <w:numPr>
          <w:ilvl w:val="0"/>
          <w:numId w:val="14"/>
        </w:numPr>
        <w:spacing w:line="276" w:lineRule="auto"/>
        <w:ind w:left="426" w:hanging="284"/>
        <w:jc w:val="both"/>
        <w:rPr>
          <w:color w:val="000000" w:themeColor="text1"/>
        </w:rPr>
      </w:pPr>
      <w:r w:rsidRPr="009732A5">
        <w:rPr>
          <w:color w:val="000000" w:themeColor="text1"/>
        </w:rPr>
        <w:t>W przypadku: zmiany organizacji pracy szkoły, niekorzystnymi warunkami atmosferycznymi lub innymi wydarzeniami, które mogą skrócić lub wydłużyć zajęcia lekcyjne, Wykonawca zobowiązany jest zapewnić przewóz dzieci zgodnie z rozkładem jazdy ustalonym przez dyrektora szkoły i zaakceptowanym przez Zamawiającego.</w:t>
      </w:r>
    </w:p>
    <w:p w14:paraId="0861D044" w14:textId="51840B0F" w:rsidR="00D57152" w:rsidRPr="009732A5" w:rsidRDefault="00D91D5C" w:rsidP="00FA515C">
      <w:pPr>
        <w:pStyle w:val="Default"/>
        <w:numPr>
          <w:ilvl w:val="0"/>
          <w:numId w:val="14"/>
        </w:numPr>
        <w:spacing w:line="276" w:lineRule="auto"/>
        <w:ind w:left="426" w:hanging="284"/>
        <w:jc w:val="both"/>
        <w:rPr>
          <w:color w:val="000000" w:themeColor="text1"/>
        </w:rPr>
      </w:pPr>
      <w:r w:rsidRPr="009732A5">
        <w:rPr>
          <w:color w:val="000000" w:themeColor="text1"/>
        </w:rPr>
        <w:t xml:space="preserve">Realizacja zamówienia w dniach określonych w ust. 2 i </w:t>
      </w:r>
      <w:r w:rsidR="006A28AC" w:rsidRPr="009732A5">
        <w:rPr>
          <w:color w:val="000000" w:themeColor="text1"/>
        </w:rPr>
        <w:t xml:space="preserve">ust. </w:t>
      </w:r>
      <w:r w:rsidRPr="009732A5">
        <w:rPr>
          <w:color w:val="000000" w:themeColor="text1"/>
        </w:rPr>
        <w:t>3</w:t>
      </w:r>
      <w:r w:rsidR="00E51BBF" w:rsidRPr="009732A5">
        <w:rPr>
          <w:color w:val="000000" w:themeColor="text1"/>
        </w:rPr>
        <w:t xml:space="preserve"> </w:t>
      </w:r>
      <w:r w:rsidRPr="009732A5">
        <w:rPr>
          <w:color w:val="000000" w:themeColor="text1"/>
        </w:rPr>
        <w:t xml:space="preserve">nie wymaga sporządzania aneksu do umowy. </w:t>
      </w:r>
    </w:p>
    <w:p w14:paraId="2B7F833E" w14:textId="77777777" w:rsidR="00D57152" w:rsidRPr="009732A5" w:rsidRDefault="00D57152" w:rsidP="00FA515C">
      <w:pPr>
        <w:pStyle w:val="Default"/>
        <w:spacing w:line="276" w:lineRule="auto"/>
        <w:ind w:left="426"/>
        <w:jc w:val="both"/>
        <w:rPr>
          <w:color w:val="000000" w:themeColor="text1"/>
        </w:rPr>
      </w:pPr>
    </w:p>
    <w:p w14:paraId="45A75AA0"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 3</w:t>
      </w:r>
    </w:p>
    <w:p w14:paraId="404C9134"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Obowiązki Wykonawcy</w:t>
      </w:r>
    </w:p>
    <w:p w14:paraId="546B5301"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zobowiązuje się zrealizować przedmiot umowy zgodnie z warunkami określonymi w umowie. Wykonawca będzie wykonywał usługę …</w:t>
      </w:r>
      <w:proofErr w:type="gramStart"/>
      <w:r w:rsidRPr="009732A5">
        <w:rPr>
          <w:color w:val="000000" w:themeColor="text1"/>
        </w:rPr>
        <w:t>…….</w:t>
      </w:r>
      <w:proofErr w:type="gramEnd"/>
      <w:r w:rsidRPr="009732A5">
        <w:rPr>
          <w:color w:val="000000" w:themeColor="text1"/>
        </w:rPr>
        <w:t xml:space="preserve">. pojazdami, zgodnie z </w:t>
      </w:r>
      <w:proofErr w:type="gramStart"/>
      <w:r w:rsidRPr="009732A5">
        <w:rPr>
          <w:color w:val="000000" w:themeColor="text1"/>
        </w:rPr>
        <w:t>wykazem</w:t>
      </w:r>
      <w:proofErr w:type="gramEnd"/>
      <w:r w:rsidRPr="009732A5">
        <w:rPr>
          <w:color w:val="000000" w:themeColor="text1"/>
        </w:rPr>
        <w:t xml:space="preserve"> o którym mowa w § 3 ust. 12 niniejszej umowy.</w:t>
      </w:r>
    </w:p>
    <w:p w14:paraId="345C2268" w14:textId="6E48ACCE"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 xml:space="preserve">Do każdego autobusu lub </w:t>
      </w:r>
      <w:proofErr w:type="spellStart"/>
      <w:r w:rsidRPr="009732A5">
        <w:rPr>
          <w:color w:val="000000" w:themeColor="text1"/>
        </w:rPr>
        <w:t>busa</w:t>
      </w:r>
      <w:proofErr w:type="spellEnd"/>
      <w:r w:rsidRPr="009732A5">
        <w:rPr>
          <w:color w:val="000000" w:themeColor="text1"/>
        </w:rPr>
        <w:t xml:space="preserve"> (pojazdu) przewożącego dzieci, Wykonawca zapewni opiekuna. Opieki nie może sprawować</w:t>
      </w:r>
      <w:r w:rsidR="00E51BBF" w:rsidRPr="009732A5">
        <w:rPr>
          <w:color w:val="000000" w:themeColor="text1"/>
        </w:rPr>
        <w:t xml:space="preserve"> </w:t>
      </w:r>
      <w:r w:rsidRPr="009732A5">
        <w:rPr>
          <w:color w:val="000000" w:themeColor="text1"/>
        </w:rPr>
        <w:t>kierowca. Opiekunem winna być osoba dorosła, sprawna fizycznie, nie karana, posiadająca pełną zdolność do czynności prawnych. Opiekun będzie sprawował opiekę nad dziećmi, dbał o ich bezpieczeństwo w czasie przewozu oraz podczas wsiadania i wysiadania z pojazdu. Opiekun wysiada z autobusu pierwszy i wsiada ostatni.</w:t>
      </w:r>
      <w:r w:rsidR="00E51BBF" w:rsidRPr="009732A5">
        <w:rPr>
          <w:color w:val="000000" w:themeColor="text1"/>
        </w:rPr>
        <w:t xml:space="preserve"> </w:t>
      </w:r>
    </w:p>
    <w:p w14:paraId="4DA0CFD7" w14:textId="0DB370F0"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Opiekun będzie odbierał dzieci z przystanku autobusowego o ustalonej wcześniej w harmonogramie dowozów godzinie i po dowiezieniu na zajęcia będzie przekazywał dzieci pod opiekę nauczyciela,</w:t>
      </w:r>
      <w:r w:rsidR="00E51BBF" w:rsidRPr="009732A5">
        <w:rPr>
          <w:color w:val="000000" w:themeColor="text1"/>
        </w:rPr>
        <w:t xml:space="preserve"> </w:t>
      </w:r>
      <w:r w:rsidRPr="009732A5">
        <w:rPr>
          <w:color w:val="000000" w:themeColor="text1"/>
        </w:rPr>
        <w:t xml:space="preserve">po zakończeniu zajęć opiekun będzie odbierał dzieci od nauczycieli w szkole i zapewni bezpieczne opuszczenie autobusu na danym dla każdego dziecka przystanku autobusowym w miejscu zamieszkania. </w:t>
      </w:r>
    </w:p>
    <w:p w14:paraId="2D523FB3"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lastRenderedPageBreak/>
        <w:t>Kierowcy i opiekunowie sprawujący opiekę nad dziećmi powinni być wyposażeni w identyfikatory pozwalające zawsze i w łatwy sposób zidentyfikować imię i nazwisko każdej z tych osób i nazwę firmy przewozowej Wykonawcy.</w:t>
      </w:r>
    </w:p>
    <w:p w14:paraId="476292A3"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 xml:space="preserve"> Osoby skierowane do realizacji zamówienia muszą posiadać w szczególności ważne badania lekarskie, przeszkolenie w zakresie przepisów BHP i </w:t>
      </w:r>
      <w:proofErr w:type="gramStart"/>
      <w:r w:rsidRPr="009732A5">
        <w:rPr>
          <w:color w:val="000000" w:themeColor="text1"/>
        </w:rPr>
        <w:t>p.poż</w:t>
      </w:r>
      <w:proofErr w:type="gramEnd"/>
      <w:r w:rsidRPr="009732A5">
        <w:rPr>
          <w:color w:val="000000" w:themeColor="text1"/>
        </w:rPr>
        <w:t xml:space="preserve"> oraz udzielania pierwszej pomocy.</w:t>
      </w:r>
    </w:p>
    <w:p w14:paraId="2BA06489"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 xml:space="preserve">Wykonawca zobowiązuje się do zapewnienia punktualnych, bezpiecznych i higienicznych warunków przejazdu </w:t>
      </w:r>
      <w:proofErr w:type="gramStart"/>
      <w:r w:rsidRPr="009732A5">
        <w:rPr>
          <w:color w:val="000000" w:themeColor="text1"/>
        </w:rPr>
        <w:t>taborem</w:t>
      </w:r>
      <w:proofErr w:type="gramEnd"/>
      <w:r w:rsidRPr="009732A5">
        <w:rPr>
          <w:color w:val="000000" w:themeColor="text1"/>
        </w:rPr>
        <w:t xml:space="preserve"> którym realizuje niniejszą umowę. W okresie zimowym</w:t>
      </w:r>
      <w:r w:rsidR="00D1269A" w:rsidRPr="009732A5">
        <w:rPr>
          <w:color w:val="000000" w:themeColor="text1"/>
        </w:rPr>
        <w:t xml:space="preserve">, jak </w:t>
      </w:r>
      <w:proofErr w:type="gramStart"/>
      <w:r w:rsidR="00D1269A" w:rsidRPr="009732A5">
        <w:rPr>
          <w:color w:val="000000" w:themeColor="text1"/>
        </w:rPr>
        <w:t>również</w:t>
      </w:r>
      <w:proofErr w:type="gramEnd"/>
      <w:r w:rsidR="00D1269A" w:rsidRPr="009732A5">
        <w:rPr>
          <w:color w:val="000000" w:themeColor="text1"/>
        </w:rPr>
        <w:t xml:space="preserve"> gdy w okresie przewozu temperatura na zewnątrz jest mniejsza niż 10°C,</w:t>
      </w:r>
      <w:r w:rsidRPr="009732A5">
        <w:rPr>
          <w:color w:val="000000" w:themeColor="text1"/>
        </w:rPr>
        <w:t xml:space="preserve"> pojazdy dowożące dzieci muszą być ogrzewane.</w:t>
      </w:r>
    </w:p>
    <w:p w14:paraId="433DB622"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 xml:space="preserve">Zamawiający zastrzega sobie prawo dokonywania na koszt Wykonawcy przeglądów stanu technicznego danego pojazdu, niezależnie od przeglądów dokonywanych na podstawie przepisów o ruchu drogowym, w sytuacji wątpliwości, co do stanu technicznego danego pojazdu. </w:t>
      </w:r>
    </w:p>
    <w:p w14:paraId="31811271"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zobowiązuje się świadczyć usługi przewozowe ubezpieczonymi i sprawnymi technicznie autobusami (busami), posiadającymi aktualne badania techniczne dopuszczające je do ruchu</w:t>
      </w:r>
      <w:r w:rsidR="00D1269A" w:rsidRPr="009732A5">
        <w:rPr>
          <w:color w:val="000000" w:themeColor="text1"/>
        </w:rPr>
        <w:t>,</w:t>
      </w:r>
      <w:r w:rsidRPr="009732A5">
        <w:rPr>
          <w:color w:val="000000" w:themeColor="text1"/>
        </w:rPr>
        <w:t xml:space="preserve"> z ilością miejsc siedzących odpowiadającą co najmniej ilości przewożonych dzieci, zgodną z wykazem pojazdów przedstawionym w formularzu ofertowym Wykonawcy. W przypadku zwiększenia się ilości dzieci z dniem rozpoczęcia zajęć szkolnych, do Wykonawcy należy zapewnienie wszystkim przewożonym dzieciom miejsc siedzących w autobusie.</w:t>
      </w:r>
    </w:p>
    <w:p w14:paraId="3FAD3598"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oświadcza, że posiada zezwolenie na wykonanie przewozów regularnych osób w krajowym transporcie drogowym w ramach linii regularnych.</w:t>
      </w:r>
    </w:p>
    <w:p w14:paraId="72EDD910"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 przypadku obowiązywania w trakcie wykonywania zamówienia ograniczeń w zakresie ilości osób mogących jednocześnie podróżować pojazdem, Wykonawca zobowiązany jest do zapewnienia takiej ilości kursów pojazdów na danej trasie, która zagwarantuje dowiezienie oraz odwiezienie wszystkich uczniów i dzieci do oraz ze szkół i przedszkoli</w:t>
      </w:r>
      <w:r w:rsidR="00D1269A" w:rsidRPr="009732A5">
        <w:rPr>
          <w:color w:val="000000" w:themeColor="text1"/>
        </w:rPr>
        <w:t>,</w:t>
      </w:r>
      <w:r w:rsidRPr="009732A5">
        <w:rPr>
          <w:color w:val="000000" w:themeColor="text1"/>
        </w:rPr>
        <w:t xml:space="preserve"> z uwz</w:t>
      </w:r>
      <w:r w:rsidR="00F22CC5" w:rsidRPr="009732A5">
        <w:rPr>
          <w:color w:val="000000" w:themeColor="text1"/>
        </w:rPr>
        <w:t>ględnieniem tych</w:t>
      </w:r>
      <w:r w:rsidRPr="009732A5">
        <w:rPr>
          <w:color w:val="000000" w:themeColor="text1"/>
        </w:rPr>
        <w:t xml:space="preserve"> ograniczeń.</w:t>
      </w:r>
    </w:p>
    <w:p w14:paraId="29AD3AA4"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na 5 dni przed rozpoczęciem wykonywania usługi w danym miesiącu dostarczy do poszczególnych szkół bilety miesięczne, zgodnie z imiennym wykazem uczniów przekazanym Wykonawcy przez dyrektorów szkół. We wrześniu dopuszcza się wydanie biletów do 10-go dnia miesiąca</w:t>
      </w:r>
    </w:p>
    <w:p w14:paraId="75AF7AEB"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Jeżeli wystawione bilety nie będą zgodne z miesięcznym wykazem uczniów, wówczas Zamawiający może zwrócić Wykonawcy niesłusznie wystawiony bilet miesięczny w terminie pięciu dni roboczych. Zwrócony bilet miesięczny będzie stanowił podstawę do sporządzenia korekty faktury za dany miesiąc.</w:t>
      </w:r>
    </w:p>
    <w:p w14:paraId="680B854D"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 xml:space="preserve">Wykonawca oświadcza, że w przypadku uczestnictwa, za zgodą Zamawiającego, podwykonawców w realizacji niniejszego zamówienia, ponosi za nich pełną odpowiedzialność. </w:t>
      </w:r>
    </w:p>
    <w:p w14:paraId="1D05C599" w14:textId="77777777"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zobowiązany jest przedstawić w terminie do 5 dni przed rozpoczęciem realizacji umowy:</w:t>
      </w:r>
    </w:p>
    <w:p w14:paraId="017A4445" w14:textId="2DE46EA2" w:rsidR="00D91D5C" w:rsidRPr="009732A5" w:rsidRDefault="00D91D5C" w:rsidP="00FA515C">
      <w:pPr>
        <w:pStyle w:val="Default"/>
        <w:numPr>
          <w:ilvl w:val="1"/>
          <w:numId w:val="15"/>
        </w:numPr>
        <w:spacing w:line="276" w:lineRule="auto"/>
        <w:ind w:left="709" w:hanging="284"/>
        <w:jc w:val="both"/>
        <w:rPr>
          <w:color w:val="000000" w:themeColor="text1"/>
        </w:rPr>
      </w:pPr>
      <w:r w:rsidRPr="009732A5">
        <w:rPr>
          <w:color w:val="000000" w:themeColor="text1"/>
        </w:rPr>
        <w:t>pełen wykaz pojazdów (w liczbie wynikającej z faktycznego zapotrzebowania Zamawiającego na podstawie opracowanego harmonogramu dowozów i zgodnie</w:t>
      </w:r>
      <w:r w:rsidR="00E51BBF" w:rsidRPr="009732A5">
        <w:rPr>
          <w:color w:val="000000" w:themeColor="text1"/>
        </w:rPr>
        <w:t xml:space="preserve"> </w:t>
      </w:r>
      <w:r w:rsidRPr="009732A5">
        <w:rPr>
          <w:color w:val="000000" w:themeColor="text1"/>
        </w:rPr>
        <w:t xml:space="preserve">z parametrami określonymi w przedmiocie zamówienia), przy pomocy których będzie wykonywał umowę wraz z dokumentami potwierdzającymi dopuszczenie pojazdów do </w:t>
      </w:r>
      <w:r w:rsidRPr="009732A5">
        <w:rPr>
          <w:color w:val="000000" w:themeColor="text1"/>
        </w:rPr>
        <w:lastRenderedPageBreak/>
        <w:t xml:space="preserve">ruchu </w:t>
      </w:r>
      <w:r w:rsidR="00F22CC5" w:rsidRPr="009732A5">
        <w:rPr>
          <w:color w:val="000000" w:themeColor="text1"/>
        </w:rPr>
        <w:t xml:space="preserve">drogowego </w:t>
      </w:r>
      <w:r w:rsidRPr="009732A5">
        <w:rPr>
          <w:color w:val="000000" w:themeColor="text1"/>
        </w:rPr>
        <w:t>oraz zgłoszenie pojazdu do licencj</w:t>
      </w:r>
      <w:r w:rsidR="00F22CC5" w:rsidRPr="009732A5">
        <w:rPr>
          <w:color w:val="000000" w:themeColor="text1"/>
        </w:rPr>
        <w:t>i – w przypadku zmiany pojazdów</w:t>
      </w:r>
      <w:r w:rsidR="002F4698" w:rsidRPr="009732A5">
        <w:rPr>
          <w:color w:val="000000" w:themeColor="text1"/>
        </w:rPr>
        <w:t xml:space="preserve"> </w:t>
      </w:r>
      <w:r w:rsidRPr="009732A5">
        <w:rPr>
          <w:color w:val="000000" w:themeColor="text1"/>
        </w:rPr>
        <w:t xml:space="preserve">w stosunku do pojazdów wykazanych w ofercie przetargowej, </w:t>
      </w:r>
    </w:p>
    <w:p w14:paraId="4A99BBB2" w14:textId="01FD39A6" w:rsidR="00D91D5C" w:rsidRPr="009732A5" w:rsidRDefault="00D91D5C" w:rsidP="00FA515C">
      <w:pPr>
        <w:pStyle w:val="Default"/>
        <w:numPr>
          <w:ilvl w:val="1"/>
          <w:numId w:val="15"/>
        </w:numPr>
        <w:spacing w:line="276" w:lineRule="auto"/>
        <w:ind w:left="709" w:hanging="284"/>
        <w:jc w:val="both"/>
        <w:rPr>
          <w:color w:val="000000" w:themeColor="text1"/>
        </w:rPr>
      </w:pPr>
      <w:r w:rsidRPr="009732A5">
        <w:rPr>
          <w:color w:val="000000" w:themeColor="text1"/>
        </w:rPr>
        <w:t>wykaz kierowców i opiekunów realizujących umowę</w:t>
      </w:r>
      <w:r w:rsidR="009F03AE" w:rsidRPr="009732A5">
        <w:rPr>
          <w:color w:val="000000" w:themeColor="text1"/>
        </w:rPr>
        <w:t>, wraz z wymaganymi oświadczeniami przez nich</w:t>
      </w:r>
      <w:r w:rsidR="00E51BBF" w:rsidRPr="009732A5">
        <w:rPr>
          <w:color w:val="000000" w:themeColor="text1"/>
        </w:rPr>
        <w:t xml:space="preserve"> </w:t>
      </w:r>
      <w:r w:rsidR="009F03AE" w:rsidRPr="009732A5">
        <w:rPr>
          <w:color w:val="000000" w:themeColor="text1"/>
        </w:rPr>
        <w:t>podpisanymi</w:t>
      </w:r>
      <w:r w:rsidRPr="009732A5">
        <w:rPr>
          <w:color w:val="000000" w:themeColor="text1"/>
        </w:rPr>
        <w:t xml:space="preserve">. </w:t>
      </w:r>
    </w:p>
    <w:p w14:paraId="06C27116" w14:textId="6B827670" w:rsidR="00406301" w:rsidRPr="009732A5" w:rsidRDefault="00406301" w:rsidP="00FA515C">
      <w:pPr>
        <w:pStyle w:val="Default"/>
        <w:numPr>
          <w:ilvl w:val="1"/>
          <w:numId w:val="15"/>
        </w:numPr>
        <w:spacing w:line="276" w:lineRule="auto"/>
        <w:ind w:left="709" w:hanging="284"/>
        <w:jc w:val="both"/>
        <w:rPr>
          <w:color w:val="000000" w:themeColor="text1"/>
        </w:rPr>
      </w:pPr>
      <w:r w:rsidRPr="009732A5">
        <w:rPr>
          <w:color w:val="000000" w:themeColor="text1"/>
        </w:rPr>
        <w:t>Wykonawca oraz jego pracownicy (podwykonawcy i ich pracownicy) stasują Standardy Ochrony Małoletnich zgodnie z Zarządzeniem</w:t>
      </w:r>
      <w:r w:rsidR="00E51BBF" w:rsidRPr="009732A5">
        <w:rPr>
          <w:color w:val="000000" w:themeColor="text1"/>
        </w:rPr>
        <w:t xml:space="preserve"> </w:t>
      </w:r>
      <w:r w:rsidRPr="009732A5">
        <w:rPr>
          <w:bCs/>
          <w:color w:val="000000" w:themeColor="text1"/>
        </w:rPr>
        <w:t xml:space="preserve">nr </w:t>
      </w:r>
      <w:r w:rsidR="000B6891" w:rsidRPr="009732A5">
        <w:rPr>
          <w:bCs/>
          <w:color w:val="000000" w:themeColor="text1"/>
        </w:rPr>
        <w:t>109</w:t>
      </w:r>
      <w:r w:rsidRPr="009732A5">
        <w:rPr>
          <w:bCs/>
          <w:color w:val="000000" w:themeColor="text1"/>
        </w:rPr>
        <w:t>/2024 Burmistrza</w:t>
      </w:r>
      <w:r w:rsidR="00E51BBF" w:rsidRPr="009732A5">
        <w:rPr>
          <w:bCs/>
          <w:color w:val="000000" w:themeColor="text1"/>
        </w:rPr>
        <w:t xml:space="preserve"> </w:t>
      </w:r>
      <w:r w:rsidRPr="009732A5">
        <w:rPr>
          <w:bCs/>
          <w:color w:val="000000" w:themeColor="text1"/>
        </w:rPr>
        <w:t xml:space="preserve">Dukli z dnia </w:t>
      </w:r>
      <w:r w:rsidR="000B6891" w:rsidRPr="009732A5">
        <w:rPr>
          <w:bCs/>
          <w:color w:val="000000" w:themeColor="text1"/>
        </w:rPr>
        <w:t>24 czerwca</w:t>
      </w:r>
      <w:r w:rsidRPr="009732A5">
        <w:rPr>
          <w:bCs/>
          <w:color w:val="000000" w:themeColor="text1"/>
        </w:rPr>
        <w:t xml:space="preserve"> 2024 r. </w:t>
      </w:r>
      <w:r w:rsidRPr="009732A5">
        <w:rPr>
          <w:rStyle w:val="Teksttreci"/>
          <w:rFonts w:eastAsiaTheme="minorHAnsi"/>
          <w:bCs/>
          <w:iCs/>
          <w:color w:val="000000" w:themeColor="text1"/>
        </w:rPr>
        <w:t>w sprawie</w:t>
      </w:r>
      <w:r w:rsidRPr="009732A5">
        <w:rPr>
          <w:rStyle w:val="Teksttreci"/>
          <w:rFonts w:eastAsiaTheme="minorHAnsi"/>
          <w:bCs/>
          <w:i/>
          <w:iCs/>
          <w:color w:val="000000" w:themeColor="text1"/>
        </w:rPr>
        <w:t xml:space="preserve"> </w:t>
      </w:r>
      <w:r w:rsidRPr="009732A5">
        <w:rPr>
          <w:rStyle w:val="Teksttreci"/>
          <w:rFonts w:eastAsiaTheme="minorHAnsi"/>
          <w:bCs/>
          <w:iCs/>
          <w:color w:val="000000" w:themeColor="text1"/>
        </w:rPr>
        <w:t>wprowadzenia „Standardów ochrony małoletnich podczas przewozu do szkół podstawowych, przedszkoli i ośrodków rehabilitacyjno-edukacyjno-wychowawczych”</w:t>
      </w:r>
      <w:r w:rsidRPr="009732A5">
        <w:rPr>
          <w:color w:val="000000" w:themeColor="text1"/>
        </w:rPr>
        <w:t xml:space="preserve"> i złożyć stosowne oświadczenie z tym związane</w:t>
      </w:r>
    </w:p>
    <w:p w14:paraId="6C791AA1" w14:textId="11C0341C"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 xml:space="preserve"> Wykonawca zobowiązany jest do każdorazowego uprzedniego poinformowania Zamawiającego o planowanej zmianie w wykazie pojazdów oraz kierowców i opiekunów. Zmiany te nie wymagają sporządzania aneksu do umowy, jednak </w:t>
      </w:r>
      <w:r w:rsidR="00F22CC5" w:rsidRPr="009732A5">
        <w:rPr>
          <w:color w:val="000000" w:themeColor="text1"/>
        </w:rPr>
        <w:t xml:space="preserve">nowe pojazdy </w:t>
      </w:r>
      <w:r w:rsidRPr="009732A5">
        <w:rPr>
          <w:color w:val="000000" w:themeColor="text1"/>
        </w:rPr>
        <w:t xml:space="preserve">muszą spełniać warunki określone w opisie przedmiotu zamówienia, stanowiącym załącznik do umowy. </w:t>
      </w:r>
    </w:p>
    <w:p w14:paraId="7CFF70D2" w14:textId="7E19045B"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zobowiązuje się realizować przedmiot umowy zgodnie z przepisami prawa,</w:t>
      </w:r>
      <w:r w:rsidR="00E51BBF" w:rsidRPr="009732A5">
        <w:rPr>
          <w:color w:val="000000" w:themeColor="text1"/>
        </w:rPr>
        <w:t xml:space="preserve"> </w:t>
      </w:r>
      <w:r w:rsidRPr="009732A5">
        <w:rPr>
          <w:color w:val="000000" w:themeColor="text1"/>
        </w:rPr>
        <w:t>w szczególności w zgodzie z ustawą z dnia 6 września 2001 roku o transporcie drogowym</w:t>
      </w:r>
      <w:r w:rsidR="00E51BBF" w:rsidRPr="009732A5">
        <w:rPr>
          <w:color w:val="000000" w:themeColor="text1"/>
        </w:rPr>
        <w:t xml:space="preserve"> </w:t>
      </w:r>
      <w:r w:rsidRPr="009732A5">
        <w:rPr>
          <w:color w:val="000000" w:themeColor="text1"/>
        </w:rPr>
        <w:t xml:space="preserve">oraz ustawą z dnia 20 czerwca 1997 roku Prawo o ruchu drogowym, na podstawie aktualnej licencji na wykonywanie krajowego transportu drogowego w zakresie przewozu osób. </w:t>
      </w:r>
    </w:p>
    <w:p w14:paraId="6E981C80" w14:textId="5ACABAAF" w:rsidR="00D91D5C" w:rsidRPr="009732A5" w:rsidRDefault="00D91D5C" w:rsidP="00FA515C">
      <w:pPr>
        <w:pStyle w:val="Default"/>
        <w:numPr>
          <w:ilvl w:val="0"/>
          <w:numId w:val="23"/>
        </w:numPr>
        <w:spacing w:line="276" w:lineRule="auto"/>
        <w:ind w:left="426" w:hanging="284"/>
        <w:jc w:val="both"/>
        <w:rPr>
          <w:color w:val="000000" w:themeColor="text1"/>
        </w:rPr>
      </w:pPr>
      <w:r w:rsidRPr="009732A5">
        <w:rPr>
          <w:color w:val="000000" w:themeColor="text1"/>
        </w:rPr>
        <w:t>Wykonawca ponosi odpowiedzialność za zrekompensowanie szkód wynikających</w:t>
      </w:r>
      <w:r w:rsidR="00E51BBF" w:rsidRPr="009732A5">
        <w:rPr>
          <w:color w:val="000000" w:themeColor="text1"/>
        </w:rPr>
        <w:t xml:space="preserve"> </w:t>
      </w:r>
      <w:r w:rsidRPr="009732A5">
        <w:rPr>
          <w:color w:val="000000" w:themeColor="text1"/>
        </w:rPr>
        <w:t xml:space="preserve">z wypadków lub </w:t>
      </w:r>
      <w:r w:rsidR="0006299A" w:rsidRPr="009732A5">
        <w:rPr>
          <w:color w:val="000000" w:themeColor="text1"/>
        </w:rPr>
        <w:t>wszelkiego rodzaju zdarzeń zaistnia</w:t>
      </w:r>
      <w:r w:rsidRPr="009732A5">
        <w:rPr>
          <w:color w:val="000000" w:themeColor="text1"/>
        </w:rPr>
        <w:t xml:space="preserve">łych w czasie wykonywania usługi, tak w zakresie przewożonych dzieci jak i poszkodowanych osób trzecich. Wykonawca przedkłada Zamawiającemu kopię zawartej polisy </w:t>
      </w:r>
      <w:r w:rsidR="00F22CC5" w:rsidRPr="009732A5">
        <w:rPr>
          <w:color w:val="000000" w:themeColor="text1"/>
        </w:rPr>
        <w:t xml:space="preserve">ubezpieczenia </w:t>
      </w:r>
      <w:r w:rsidRPr="009732A5">
        <w:rPr>
          <w:color w:val="000000" w:themeColor="text1"/>
        </w:rPr>
        <w:t xml:space="preserve">OC i NW w zakresie prowadzonej działalności związanej z przedmiotem zamówienia na kwotę nie mniejszą niż wartość zawartej umowy brutto, najpóźniej w dniu podpisania umowy. Wykonawca zobowiązuje się do przedłużenia </w:t>
      </w:r>
      <w:r w:rsidR="0006299A" w:rsidRPr="009732A5">
        <w:rPr>
          <w:color w:val="000000" w:themeColor="text1"/>
        </w:rPr>
        <w:t xml:space="preserve">umowy </w:t>
      </w:r>
      <w:r w:rsidRPr="009732A5">
        <w:rPr>
          <w:color w:val="000000" w:themeColor="text1"/>
        </w:rPr>
        <w:t xml:space="preserve">ubezpieczenia OC i NW w zakresie prowadzonej działalności </w:t>
      </w:r>
      <w:r w:rsidR="00F22CC5" w:rsidRPr="009732A5">
        <w:rPr>
          <w:color w:val="000000" w:themeColor="text1"/>
        </w:rPr>
        <w:t>gospodarczej;</w:t>
      </w:r>
      <w:r w:rsidR="002F4698" w:rsidRPr="009732A5">
        <w:rPr>
          <w:color w:val="000000" w:themeColor="text1"/>
        </w:rPr>
        <w:t xml:space="preserve"> </w:t>
      </w:r>
      <w:r w:rsidRPr="009732A5">
        <w:rPr>
          <w:color w:val="000000" w:themeColor="text1"/>
        </w:rPr>
        <w:t>w p</w:t>
      </w:r>
      <w:r w:rsidR="0006299A" w:rsidRPr="009732A5">
        <w:rPr>
          <w:color w:val="000000" w:themeColor="text1"/>
        </w:rPr>
        <w:t>rzypadku jej</w:t>
      </w:r>
      <w:r w:rsidRPr="009732A5">
        <w:rPr>
          <w:color w:val="000000" w:themeColor="text1"/>
        </w:rPr>
        <w:t xml:space="preserve"> wygaśnięcia w czasie trwania umowy i do niezwłocznego przedłożenia kopii polisy</w:t>
      </w:r>
      <w:r w:rsidR="00F22CC5" w:rsidRPr="009732A5">
        <w:rPr>
          <w:color w:val="000000" w:themeColor="text1"/>
        </w:rPr>
        <w:t xml:space="preserve"> ubezpieczenia</w:t>
      </w:r>
      <w:r w:rsidRPr="009732A5">
        <w:rPr>
          <w:color w:val="000000" w:themeColor="text1"/>
        </w:rPr>
        <w:t xml:space="preserve"> Zamawiającemu. W przypadku </w:t>
      </w:r>
      <w:proofErr w:type="gramStart"/>
      <w:r w:rsidRPr="009732A5">
        <w:rPr>
          <w:color w:val="000000" w:themeColor="text1"/>
        </w:rPr>
        <w:t>nie przedstawienia</w:t>
      </w:r>
      <w:proofErr w:type="gramEnd"/>
      <w:r w:rsidRPr="009732A5">
        <w:rPr>
          <w:color w:val="000000" w:themeColor="text1"/>
        </w:rPr>
        <w:t xml:space="preserve"> przez Wykonawcę stosownej umowy ubezpieczenia lub nie dokonania jej przedłużenia, Zamawiający ma prawo ubezpieczyć na koszt Wykonawcy dokonywane przewozy, potrącając koszty ubezpieczenia z wynagrodzenia należnego Wykonawcy.</w:t>
      </w:r>
    </w:p>
    <w:p w14:paraId="5C8A5036" w14:textId="77777777" w:rsidR="00D91D5C" w:rsidRPr="009732A5" w:rsidRDefault="00D91D5C" w:rsidP="00FA515C">
      <w:pPr>
        <w:autoSpaceDE w:val="0"/>
        <w:autoSpaceDN w:val="0"/>
        <w:adjustRightInd w:val="0"/>
        <w:spacing w:after="0" w:line="276" w:lineRule="auto"/>
        <w:ind w:left="357"/>
        <w:jc w:val="both"/>
        <w:rPr>
          <w:rFonts w:ascii="Times New Roman" w:hAnsi="Times New Roman" w:cs="Times New Roman"/>
          <w:color w:val="000000" w:themeColor="text1"/>
          <w:sz w:val="24"/>
          <w:szCs w:val="24"/>
        </w:rPr>
      </w:pPr>
    </w:p>
    <w:p w14:paraId="41340F3E"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 4</w:t>
      </w:r>
    </w:p>
    <w:p w14:paraId="05399F62" w14:textId="77777777" w:rsidR="00D91D5C" w:rsidRPr="009732A5" w:rsidRDefault="00D91D5C" w:rsidP="00FA515C">
      <w:pPr>
        <w:spacing w:after="0" w:line="276" w:lineRule="auto"/>
        <w:jc w:val="center"/>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Wynagrodzenie Wykonawcy</w:t>
      </w:r>
    </w:p>
    <w:p w14:paraId="0EA42E9F" w14:textId="77777777" w:rsidR="00D91D5C" w:rsidRPr="009732A5" w:rsidRDefault="00D91D5C" w:rsidP="00FA515C">
      <w:pPr>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Wynagrodzenie miesięczne Wykonawcy za świadczenie usługi przewozowej stanowić będzie sumę wszystkich sprzedanych biletów miesięcznych na danej trasie w danym miesiącu świadczenia usługi.</w:t>
      </w:r>
    </w:p>
    <w:p w14:paraId="4B9D5032" w14:textId="77777777" w:rsidR="00D91D5C" w:rsidRPr="009732A5" w:rsidRDefault="00D91D5C" w:rsidP="00FA515C">
      <w:pPr>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Szacowana wartość umowy na dzień otwarcia przetargu, zgodnie ze złożoną ofertą wynosi:</w:t>
      </w:r>
    </w:p>
    <w:p w14:paraId="7C923A39" w14:textId="77777777" w:rsidR="007B2AFF" w:rsidRPr="009732A5" w:rsidRDefault="00D91D5C" w:rsidP="00FA515C">
      <w:pPr>
        <w:pStyle w:val="Default"/>
        <w:numPr>
          <w:ilvl w:val="0"/>
          <w:numId w:val="6"/>
        </w:numPr>
        <w:spacing w:line="276" w:lineRule="auto"/>
        <w:jc w:val="both"/>
        <w:rPr>
          <w:color w:val="000000" w:themeColor="text1"/>
        </w:rPr>
      </w:pPr>
      <w:r w:rsidRPr="009732A5">
        <w:rPr>
          <w:b/>
          <w:bCs/>
          <w:color w:val="000000" w:themeColor="text1"/>
        </w:rPr>
        <w:t>zadanie nr 1</w:t>
      </w:r>
      <w:r w:rsidRPr="009732A5">
        <w:rPr>
          <w:color w:val="000000" w:themeColor="text1"/>
        </w:rPr>
        <w:t>:</w:t>
      </w:r>
    </w:p>
    <w:p w14:paraId="2799511C" w14:textId="1388A798" w:rsidR="00D91D5C" w:rsidRPr="009732A5" w:rsidRDefault="00D91D5C" w:rsidP="00FA515C">
      <w:pPr>
        <w:pStyle w:val="Default"/>
        <w:spacing w:line="276" w:lineRule="auto"/>
        <w:ind w:left="720"/>
        <w:jc w:val="both"/>
        <w:rPr>
          <w:color w:val="000000" w:themeColor="text1"/>
        </w:rPr>
      </w:pPr>
      <w:r w:rsidRPr="009732A5">
        <w:rPr>
          <w:color w:val="000000" w:themeColor="text1"/>
        </w:rPr>
        <w:t>Mszana – Tylawa szkoła – Zyndranowa – Barwinek – Tylawa brutto....................... zł (słownie: ......................................... ...............................................złotych),</w:t>
      </w:r>
    </w:p>
    <w:p w14:paraId="52C72F28" w14:textId="77777777" w:rsidR="007B2AFF" w:rsidRPr="009732A5" w:rsidRDefault="00D91D5C" w:rsidP="00FA515C">
      <w:pPr>
        <w:pStyle w:val="Tekstpodstawowywcity"/>
        <w:tabs>
          <w:tab w:val="left" w:pos="-2127"/>
        </w:tabs>
        <w:spacing w:after="0" w:line="276" w:lineRule="auto"/>
        <w:ind w:left="708" w:right="-1"/>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Cena brutto</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za 1 bilet miesięczny obowiązująca na trasach:</w:t>
      </w:r>
    </w:p>
    <w:p w14:paraId="52129DF9" w14:textId="77777777" w:rsidR="007B2AFF" w:rsidRPr="009732A5" w:rsidRDefault="00340115" w:rsidP="00FA515C">
      <w:pPr>
        <w:pStyle w:val="Tekstpodstawowywcity"/>
        <w:tabs>
          <w:tab w:val="left" w:pos="-2127"/>
        </w:tabs>
        <w:spacing w:after="0" w:line="276" w:lineRule="auto"/>
        <w:ind w:left="708" w:right="-1"/>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Barwinek – Tylawa szkoła</w:t>
      </w:r>
      <w:r w:rsidR="00E51BBF"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w:t>
      </w:r>
      <w:proofErr w:type="gramStart"/>
      <w:r w:rsidR="00D91D5C" w:rsidRPr="009732A5">
        <w:rPr>
          <w:rFonts w:ascii="Times New Roman" w:hAnsi="Times New Roman" w:cs="Times New Roman"/>
          <w:color w:val="000000" w:themeColor="text1"/>
          <w:sz w:val="24"/>
          <w:szCs w:val="24"/>
        </w:rPr>
        <w:t>…….</w:t>
      </w:r>
      <w:proofErr w:type="gramEnd"/>
      <w:r w:rsidR="00D91D5C" w:rsidRPr="009732A5">
        <w:rPr>
          <w:rFonts w:ascii="Times New Roman" w:hAnsi="Times New Roman" w:cs="Times New Roman"/>
          <w:color w:val="000000" w:themeColor="text1"/>
          <w:sz w:val="24"/>
          <w:szCs w:val="24"/>
        </w:rPr>
        <w:t>.…. zł,</w:t>
      </w:r>
    </w:p>
    <w:p w14:paraId="3DF4E502" w14:textId="77777777" w:rsidR="007B2AFF" w:rsidRPr="009732A5" w:rsidRDefault="00340115" w:rsidP="00FA515C">
      <w:pPr>
        <w:pStyle w:val="Tekstpodstawowywcity"/>
        <w:tabs>
          <w:tab w:val="left" w:pos="-2127"/>
        </w:tabs>
        <w:spacing w:after="0" w:line="276" w:lineRule="auto"/>
        <w:ind w:left="708" w:right="-1"/>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Mszana</w:t>
      </w:r>
      <w:r w:rsidR="00E51BBF"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 Tylawa szkoła …………</w:t>
      </w:r>
      <w:proofErr w:type="gramStart"/>
      <w:r w:rsidR="00D91D5C" w:rsidRPr="009732A5">
        <w:rPr>
          <w:rFonts w:ascii="Times New Roman" w:hAnsi="Times New Roman" w:cs="Times New Roman"/>
          <w:color w:val="000000" w:themeColor="text1"/>
          <w:sz w:val="24"/>
          <w:szCs w:val="24"/>
        </w:rPr>
        <w:t>……..….</w:t>
      </w:r>
      <w:proofErr w:type="gramEnd"/>
      <w:r w:rsidR="00D91D5C" w:rsidRPr="009732A5">
        <w:rPr>
          <w:rFonts w:ascii="Times New Roman" w:hAnsi="Times New Roman" w:cs="Times New Roman"/>
          <w:color w:val="000000" w:themeColor="text1"/>
          <w:sz w:val="24"/>
          <w:szCs w:val="24"/>
        </w:rPr>
        <w:t>.</w:t>
      </w:r>
      <w:r w:rsidR="00E51BBF"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zł,</w:t>
      </w:r>
    </w:p>
    <w:p w14:paraId="722878F1" w14:textId="77777777" w:rsidR="007B2AFF" w:rsidRPr="009732A5" w:rsidRDefault="00340115" w:rsidP="00FA515C">
      <w:pPr>
        <w:pStyle w:val="Tekstpodstawowywcity"/>
        <w:tabs>
          <w:tab w:val="left" w:pos="-2127"/>
        </w:tabs>
        <w:spacing w:after="0" w:line="276" w:lineRule="auto"/>
        <w:ind w:left="708" w:right="-1"/>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Zyndranowa – Tylawa szkoła ………</w:t>
      </w:r>
      <w:proofErr w:type="gramStart"/>
      <w:r w:rsidR="00D91D5C" w:rsidRPr="009732A5">
        <w:rPr>
          <w:rFonts w:ascii="Times New Roman" w:hAnsi="Times New Roman" w:cs="Times New Roman"/>
          <w:color w:val="000000" w:themeColor="text1"/>
          <w:sz w:val="24"/>
          <w:szCs w:val="24"/>
        </w:rPr>
        <w:t>…….</w:t>
      </w:r>
      <w:proofErr w:type="gramEnd"/>
      <w:r w:rsidR="00D91D5C" w:rsidRPr="009732A5">
        <w:rPr>
          <w:rFonts w:ascii="Times New Roman" w:hAnsi="Times New Roman" w:cs="Times New Roman"/>
          <w:color w:val="000000" w:themeColor="text1"/>
          <w:sz w:val="24"/>
          <w:szCs w:val="24"/>
        </w:rPr>
        <w:t>…. zł,</w:t>
      </w:r>
    </w:p>
    <w:p w14:paraId="32FB9AB2" w14:textId="3150570E" w:rsidR="00D91D5C" w:rsidRPr="009732A5" w:rsidRDefault="00340115" w:rsidP="00FA515C">
      <w:pPr>
        <w:pStyle w:val="Tekstpodstawowywcity"/>
        <w:tabs>
          <w:tab w:val="left" w:pos="-2127"/>
        </w:tabs>
        <w:spacing w:after="0" w:line="276" w:lineRule="auto"/>
        <w:ind w:left="708" w:right="-1"/>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lastRenderedPageBreak/>
        <w:t xml:space="preserve">- </w:t>
      </w:r>
      <w:r w:rsidR="00FE147F" w:rsidRPr="009732A5">
        <w:rPr>
          <w:rFonts w:ascii="Times New Roman" w:hAnsi="Times New Roman" w:cs="Times New Roman"/>
          <w:color w:val="000000" w:themeColor="text1"/>
          <w:sz w:val="24"/>
          <w:szCs w:val="24"/>
        </w:rPr>
        <w:t xml:space="preserve">Tylawa </w:t>
      </w:r>
      <w:proofErr w:type="spellStart"/>
      <w:r w:rsidR="00FE147F" w:rsidRPr="009732A5">
        <w:rPr>
          <w:rFonts w:ascii="Times New Roman" w:hAnsi="Times New Roman" w:cs="Times New Roman"/>
          <w:color w:val="000000" w:themeColor="text1"/>
          <w:sz w:val="24"/>
          <w:szCs w:val="24"/>
        </w:rPr>
        <w:t>Drymak</w:t>
      </w:r>
      <w:proofErr w:type="spellEnd"/>
      <w:r w:rsidR="00D91D5C" w:rsidRPr="009732A5">
        <w:rPr>
          <w:rFonts w:ascii="Times New Roman" w:hAnsi="Times New Roman" w:cs="Times New Roman"/>
          <w:color w:val="000000" w:themeColor="text1"/>
          <w:sz w:val="24"/>
          <w:szCs w:val="24"/>
        </w:rPr>
        <w:t xml:space="preserve"> – </w:t>
      </w:r>
      <w:r w:rsidR="00FE147F" w:rsidRPr="009732A5">
        <w:rPr>
          <w:rFonts w:ascii="Times New Roman" w:hAnsi="Times New Roman" w:cs="Times New Roman"/>
          <w:color w:val="000000" w:themeColor="text1"/>
          <w:sz w:val="24"/>
          <w:szCs w:val="24"/>
        </w:rPr>
        <w:t>Tylawa</w:t>
      </w:r>
      <w:r w:rsidR="00E51BBF"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w:t>
      </w:r>
      <w:proofErr w:type="gramStart"/>
      <w:r w:rsidR="00D91D5C" w:rsidRPr="009732A5">
        <w:rPr>
          <w:rFonts w:ascii="Times New Roman" w:hAnsi="Times New Roman" w:cs="Times New Roman"/>
          <w:color w:val="000000" w:themeColor="text1"/>
          <w:sz w:val="24"/>
          <w:szCs w:val="24"/>
        </w:rPr>
        <w:t>…….</w:t>
      </w:r>
      <w:proofErr w:type="gramEnd"/>
      <w:r w:rsidR="00D91D5C" w:rsidRPr="009732A5">
        <w:rPr>
          <w:rFonts w:ascii="Times New Roman" w:hAnsi="Times New Roman" w:cs="Times New Roman"/>
          <w:color w:val="000000" w:themeColor="text1"/>
          <w:sz w:val="24"/>
          <w:szCs w:val="24"/>
        </w:rPr>
        <w:t>…. zł,</w:t>
      </w:r>
    </w:p>
    <w:p w14:paraId="34DE8D0C" w14:textId="77777777" w:rsidR="007B2AFF" w:rsidRPr="009732A5" w:rsidRDefault="00D91D5C" w:rsidP="00FA515C">
      <w:pPr>
        <w:pStyle w:val="Default"/>
        <w:numPr>
          <w:ilvl w:val="0"/>
          <w:numId w:val="6"/>
        </w:numPr>
        <w:spacing w:line="276" w:lineRule="auto"/>
        <w:jc w:val="both"/>
        <w:rPr>
          <w:b/>
          <w:bCs/>
          <w:color w:val="000000" w:themeColor="text1"/>
        </w:rPr>
      </w:pPr>
      <w:r w:rsidRPr="009732A5">
        <w:rPr>
          <w:b/>
          <w:bCs/>
          <w:color w:val="000000" w:themeColor="text1"/>
        </w:rPr>
        <w:t>zadanie nr 2:</w:t>
      </w:r>
    </w:p>
    <w:p w14:paraId="5598D4A0" w14:textId="330A8008" w:rsidR="007B2AFF" w:rsidRPr="009732A5" w:rsidRDefault="00D91D5C" w:rsidP="00FA515C">
      <w:pPr>
        <w:pStyle w:val="Default"/>
        <w:spacing w:line="276" w:lineRule="auto"/>
        <w:ind w:left="720"/>
        <w:jc w:val="both"/>
        <w:rPr>
          <w:color w:val="000000" w:themeColor="text1"/>
        </w:rPr>
      </w:pPr>
      <w:r w:rsidRPr="009732A5">
        <w:rPr>
          <w:color w:val="000000" w:themeColor="text1"/>
        </w:rPr>
        <w:t>Olchowiec –</w:t>
      </w:r>
      <w:r w:rsidR="00D366DB" w:rsidRPr="009732A5">
        <w:rPr>
          <w:color w:val="000000" w:themeColor="text1"/>
        </w:rPr>
        <w:t>Mszana -</w:t>
      </w:r>
      <w:r w:rsidRPr="009732A5">
        <w:rPr>
          <w:color w:val="000000" w:themeColor="text1"/>
        </w:rPr>
        <w:t xml:space="preserve"> </w:t>
      </w:r>
      <w:r w:rsidR="00042111" w:rsidRPr="009732A5">
        <w:rPr>
          <w:color w:val="000000" w:themeColor="text1"/>
        </w:rPr>
        <w:t>Chyrowa</w:t>
      </w:r>
      <w:r w:rsidRPr="009732A5">
        <w:rPr>
          <w:color w:val="000000" w:themeColor="text1"/>
        </w:rPr>
        <w:t>– Iwla szkoła – Głojsce – Iwla – Dukla brutto....................... zł (słownie: ......................................................złotych),</w:t>
      </w:r>
    </w:p>
    <w:p w14:paraId="746D9CEA" w14:textId="77777777" w:rsidR="007B2AFF" w:rsidRPr="009732A5" w:rsidRDefault="009D49A4" w:rsidP="00FA515C">
      <w:pPr>
        <w:pStyle w:val="Default"/>
        <w:spacing w:line="276" w:lineRule="auto"/>
        <w:ind w:left="1068"/>
        <w:rPr>
          <w:color w:val="000000" w:themeColor="text1"/>
        </w:rPr>
      </w:pPr>
      <w:r w:rsidRPr="009732A5">
        <w:rPr>
          <w:color w:val="000000" w:themeColor="text1"/>
        </w:rPr>
        <w:t>Cena brutto</w:t>
      </w:r>
      <w:r w:rsidR="00E51BBF" w:rsidRPr="009732A5">
        <w:rPr>
          <w:color w:val="000000" w:themeColor="text1"/>
        </w:rPr>
        <w:t xml:space="preserve"> </w:t>
      </w:r>
      <w:r w:rsidRPr="009732A5">
        <w:rPr>
          <w:color w:val="000000" w:themeColor="text1"/>
        </w:rPr>
        <w:t>za 1 bilet miesięczny obowiązująca na trasach:</w:t>
      </w:r>
    </w:p>
    <w:p w14:paraId="2C210100" w14:textId="77777777" w:rsidR="007B2AFF" w:rsidRPr="009732A5" w:rsidRDefault="00340115" w:rsidP="00FA515C">
      <w:pPr>
        <w:pStyle w:val="Default"/>
        <w:spacing w:line="276" w:lineRule="auto"/>
        <w:ind w:left="1068"/>
        <w:rPr>
          <w:color w:val="000000" w:themeColor="text1"/>
        </w:rPr>
      </w:pPr>
      <w:r w:rsidRPr="009732A5">
        <w:rPr>
          <w:color w:val="000000" w:themeColor="text1"/>
        </w:rPr>
        <w:t xml:space="preserve">- </w:t>
      </w:r>
      <w:r w:rsidR="009D49A4" w:rsidRPr="009732A5">
        <w:rPr>
          <w:color w:val="000000" w:themeColor="text1"/>
        </w:rPr>
        <w:t>Olchowiec – Dukla</w:t>
      </w:r>
      <w:r w:rsidR="00E51BBF" w:rsidRPr="009732A5">
        <w:rPr>
          <w:color w:val="000000" w:themeColor="text1"/>
        </w:rPr>
        <w:t xml:space="preserve"> </w:t>
      </w:r>
      <w:r w:rsidR="009D49A4" w:rsidRPr="009732A5">
        <w:rPr>
          <w:color w:val="000000" w:themeColor="text1"/>
        </w:rPr>
        <w:t>…………</w:t>
      </w:r>
      <w:proofErr w:type="gramStart"/>
      <w:r w:rsidR="009D49A4" w:rsidRPr="009732A5">
        <w:rPr>
          <w:color w:val="000000" w:themeColor="text1"/>
        </w:rPr>
        <w:t>…….</w:t>
      </w:r>
      <w:proofErr w:type="gramEnd"/>
      <w:r w:rsidR="009D49A4" w:rsidRPr="009732A5">
        <w:rPr>
          <w:color w:val="000000" w:themeColor="text1"/>
        </w:rPr>
        <w:t>.……. zł</w:t>
      </w:r>
    </w:p>
    <w:p w14:paraId="39511C94" w14:textId="77777777" w:rsidR="007B2AFF" w:rsidRPr="009732A5" w:rsidRDefault="00D366DB" w:rsidP="00FA515C">
      <w:pPr>
        <w:pStyle w:val="Default"/>
        <w:spacing w:line="276" w:lineRule="auto"/>
        <w:ind w:left="1068"/>
        <w:rPr>
          <w:color w:val="000000" w:themeColor="text1"/>
        </w:rPr>
      </w:pPr>
      <w:r w:rsidRPr="009732A5">
        <w:rPr>
          <w:color w:val="000000" w:themeColor="text1"/>
        </w:rPr>
        <w:t>- Mszana</w:t>
      </w:r>
      <w:r w:rsidR="00E51BBF" w:rsidRPr="009732A5">
        <w:rPr>
          <w:color w:val="000000" w:themeColor="text1"/>
        </w:rPr>
        <w:t xml:space="preserve"> </w:t>
      </w:r>
      <w:r w:rsidRPr="009732A5">
        <w:rPr>
          <w:color w:val="000000" w:themeColor="text1"/>
        </w:rPr>
        <w:t>- Dukla</w:t>
      </w:r>
      <w:r w:rsidR="00E51BBF" w:rsidRPr="009732A5">
        <w:rPr>
          <w:color w:val="000000" w:themeColor="text1"/>
        </w:rPr>
        <w:t xml:space="preserve"> </w:t>
      </w:r>
      <w:r w:rsidRPr="009732A5">
        <w:rPr>
          <w:color w:val="000000" w:themeColor="text1"/>
        </w:rPr>
        <w:t>………………………</w:t>
      </w:r>
      <w:r w:rsidR="00E51BBF" w:rsidRPr="009732A5">
        <w:rPr>
          <w:color w:val="000000" w:themeColor="text1"/>
        </w:rPr>
        <w:t xml:space="preserve"> </w:t>
      </w:r>
      <w:r w:rsidRPr="009732A5">
        <w:rPr>
          <w:color w:val="000000" w:themeColor="text1"/>
        </w:rPr>
        <w:t>zł</w:t>
      </w:r>
    </w:p>
    <w:p w14:paraId="7891991F" w14:textId="77777777" w:rsidR="007B2AFF" w:rsidRPr="009732A5" w:rsidRDefault="00340115" w:rsidP="00FA515C">
      <w:pPr>
        <w:pStyle w:val="Default"/>
        <w:spacing w:line="276" w:lineRule="auto"/>
        <w:ind w:left="1068"/>
        <w:rPr>
          <w:color w:val="000000" w:themeColor="text1"/>
        </w:rPr>
      </w:pPr>
      <w:r w:rsidRPr="009732A5">
        <w:rPr>
          <w:color w:val="000000" w:themeColor="text1"/>
        </w:rPr>
        <w:t xml:space="preserve">- </w:t>
      </w:r>
      <w:r w:rsidR="009D49A4" w:rsidRPr="009732A5">
        <w:rPr>
          <w:color w:val="000000" w:themeColor="text1"/>
        </w:rPr>
        <w:t>Głojsce – Dukla ……………………</w:t>
      </w:r>
      <w:proofErr w:type="gramStart"/>
      <w:r w:rsidR="009D49A4" w:rsidRPr="009732A5">
        <w:rPr>
          <w:color w:val="000000" w:themeColor="text1"/>
        </w:rPr>
        <w:t>…….</w:t>
      </w:r>
      <w:proofErr w:type="gramEnd"/>
      <w:r w:rsidR="009D49A4" w:rsidRPr="009732A5">
        <w:rPr>
          <w:color w:val="000000" w:themeColor="text1"/>
        </w:rPr>
        <w:t>. zł</w:t>
      </w:r>
    </w:p>
    <w:p w14:paraId="6E78FE46" w14:textId="77777777" w:rsidR="007B2AFF" w:rsidRPr="009732A5" w:rsidRDefault="00340115" w:rsidP="00FA515C">
      <w:pPr>
        <w:pStyle w:val="Default"/>
        <w:spacing w:line="276" w:lineRule="auto"/>
        <w:ind w:left="1068"/>
        <w:rPr>
          <w:color w:val="000000" w:themeColor="text1"/>
        </w:rPr>
      </w:pPr>
      <w:r w:rsidRPr="009732A5">
        <w:rPr>
          <w:color w:val="000000" w:themeColor="text1"/>
        </w:rPr>
        <w:t xml:space="preserve">- </w:t>
      </w:r>
      <w:r w:rsidR="009D49A4" w:rsidRPr="009732A5">
        <w:rPr>
          <w:color w:val="000000" w:themeColor="text1"/>
        </w:rPr>
        <w:t>Iwla -</w:t>
      </w:r>
      <w:r w:rsidR="00E51BBF" w:rsidRPr="009732A5">
        <w:rPr>
          <w:color w:val="000000" w:themeColor="text1"/>
        </w:rPr>
        <w:t xml:space="preserve"> </w:t>
      </w:r>
      <w:r w:rsidR="009D49A4" w:rsidRPr="009732A5">
        <w:rPr>
          <w:color w:val="000000" w:themeColor="text1"/>
        </w:rPr>
        <w:t>Dukla</w:t>
      </w:r>
      <w:r w:rsidR="00E51BBF" w:rsidRPr="009732A5">
        <w:rPr>
          <w:color w:val="000000" w:themeColor="text1"/>
        </w:rPr>
        <w:t xml:space="preserve"> </w:t>
      </w:r>
      <w:r w:rsidR="009D49A4" w:rsidRPr="009732A5">
        <w:rPr>
          <w:color w:val="000000" w:themeColor="text1"/>
        </w:rPr>
        <w:t>……</w:t>
      </w:r>
      <w:proofErr w:type="gramStart"/>
      <w:r w:rsidR="009D49A4" w:rsidRPr="009732A5">
        <w:rPr>
          <w:color w:val="000000" w:themeColor="text1"/>
        </w:rPr>
        <w:t>…….</w:t>
      </w:r>
      <w:proofErr w:type="gramEnd"/>
      <w:r w:rsidR="009D49A4" w:rsidRPr="009732A5">
        <w:rPr>
          <w:color w:val="000000" w:themeColor="text1"/>
        </w:rPr>
        <w:t>.………</w:t>
      </w:r>
      <w:proofErr w:type="gramStart"/>
      <w:r w:rsidR="009D49A4" w:rsidRPr="009732A5">
        <w:rPr>
          <w:color w:val="000000" w:themeColor="text1"/>
        </w:rPr>
        <w:t>…….</w:t>
      </w:r>
      <w:proofErr w:type="gramEnd"/>
      <w:r w:rsidR="009D49A4" w:rsidRPr="009732A5">
        <w:rPr>
          <w:color w:val="000000" w:themeColor="text1"/>
        </w:rPr>
        <w:t>.… zł</w:t>
      </w:r>
    </w:p>
    <w:p w14:paraId="0EE08F95" w14:textId="5F9EE9B7" w:rsidR="009D49A4" w:rsidRPr="009732A5" w:rsidRDefault="00340115" w:rsidP="00FA515C">
      <w:pPr>
        <w:pStyle w:val="Default"/>
        <w:spacing w:line="276" w:lineRule="auto"/>
        <w:ind w:left="1068"/>
        <w:rPr>
          <w:color w:val="000000" w:themeColor="text1"/>
        </w:rPr>
      </w:pPr>
      <w:r w:rsidRPr="009732A5">
        <w:rPr>
          <w:color w:val="000000" w:themeColor="text1"/>
        </w:rPr>
        <w:t xml:space="preserve">- </w:t>
      </w:r>
      <w:r w:rsidR="009D49A4" w:rsidRPr="009732A5">
        <w:rPr>
          <w:color w:val="000000" w:themeColor="text1"/>
        </w:rPr>
        <w:t>Chyrowa – Iwla szkoła</w:t>
      </w:r>
      <w:r w:rsidR="00E51BBF" w:rsidRPr="009732A5">
        <w:rPr>
          <w:color w:val="000000" w:themeColor="text1"/>
        </w:rPr>
        <w:t xml:space="preserve"> </w:t>
      </w:r>
      <w:r w:rsidR="009D49A4" w:rsidRPr="009732A5">
        <w:rPr>
          <w:color w:val="000000" w:themeColor="text1"/>
        </w:rPr>
        <w:t>……</w:t>
      </w:r>
      <w:proofErr w:type="gramStart"/>
      <w:r w:rsidR="009D49A4" w:rsidRPr="009732A5">
        <w:rPr>
          <w:color w:val="000000" w:themeColor="text1"/>
        </w:rPr>
        <w:t>…….</w:t>
      </w:r>
      <w:proofErr w:type="gramEnd"/>
      <w:r w:rsidR="009D49A4" w:rsidRPr="009732A5">
        <w:rPr>
          <w:color w:val="000000" w:themeColor="text1"/>
        </w:rPr>
        <w:t>.………. zł</w:t>
      </w:r>
    </w:p>
    <w:p w14:paraId="620E9446" w14:textId="77777777" w:rsidR="007B2AFF" w:rsidRPr="009732A5" w:rsidRDefault="009D49A4" w:rsidP="00FA515C">
      <w:pPr>
        <w:pStyle w:val="Default"/>
        <w:numPr>
          <w:ilvl w:val="0"/>
          <w:numId w:val="6"/>
        </w:numPr>
        <w:spacing w:line="276" w:lineRule="auto"/>
        <w:rPr>
          <w:b/>
          <w:bCs/>
          <w:color w:val="000000" w:themeColor="text1"/>
        </w:rPr>
      </w:pPr>
      <w:r w:rsidRPr="009732A5">
        <w:rPr>
          <w:b/>
          <w:bCs/>
          <w:color w:val="000000" w:themeColor="text1"/>
        </w:rPr>
        <w:t>Zadanie 3:</w:t>
      </w:r>
    </w:p>
    <w:p w14:paraId="08A320AC" w14:textId="77777777" w:rsidR="007B2AFF" w:rsidRPr="009732A5" w:rsidRDefault="00D91D5C" w:rsidP="00FA515C">
      <w:pPr>
        <w:pStyle w:val="Default"/>
        <w:spacing w:line="276" w:lineRule="auto"/>
        <w:ind w:left="720"/>
        <w:rPr>
          <w:color w:val="000000" w:themeColor="text1"/>
        </w:rPr>
      </w:pPr>
      <w:r w:rsidRPr="009732A5">
        <w:rPr>
          <w:color w:val="000000" w:themeColor="text1"/>
        </w:rPr>
        <w:t xml:space="preserve">Teodorówka – Dukla brutto.................. </w:t>
      </w:r>
      <w:proofErr w:type="gramStart"/>
      <w:r w:rsidRPr="009732A5">
        <w:rPr>
          <w:color w:val="000000" w:themeColor="text1"/>
        </w:rPr>
        <w:t>zł(słownie:......................</w:t>
      </w:r>
      <w:proofErr w:type="gramEnd"/>
      <w:r w:rsidRPr="009732A5">
        <w:rPr>
          <w:color w:val="000000" w:themeColor="text1"/>
        </w:rPr>
        <w:t xml:space="preserve"> ..................złotych)</w:t>
      </w:r>
    </w:p>
    <w:p w14:paraId="26CCEA4B" w14:textId="77777777" w:rsidR="007B2AFF" w:rsidRPr="009732A5" w:rsidRDefault="009D49A4" w:rsidP="00FA515C">
      <w:pPr>
        <w:pStyle w:val="Default"/>
        <w:spacing w:line="276" w:lineRule="auto"/>
        <w:ind w:left="720"/>
        <w:rPr>
          <w:color w:val="000000" w:themeColor="text1"/>
        </w:rPr>
      </w:pPr>
      <w:r w:rsidRPr="009732A5">
        <w:rPr>
          <w:color w:val="000000" w:themeColor="text1"/>
        </w:rPr>
        <w:t>Cena brutto</w:t>
      </w:r>
      <w:r w:rsidR="00E51BBF" w:rsidRPr="009732A5">
        <w:rPr>
          <w:color w:val="000000" w:themeColor="text1"/>
        </w:rPr>
        <w:t xml:space="preserve"> </w:t>
      </w:r>
      <w:r w:rsidRPr="009732A5">
        <w:rPr>
          <w:color w:val="000000" w:themeColor="text1"/>
        </w:rPr>
        <w:t>za 1 bilet miesięczny obowiązująca na trasie:</w:t>
      </w:r>
    </w:p>
    <w:p w14:paraId="02E615D9" w14:textId="437CD38F" w:rsidR="00D91D5C" w:rsidRPr="009732A5" w:rsidRDefault="008016CD" w:rsidP="00FA515C">
      <w:pPr>
        <w:pStyle w:val="Default"/>
        <w:spacing w:line="276" w:lineRule="auto"/>
        <w:ind w:left="720"/>
        <w:rPr>
          <w:color w:val="000000" w:themeColor="text1"/>
        </w:rPr>
      </w:pPr>
      <w:r w:rsidRPr="009732A5">
        <w:rPr>
          <w:color w:val="000000" w:themeColor="text1"/>
        </w:rPr>
        <w:t xml:space="preserve">- </w:t>
      </w:r>
      <w:r w:rsidR="00D91D5C" w:rsidRPr="009732A5">
        <w:rPr>
          <w:color w:val="000000" w:themeColor="text1"/>
        </w:rPr>
        <w:t>Teodorówka – Dukla</w:t>
      </w:r>
      <w:r w:rsidR="00E51BBF" w:rsidRPr="009732A5">
        <w:rPr>
          <w:color w:val="000000" w:themeColor="text1"/>
        </w:rPr>
        <w:t xml:space="preserve"> </w:t>
      </w:r>
      <w:r w:rsidR="00D91D5C" w:rsidRPr="009732A5">
        <w:rPr>
          <w:color w:val="000000" w:themeColor="text1"/>
        </w:rPr>
        <w:t>………</w:t>
      </w:r>
      <w:r w:rsidR="00042111" w:rsidRPr="009732A5">
        <w:rPr>
          <w:color w:val="000000" w:themeColor="text1"/>
        </w:rPr>
        <w:t>……</w:t>
      </w:r>
      <w:r w:rsidR="00D91D5C" w:rsidRPr="009732A5">
        <w:rPr>
          <w:color w:val="000000" w:themeColor="text1"/>
        </w:rPr>
        <w:t>…</w:t>
      </w:r>
      <w:proofErr w:type="gramStart"/>
      <w:r w:rsidR="00D91D5C" w:rsidRPr="009732A5">
        <w:rPr>
          <w:color w:val="000000" w:themeColor="text1"/>
        </w:rPr>
        <w:t>…….</w:t>
      </w:r>
      <w:proofErr w:type="gramEnd"/>
      <w:r w:rsidR="00D91D5C" w:rsidRPr="009732A5">
        <w:rPr>
          <w:color w:val="000000" w:themeColor="text1"/>
        </w:rPr>
        <w:t>. zł</w:t>
      </w:r>
    </w:p>
    <w:p w14:paraId="4FE0DF87" w14:textId="77777777" w:rsidR="00D91D5C" w:rsidRPr="009732A5" w:rsidRDefault="00D91D5C" w:rsidP="00FA515C">
      <w:pPr>
        <w:pStyle w:val="Default"/>
        <w:numPr>
          <w:ilvl w:val="0"/>
          <w:numId w:val="6"/>
        </w:numPr>
        <w:spacing w:line="276" w:lineRule="auto"/>
        <w:jc w:val="both"/>
        <w:rPr>
          <w:b/>
          <w:bCs/>
          <w:color w:val="000000" w:themeColor="text1"/>
        </w:rPr>
      </w:pPr>
      <w:r w:rsidRPr="009732A5">
        <w:rPr>
          <w:b/>
          <w:bCs/>
          <w:color w:val="000000" w:themeColor="text1"/>
        </w:rPr>
        <w:t xml:space="preserve">zadanie nr </w:t>
      </w:r>
      <w:r w:rsidR="009D49A4" w:rsidRPr="009732A5">
        <w:rPr>
          <w:b/>
          <w:bCs/>
          <w:color w:val="000000" w:themeColor="text1"/>
        </w:rPr>
        <w:t>4</w:t>
      </w:r>
      <w:r w:rsidRPr="009732A5">
        <w:rPr>
          <w:b/>
          <w:bCs/>
          <w:color w:val="000000" w:themeColor="text1"/>
        </w:rPr>
        <w:t>:</w:t>
      </w:r>
    </w:p>
    <w:p w14:paraId="00EC12A5" w14:textId="4F7E9101" w:rsidR="00D91D5C" w:rsidRPr="009732A5" w:rsidRDefault="00D91D5C" w:rsidP="00FA515C">
      <w:pPr>
        <w:pStyle w:val="Default"/>
        <w:numPr>
          <w:ilvl w:val="0"/>
          <w:numId w:val="7"/>
        </w:numPr>
        <w:spacing w:line="276" w:lineRule="auto"/>
        <w:jc w:val="both"/>
        <w:rPr>
          <w:color w:val="000000" w:themeColor="text1"/>
        </w:rPr>
      </w:pPr>
      <w:r w:rsidRPr="009732A5">
        <w:rPr>
          <w:color w:val="000000" w:themeColor="text1"/>
        </w:rPr>
        <w:t>Zawadka Rymanowska</w:t>
      </w:r>
      <w:r w:rsidR="00E51BBF" w:rsidRPr="009732A5">
        <w:rPr>
          <w:color w:val="000000" w:themeColor="text1"/>
        </w:rPr>
        <w:t xml:space="preserve"> </w:t>
      </w:r>
      <w:r w:rsidRPr="009732A5">
        <w:rPr>
          <w:color w:val="000000" w:themeColor="text1"/>
        </w:rPr>
        <w:t>- Dukla brutto ....................... zł (słownie: ......................................... ...............................................złotych),</w:t>
      </w:r>
    </w:p>
    <w:p w14:paraId="28050768" w14:textId="77777777" w:rsidR="007B2AFF" w:rsidRPr="009732A5" w:rsidRDefault="00D91D5C" w:rsidP="00FA515C">
      <w:pPr>
        <w:pStyle w:val="Default"/>
        <w:numPr>
          <w:ilvl w:val="0"/>
          <w:numId w:val="7"/>
        </w:numPr>
        <w:spacing w:line="276" w:lineRule="auto"/>
        <w:jc w:val="both"/>
        <w:rPr>
          <w:color w:val="000000" w:themeColor="text1"/>
        </w:rPr>
      </w:pPr>
      <w:r w:rsidRPr="009732A5">
        <w:rPr>
          <w:color w:val="000000" w:themeColor="text1"/>
        </w:rPr>
        <w:t>Trzciana</w:t>
      </w:r>
      <w:r w:rsidRPr="009732A5">
        <w:rPr>
          <w:b/>
          <w:color w:val="000000" w:themeColor="text1"/>
        </w:rPr>
        <w:t xml:space="preserve"> </w:t>
      </w:r>
      <w:r w:rsidRPr="009732A5">
        <w:rPr>
          <w:color w:val="000000" w:themeColor="text1"/>
        </w:rPr>
        <w:t>– Nowa Wieś - Dukla brutto ....................... zł (słownie: ......................................... ...............................................złotych).</w:t>
      </w:r>
    </w:p>
    <w:p w14:paraId="088F6798" w14:textId="77777777" w:rsidR="007B2AFF" w:rsidRPr="009732A5" w:rsidRDefault="00D91D5C" w:rsidP="00FA515C">
      <w:pPr>
        <w:pStyle w:val="Default"/>
        <w:spacing w:line="276" w:lineRule="auto"/>
        <w:ind w:left="1140"/>
        <w:jc w:val="both"/>
        <w:rPr>
          <w:color w:val="000000" w:themeColor="text1"/>
        </w:rPr>
      </w:pPr>
      <w:r w:rsidRPr="009732A5">
        <w:rPr>
          <w:color w:val="000000" w:themeColor="text1"/>
        </w:rPr>
        <w:t>Cena brutto</w:t>
      </w:r>
      <w:r w:rsidR="00E51BBF" w:rsidRPr="009732A5">
        <w:rPr>
          <w:color w:val="000000" w:themeColor="text1"/>
        </w:rPr>
        <w:t xml:space="preserve"> </w:t>
      </w:r>
      <w:r w:rsidRPr="009732A5">
        <w:rPr>
          <w:color w:val="000000" w:themeColor="text1"/>
        </w:rPr>
        <w:t>za 1 bilet miesięczny obowiązująca na trasach:</w:t>
      </w:r>
    </w:p>
    <w:p w14:paraId="73B5A6F3" w14:textId="2184A254" w:rsidR="007B2AFF" w:rsidRPr="009732A5" w:rsidRDefault="008016CD" w:rsidP="00FA515C">
      <w:pPr>
        <w:pStyle w:val="Default"/>
        <w:spacing w:line="276" w:lineRule="auto"/>
        <w:ind w:left="1140"/>
        <w:jc w:val="both"/>
        <w:rPr>
          <w:color w:val="000000" w:themeColor="text1"/>
        </w:rPr>
      </w:pPr>
      <w:r w:rsidRPr="009732A5">
        <w:rPr>
          <w:color w:val="000000" w:themeColor="text1"/>
        </w:rPr>
        <w:t xml:space="preserve">- </w:t>
      </w:r>
      <w:r w:rsidR="00D91D5C" w:rsidRPr="009732A5">
        <w:rPr>
          <w:color w:val="000000" w:themeColor="text1"/>
        </w:rPr>
        <w:t>Zawadka Rymanowska</w:t>
      </w:r>
      <w:r w:rsidR="00E51BBF" w:rsidRPr="009732A5">
        <w:rPr>
          <w:color w:val="000000" w:themeColor="text1"/>
        </w:rPr>
        <w:t xml:space="preserve"> </w:t>
      </w:r>
      <w:r w:rsidR="00D91D5C" w:rsidRPr="009732A5">
        <w:rPr>
          <w:color w:val="000000" w:themeColor="text1"/>
        </w:rPr>
        <w:t>- Dukla</w:t>
      </w:r>
      <w:r w:rsidR="00E51BBF" w:rsidRPr="009732A5">
        <w:rPr>
          <w:color w:val="000000" w:themeColor="text1"/>
        </w:rPr>
        <w:t xml:space="preserve"> </w:t>
      </w:r>
      <w:r w:rsidR="00D91D5C" w:rsidRPr="009732A5">
        <w:rPr>
          <w:color w:val="000000" w:themeColor="text1"/>
        </w:rPr>
        <w:t xml:space="preserve">…………………. </w:t>
      </w:r>
      <w:r w:rsidR="007B2AFF" w:rsidRPr="009732A5">
        <w:rPr>
          <w:color w:val="000000" w:themeColor="text1"/>
        </w:rPr>
        <w:t>Z</w:t>
      </w:r>
      <w:r w:rsidR="00D91D5C" w:rsidRPr="009732A5">
        <w:rPr>
          <w:color w:val="000000" w:themeColor="text1"/>
        </w:rPr>
        <w:t>ł</w:t>
      </w:r>
    </w:p>
    <w:p w14:paraId="2340D686" w14:textId="77777777" w:rsidR="007B2AFF" w:rsidRPr="009732A5" w:rsidRDefault="008016CD" w:rsidP="00FA515C">
      <w:pPr>
        <w:pStyle w:val="Default"/>
        <w:spacing w:line="276" w:lineRule="auto"/>
        <w:ind w:left="1140"/>
        <w:jc w:val="both"/>
        <w:rPr>
          <w:color w:val="000000" w:themeColor="text1"/>
        </w:rPr>
      </w:pPr>
      <w:r w:rsidRPr="009732A5">
        <w:rPr>
          <w:color w:val="000000" w:themeColor="text1"/>
        </w:rPr>
        <w:t xml:space="preserve">- </w:t>
      </w:r>
      <w:r w:rsidR="00D91D5C" w:rsidRPr="009732A5">
        <w:rPr>
          <w:color w:val="000000" w:themeColor="text1"/>
        </w:rPr>
        <w:t>Trzciana - Dukla</w:t>
      </w:r>
      <w:r w:rsidR="00E51BBF" w:rsidRPr="009732A5">
        <w:rPr>
          <w:color w:val="000000" w:themeColor="text1"/>
        </w:rPr>
        <w:t xml:space="preserve"> </w:t>
      </w:r>
      <w:r w:rsidR="00D91D5C" w:rsidRPr="009732A5">
        <w:rPr>
          <w:color w:val="000000" w:themeColor="text1"/>
        </w:rPr>
        <w:t>……………</w:t>
      </w:r>
      <w:proofErr w:type="gramStart"/>
      <w:r w:rsidR="00D91D5C" w:rsidRPr="009732A5">
        <w:rPr>
          <w:color w:val="000000" w:themeColor="text1"/>
        </w:rPr>
        <w:t>…….</w:t>
      </w:r>
      <w:proofErr w:type="gramEnd"/>
      <w:r w:rsidR="00D91D5C" w:rsidRPr="009732A5">
        <w:rPr>
          <w:color w:val="000000" w:themeColor="text1"/>
        </w:rPr>
        <w:t>. zł</w:t>
      </w:r>
    </w:p>
    <w:p w14:paraId="345E972C" w14:textId="4FDE6E78" w:rsidR="00D91D5C" w:rsidRPr="009732A5" w:rsidRDefault="008016CD" w:rsidP="00FA515C">
      <w:pPr>
        <w:pStyle w:val="Default"/>
        <w:spacing w:line="276" w:lineRule="auto"/>
        <w:ind w:left="1140"/>
        <w:jc w:val="both"/>
        <w:rPr>
          <w:color w:val="000000" w:themeColor="text1"/>
        </w:rPr>
      </w:pPr>
      <w:r w:rsidRPr="009732A5">
        <w:rPr>
          <w:color w:val="000000" w:themeColor="text1"/>
        </w:rPr>
        <w:t xml:space="preserve">- </w:t>
      </w:r>
      <w:r w:rsidR="00D91D5C" w:rsidRPr="009732A5">
        <w:rPr>
          <w:color w:val="000000" w:themeColor="text1"/>
        </w:rPr>
        <w:t>Nowa Wieś – Dukla</w:t>
      </w:r>
      <w:r w:rsidR="00E51BBF" w:rsidRPr="009732A5">
        <w:rPr>
          <w:color w:val="000000" w:themeColor="text1"/>
        </w:rPr>
        <w:t xml:space="preserve"> </w:t>
      </w:r>
      <w:r w:rsidR="00D91D5C" w:rsidRPr="009732A5">
        <w:rPr>
          <w:color w:val="000000" w:themeColor="text1"/>
        </w:rPr>
        <w:t>…………………</w:t>
      </w:r>
      <w:proofErr w:type="gramStart"/>
      <w:r w:rsidR="00D91D5C" w:rsidRPr="009732A5">
        <w:rPr>
          <w:color w:val="000000" w:themeColor="text1"/>
        </w:rPr>
        <w:t>…….</w:t>
      </w:r>
      <w:proofErr w:type="gramEnd"/>
      <w:r w:rsidR="00D91D5C" w:rsidRPr="009732A5">
        <w:rPr>
          <w:color w:val="000000" w:themeColor="text1"/>
        </w:rPr>
        <w:t>. zł</w:t>
      </w:r>
    </w:p>
    <w:p w14:paraId="2BDA37C5" w14:textId="77777777" w:rsidR="00D91D5C" w:rsidRPr="009732A5" w:rsidRDefault="00D91D5C" w:rsidP="00FA515C">
      <w:pPr>
        <w:pStyle w:val="Default"/>
        <w:numPr>
          <w:ilvl w:val="0"/>
          <w:numId w:val="6"/>
        </w:numPr>
        <w:spacing w:line="276" w:lineRule="auto"/>
        <w:jc w:val="both"/>
        <w:rPr>
          <w:b/>
          <w:bCs/>
          <w:color w:val="000000" w:themeColor="text1"/>
        </w:rPr>
      </w:pPr>
      <w:r w:rsidRPr="009732A5">
        <w:rPr>
          <w:b/>
          <w:bCs/>
          <w:color w:val="000000" w:themeColor="text1"/>
        </w:rPr>
        <w:t xml:space="preserve">Zadanie </w:t>
      </w:r>
      <w:r w:rsidR="009D49A4" w:rsidRPr="009732A5">
        <w:rPr>
          <w:b/>
          <w:bCs/>
          <w:color w:val="000000" w:themeColor="text1"/>
        </w:rPr>
        <w:t>5</w:t>
      </w:r>
    </w:p>
    <w:p w14:paraId="6D9A50AA" w14:textId="77777777" w:rsidR="00D91D5C" w:rsidRPr="009732A5" w:rsidRDefault="00D91D5C" w:rsidP="00FA515C">
      <w:pPr>
        <w:pStyle w:val="Default"/>
        <w:numPr>
          <w:ilvl w:val="0"/>
          <w:numId w:val="24"/>
        </w:numPr>
        <w:spacing w:line="276" w:lineRule="auto"/>
        <w:jc w:val="both"/>
        <w:rPr>
          <w:color w:val="000000" w:themeColor="text1"/>
        </w:rPr>
      </w:pPr>
      <w:r w:rsidRPr="009732A5">
        <w:rPr>
          <w:color w:val="000000" w:themeColor="text1"/>
        </w:rPr>
        <w:t xml:space="preserve">Zboiska- </w:t>
      </w:r>
      <w:proofErr w:type="gramStart"/>
      <w:r w:rsidRPr="009732A5">
        <w:rPr>
          <w:color w:val="000000" w:themeColor="text1"/>
        </w:rPr>
        <w:t>Dukla ,</w:t>
      </w:r>
      <w:proofErr w:type="gramEnd"/>
    </w:p>
    <w:p w14:paraId="1DA2A13F" w14:textId="3BC7B67F" w:rsidR="007B2AFF" w:rsidRPr="009732A5" w:rsidRDefault="003C54A2" w:rsidP="00FA515C">
      <w:pPr>
        <w:pStyle w:val="Default"/>
        <w:numPr>
          <w:ilvl w:val="0"/>
          <w:numId w:val="24"/>
        </w:numPr>
        <w:spacing w:line="276" w:lineRule="auto"/>
        <w:jc w:val="both"/>
        <w:rPr>
          <w:color w:val="000000" w:themeColor="text1"/>
        </w:rPr>
      </w:pPr>
      <w:r w:rsidRPr="009732A5">
        <w:rPr>
          <w:color w:val="000000" w:themeColor="text1"/>
        </w:rPr>
        <w:t xml:space="preserve">Pałacówka – </w:t>
      </w:r>
      <w:r w:rsidR="00C25D0F" w:rsidRPr="009732A5">
        <w:rPr>
          <w:color w:val="000000" w:themeColor="text1"/>
        </w:rPr>
        <w:t>Ł</w:t>
      </w:r>
      <w:r w:rsidRPr="009732A5">
        <w:rPr>
          <w:color w:val="000000" w:themeColor="text1"/>
        </w:rPr>
        <w:t>ęki Dukielskie</w:t>
      </w:r>
    </w:p>
    <w:p w14:paraId="4B66CF5D" w14:textId="77777777" w:rsidR="007B2AFF" w:rsidRPr="009732A5" w:rsidRDefault="00D91D5C" w:rsidP="00FA515C">
      <w:pPr>
        <w:pStyle w:val="Default"/>
        <w:spacing w:line="276" w:lineRule="auto"/>
        <w:ind w:left="1140"/>
        <w:jc w:val="both"/>
        <w:rPr>
          <w:color w:val="000000" w:themeColor="text1"/>
        </w:rPr>
      </w:pPr>
      <w:r w:rsidRPr="009732A5">
        <w:rPr>
          <w:color w:val="000000" w:themeColor="text1"/>
        </w:rPr>
        <w:t>Cena brutto</w:t>
      </w:r>
      <w:r w:rsidR="00E51BBF" w:rsidRPr="009732A5">
        <w:rPr>
          <w:color w:val="000000" w:themeColor="text1"/>
        </w:rPr>
        <w:t xml:space="preserve"> </w:t>
      </w:r>
      <w:r w:rsidRPr="009732A5">
        <w:rPr>
          <w:color w:val="000000" w:themeColor="text1"/>
        </w:rPr>
        <w:t>za 1 bilet miesięczny obowiązująca na trasach:</w:t>
      </w:r>
    </w:p>
    <w:p w14:paraId="764C4B23" w14:textId="77777777" w:rsidR="007B2AFF" w:rsidRPr="009732A5" w:rsidRDefault="008016CD" w:rsidP="00FA515C">
      <w:pPr>
        <w:pStyle w:val="Default"/>
        <w:spacing w:line="276" w:lineRule="auto"/>
        <w:ind w:left="1140"/>
        <w:jc w:val="both"/>
        <w:rPr>
          <w:color w:val="000000" w:themeColor="text1"/>
        </w:rPr>
      </w:pPr>
      <w:r w:rsidRPr="009732A5">
        <w:rPr>
          <w:color w:val="000000" w:themeColor="text1"/>
        </w:rPr>
        <w:t xml:space="preserve">- </w:t>
      </w:r>
      <w:r w:rsidR="00D91D5C" w:rsidRPr="009732A5">
        <w:rPr>
          <w:color w:val="000000" w:themeColor="text1"/>
        </w:rPr>
        <w:t>Zboiska – Dukla</w:t>
      </w:r>
      <w:r w:rsidR="00E51BBF" w:rsidRPr="009732A5">
        <w:rPr>
          <w:color w:val="000000" w:themeColor="text1"/>
        </w:rPr>
        <w:t xml:space="preserve"> </w:t>
      </w:r>
      <w:r w:rsidR="00D91D5C" w:rsidRPr="009732A5">
        <w:rPr>
          <w:color w:val="000000" w:themeColor="text1"/>
        </w:rPr>
        <w:t>…………………………………zł</w:t>
      </w:r>
    </w:p>
    <w:p w14:paraId="190A97A3" w14:textId="79CE3175" w:rsidR="003C54A2" w:rsidRPr="009732A5" w:rsidRDefault="008016CD" w:rsidP="00FA515C">
      <w:pPr>
        <w:pStyle w:val="Default"/>
        <w:spacing w:line="276" w:lineRule="auto"/>
        <w:ind w:left="1140"/>
        <w:jc w:val="both"/>
        <w:rPr>
          <w:color w:val="000000" w:themeColor="text1"/>
        </w:rPr>
      </w:pPr>
      <w:r w:rsidRPr="009732A5">
        <w:rPr>
          <w:color w:val="000000" w:themeColor="text1"/>
        </w:rPr>
        <w:t xml:space="preserve">- </w:t>
      </w:r>
      <w:r w:rsidR="003C54A2" w:rsidRPr="009732A5">
        <w:rPr>
          <w:color w:val="000000" w:themeColor="text1"/>
        </w:rPr>
        <w:t>Pałacówka – Łęki Dukielskie ………………</w:t>
      </w:r>
      <w:proofErr w:type="gramStart"/>
      <w:r w:rsidR="003C54A2" w:rsidRPr="009732A5">
        <w:rPr>
          <w:color w:val="000000" w:themeColor="text1"/>
        </w:rPr>
        <w:t>…….</w:t>
      </w:r>
      <w:proofErr w:type="gramEnd"/>
      <w:r w:rsidR="003C54A2" w:rsidRPr="009732A5">
        <w:rPr>
          <w:color w:val="000000" w:themeColor="text1"/>
        </w:rPr>
        <w:t>. zł</w:t>
      </w:r>
    </w:p>
    <w:p w14:paraId="01C17DF9" w14:textId="00DE8221" w:rsidR="006807AC" w:rsidRPr="009732A5" w:rsidRDefault="006807AC" w:rsidP="00FA515C">
      <w:pPr>
        <w:pStyle w:val="Default"/>
        <w:numPr>
          <w:ilvl w:val="0"/>
          <w:numId w:val="6"/>
        </w:numPr>
        <w:spacing w:line="276" w:lineRule="auto"/>
        <w:jc w:val="both"/>
        <w:rPr>
          <w:color w:val="000000" w:themeColor="text1"/>
        </w:rPr>
      </w:pPr>
      <w:r w:rsidRPr="009732A5">
        <w:rPr>
          <w:b/>
          <w:bCs/>
          <w:color w:val="000000" w:themeColor="text1"/>
        </w:rPr>
        <w:t>Razem zadania od 1 do 5</w:t>
      </w:r>
      <w:r w:rsidRPr="009732A5">
        <w:rPr>
          <w:color w:val="000000" w:themeColor="text1"/>
        </w:rPr>
        <w:t>: brutto ....................... zł (słownie: ......................................... ...............................................złotych),</w:t>
      </w:r>
    </w:p>
    <w:p w14:paraId="46680D73" w14:textId="77777777"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Okresem rozliczeniowym za wykonanie przedmiotu umowy jest jeden miesiąc kalendarzowy.</w:t>
      </w:r>
    </w:p>
    <w:p w14:paraId="20D8C853" w14:textId="533374CB"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Wynagrodzenie za wykonaną usługę płatne będzie na rachunek </w:t>
      </w:r>
      <w:r w:rsidR="00F22CC5" w:rsidRPr="009732A5">
        <w:rPr>
          <w:rFonts w:ascii="Times New Roman" w:hAnsi="Times New Roman" w:cs="Times New Roman"/>
          <w:color w:val="000000" w:themeColor="text1"/>
          <w:sz w:val="24"/>
          <w:szCs w:val="24"/>
        </w:rPr>
        <w:t xml:space="preserve">bankowy </w:t>
      </w:r>
      <w:r w:rsidRPr="009732A5">
        <w:rPr>
          <w:rFonts w:ascii="Times New Roman" w:hAnsi="Times New Roman" w:cs="Times New Roman"/>
          <w:color w:val="000000" w:themeColor="text1"/>
          <w:sz w:val="24"/>
          <w:szCs w:val="24"/>
        </w:rPr>
        <w:t>Wykonawcy w banku …………</w:t>
      </w:r>
      <w:proofErr w:type="gramStart"/>
      <w:r w:rsidRPr="009732A5">
        <w:rPr>
          <w:rFonts w:ascii="Times New Roman" w:hAnsi="Times New Roman" w:cs="Times New Roman"/>
          <w:color w:val="000000" w:themeColor="text1"/>
          <w:sz w:val="24"/>
          <w:szCs w:val="24"/>
        </w:rPr>
        <w:t>…….</w:t>
      </w:r>
      <w:proofErr w:type="gramEnd"/>
      <w:r w:rsidRPr="009732A5">
        <w:rPr>
          <w:rFonts w:ascii="Times New Roman" w:hAnsi="Times New Roman" w:cs="Times New Roman"/>
          <w:color w:val="000000" w:themeColor="text1"/>
          <w:sz w:val="24"/>
          <w:szCs w:val="24"/>
        </w:rPr>
        <w:t>. Nr ………</w:t>
      </w:r>
      <w:r w:rsidR="0006299A" w:rsidRPr="009732A5">
        <w:rPr>
          <w:rFonts w:ascii="Times New Roman" w:hAnsi="Times New Roman" w:cs="Times New Roman"/>
          <w:color w:val="000000" w:themeColor="text1"/>
          <w:sz w:val="24"/>
          <w:szCs w:val="24"/>
        </w:rPr>
        <w:t>…………………………………………………… w terminie</w:t>
      </w:r>
      <w:r w:rsidRPr="009732A5">
        <w:rPr>
          <w:rFonts w:ascii="Times New Roman" w:hAnsi="Times New Roman" w:cs="Times New Roman"/>
          <w:color w:val="000000" w:themeColor="text1"/>
          <w:sz w:val="24"/>
          <w:szCs w:val="24"/>
        </w:rPr>
        <w:t xml:space="preserve"> </w:t>
      </w:r>
      <w:r w:rsidR="00D75EB1" w:rsidRPr="009732A5">
        <w:rPr>
          <w:rFonts w:ascii="Times New Roman" w:hAnsi="Times New Roman" w:cs="Times New Roman"/>
          <w:color w:val="000000" w:themeColor="text1"/>
          <w:sz w:val="24"/>
          <w:szCs w:val="24"/>
        </w:rPr>
        <w:t xml:space="preserve">30 </w:t>
      </w:r>
      <w:r w:rsidR="00FA515C" w:rsidRPr="009732A5">
        <w:rPr>
          <w:rFonts w:ascii="Times New Roman" w:hAnsi="Times New Roman" w:cs="Times New Roman"/>
          <w:color w:val="000000" w:themeColor="text1"/>
          <w:sz w:val="24"/>
          <w:szCs w:val="24"/>
        </w:rPr>
        <w:t>dni od dnia doręcze</w:t>
      </w:r>
      <w:r w:rsidRPr="009732A5">
        <w:rPr>
          <w:rFonts w:ascii="Times New Roman" w:hAnsi="Times New Roman" w:cs="Times New Roman"/>
          <w:color w:val="000000" w:themeColor="text1"/>
          <w:sz w:val="24"/>
          <w:szCs w:val="24"/>
        </w:rPr>
        <w:t xml:space="preserve">nia </w:t>
      </w:r>
      <w:r w:rsidR="00FA515C" w:rsidRPr="009732A5">
        <w:rPr>
          <w:rFonts w:ascii="Times New Roman" w:hAnsi="Times New Roman" w:cs="Times New Roman"/>
          <w:color w:val="000000" w:themeColor="text1"/>
          <w:sz w:val="24"/>
          <w:szCs w:val="24"/>
        </w:rPr>
        <w:t xml:space="preserve">Zamawiającemu </w:t>
      </w:r>
      <w:r w:rsidRPr="009732A5">
        <w:rPr>
          <w:rFonts w:ascii="Times New Roman" w:hAnsi="Times New Roman" w:cs="Times New Roman"/>
          <w:color w:val="000000" w:themeColor="text1"/>
          <w:sz w:val="24"/>
          <w:szCs w:val="24"/>
        </w:rPr>
        <w:t>prawidłowo wystawionej faktury</w:t>
      </w:r>
      <w:r w:rsidR="00FA515C" w:rsidRPr="009732A5">
        <w:rPr>
          <w:rFonts w:ascii="Times New Roman" w:hAnsi="Times New Roman" w:cs="Times New Roman"/>
          <w:color w:val="000000" w:themeColor="text1"/>
          <w:sz w:val="24"/>
          <w:szCs w:val="24"/>
        </w:rPr>
        <w:t xml:space="preserve"> VAT</w:t>
      </w:r>
      <w:r w:rsidR="00976577" w:rsidRPr="009732A5">
        <w:rPr>
          <w:rFonts w:ascii="Times New Roman" w:hAnsi="Times New Roman" w:cs="Times New Roman"/>
          <w:color w:val="000000" w:themeColor="text1"/>
          <w:sz w:val="24"/>
          <w:szCs w:val="24"/>
        </w:rPr>
        <w:t xml:space="preserve"> wraz z potwierdzoną przez szkołę listą odebranych biletów</w:t>
      </w:r>
      <w:r w:rsidRPr="009732A5">
        <w:rPr>
          <w:rFonts w:ascii="Times New Roman" w:hAnsi="Times New Roman" w:cs="Times New Roman"/>
          <w:color w:val="000000" w:themeColor="text1"/>
          <w:sz w:val="24"/>
          <w:szCs w:val="24"/>
        </w:rPr>
        <w:t xml:space="preserve">. </w:t>
      </w:r>
    </w:p>
    <w:p w14:paraId="3789DFEF" w14:textId="0DEF0CCF"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Wykonawca oświadcza, że numer rachunku bankowego określony w ust. 4 i wskazany na fakturach wystawionych w związku z realizacją niniejszej umowy zawartej</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z Zamawiającym, jest numerem właściwym dla dokonania rozliczeń na zasadach podzielnej płatności (</w:t>
      </w:r>
      <w:proofErr w:type="spellStart"/>
      <w:r w:rsidRPr="009732A5">
        <w:rPr>
          <w:rFonts w:ascii="Times New Roman" w:hAnsi="Times New Roman" w:cs="Times New Roman"/>
          <w:color w:val="000000" w:themeColor="text1"/>
          <w:sz w:val="24"/>
          <w:szCs w:val="24"/>
        </w:rPr>
        <w:t>split</w:t>
      </w:r>
      <w:proofErr w:type="spellEnd"/>
      <w:r w:rsidRPr="009732A5">
        <w:rPr>
          <w:rFonts w:ascii="Times New Roman" w:hAnsi="Times New Roman" w:cs="Times New Roman"/>
          <w:color w:val="000000" w:themeColor="text1"/>
          <w:sz w:val="24"/>
          <w:szCs w:val="24"/>
        </w:rPr>
        <w:t xml:space="preserve"> </w:t>
      </w:r>
      <w:proofErr w:type="spellStart"/>
      <w:r w:rsidRPr="009732A5">
        <w:rPr>
          <w:rFonts w:ascii="Times New Roman" w:hAnsi="Times New Roman" w:cs="Times New Roman"/>
          <w:color w:val="000000" w:themeColor="text1"/>
          <w:sz w:val="24"/>
          <w:szCs w:val="24"/>
        </w:rPr>
        <w:t>payment</w:t>
      </w:r>
      <w:proofErr w:type="spellEnd"/>
      <w:r w:rsidRPr="009732A5">
        <w:rPr>
          <w:rFonts w:ascii="Times New Roman" w:hAnsi="Times New Roman" w:cs="Times New Roman"/>
          <w:color w:val="000000" w:themeColor="text1"/>
          <w:sz w:val="24"/>
          <w:szCs w:val="24"/>
        </w:rPr>
        <w:t>), zgodnie z przepisami ustawy z dnia 11 marca 2004 roku</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o podatku od towarów i usług. Zamawiający dokona zapłaty należności w formie metody podzielonej płatności, przekazując wartość netto zobowiązania wskazaną na fakturze przelewem na rachunek bankowy Wykonawcy, zaś wartość podatku VAT zobowiązania wskazaną na fakturze na osobny rachunek Wykonawcy.</w:t>
      </w:r>
    </w:p>
    <w:p w14:paraId="3F60AE1D" w14:textId="77777777"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lastRenderedPageBreak/>
        <w:t xml:space="preserve">Określenie liczby biletów na dany miesiąc, następować będzie na podstawie miesięcznego wykazu dowożonych dzieci, przekazywanego Wykonawcy do 20-tego dnia miesiąca poprzedzającego miesiąc realizacji usługi. Wykaz będzie podlegał miesięcznej aktualizacji w przypadku zmian na liście dzieci – zatem jeżeli Dyrektor nie przekaże wykazu na dany miesiąc, obowiązywać będzie wykaz z poprzedniego miesiąca. </w:t>
      </w:r>
    </w:p>
    <w:p w14:paraId="5D633ECC" w14:textId="77777777" w:rsidR="007B2AFF"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Faktury VAT należy wystawić na: </w:t>
      </w:r>
    </w:p>
    <w:p w14:paraId="7FC85ED0" w14:textId="77777777" w:rsidR="007B2AFF" w:rsidRPr="009732A5" w:rsidRDefault="001A2BD5" w:rsidP="00FA515C">
      <w:pPr>
        <w:pStyle w:val="Akapitzlist"/>
        <w:autoSpaceDE w:val="0"/>
        <w:autoSpaceDN w:val="0"/>
        <w:adjustRightInd w:val="0"/>
        <w:spacing w:after="0" w:line="276" w:lineRule="auto"/>
        <w:ind w:left="501"/>
        <w:jc w:val="both"/>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Nabywca</w:t>
      </w:r>
      <w:r w:rsidR="00DE242A" w:rsidRPr="009732A5">
        <w:rPr>
          <w:rFonts w:ascii="Times New Roman" w:hAnsi="Times New Roman" w:cs="Times New Roman"/>
          <w:b/>
          <w:color w:val="000000" w:themeColor="text1"/>
          <w:sz w:val="24"/>
          <w:szCs w:val="24"/>
        </w:rPr>
        <w:t>:</w:t>
      </w:r>
      <w:r w:rsidRPr="009732A5">
        <w:rPr>
          <w:rFonts w:ascii="Times New Roman" w:hAnsi="Times New Roman" w:cs="Times New Roman"/>
          <w:b/>
          <w:color w:val="000000" w:themeColor="text1"/>
          <w:sz w:val="24"/>
          <w:szCs w:val="24"/>
        </w:rPr>
        <w:t xml:space="preserve"> </w:t>
      </w:r>
      <w:r w:rsidR="00D91D5C" w:rsidRPr="009732A5">
        <w:rPr>
          <w:rFonts w:ascii="Times New Roman" w:hAnsi="Times New Roman" w:cs="Times New Roman"/>
          <w:b/>
          <w:color w:val="000000" w:themeColor="text1"/>
          <w:sz w:val="24"/>
          <w:szCs w:val="24"/>
        </w:rPr>
        <w:t>Gmina Dukla</w:t>
      </w:r>
      <w:r w:rsidRPr="009732A5">
        <w:rPr>
          <w:rFonts w:ascii="Times New Roman" w:hAnsi="Times New Roman" w:cs="Times New Roman"/>
          <w:b/>
          <w:color w:val="000000" w:themeColor="text1"/>
          <w:sz w:val="24"/>
          <w:szCs w:val="24"/>
        </w:rPr>
        <w:t xml:space="preserve"> - NIP 684-23-64-450</w:t>
      </w:r>
    </w:p>
    <w:p w14:paraId="30228079" w14:textId="77777777" w:rsidR="007B2AFF" w:rsidRPr="009732A5" w:rsidRDefault="001A2BD5" w:rsidP="00FA515C">
      <w:pPr>
        <w:pStyle w:val="Akapitzlist"/>
        <w:autoSpaceDE w:val="0"/>
        <w:autoSpaceDN w:val="0"/>
        <w:adjustRightInd w:val="0"/>
        <w:spacing w:after="0" w:line="276" w:lineRule="auto"/>
        <w:ind w:left="501"/>
        <w:jc w:val="both"/>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38-</w:t>
      </w:r>
      <w:r w:rsidR="00DE242A" w:rsidRPr="009732A5">
        <w:rPr>
          <w:rFonts w:ascii="Times New Roman" w:hAnsi="Times New Roman" w:cs="Times New Roman"/>
          <w:b/>
          <w:color w:val="000000" w:themeColor="text1"/>
          <w:sz w:val="24"/>
          <w:szCs w:val="24"/>
        </w:rPr>
        <w:t>450 Dukla, Trakt Węgierski 11,</w:t>
      </w:r>
    </w:p>
    <w:p w14:paraId="47449AF1" w14:textId="77777777" w:rsidR="007B2AFF" w:rsidRPr="009732A5" w:rsidRDefault="00DE242A" w:rsidP="00FA515C">
      <w:pPr>
        <w:pStyle w:val="Akapitzlist"/>
        <w:autoSpaceDE w:val="0"/>
        <w:autoSpaceDN w:val="0"/>
        <w:adjustRightInd w:val="0"/>
        <w:spacing w:after="0" w:line="276" w:lineRule="auto"/>
        <w:ind w:left="501"/>
        <w:jc w:val="both"/>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Odbiorca: Zespół Obsługi Placówek Oświatowych, N</w:t>
      </w:r>
      <w:r w:rsidR="001A2BD5" w:rsidRPr="009732A5">
        <w:rPr>
          <w:rFonts w:ascii="Times New Roman" w:hAnsi="Times New Roman" w:cs="Times New Roman"/>
          <w:b/>
          <w:color w:val="000000" w:themeColor="text1"/>
          <w:sz w:val="24"/>
          <w:szCs w:val="24"/>
        </w:rPr>
        <w:t>IP</w:t>
      </w:r>
      <w:r w:rsidRPr="009732A5">
        <w:rPr>
          <w:rFonts w:ascii="Times New Roman" w:hAnsi="Times New Roman" w:cs="Times New Roman"/>
          <w:b/>
          <w:color w:val="000000" w:themeColor="text1"/>
          <w:sz w:val="24"/>
          <w:szCs w:val="24"/>
        </w:rPr>
        <w:t xml:space="preserve"> 684-23-45-381</w:t>
      </w:r>
    </w:p>
    <w:p w14:paraId="6EBF58DD" w14:textId="1E7BA151" w:rsidR="00DE242A" w:rsidRPr="009732A5" w:rsidRDefault="00BF47F5" w:rsidP="00FA515C">
      <w:pPr>
        <w:pStyle w:val="Akapitzlist"/>
        <w:autoSpaceDE w:val="0"/>
        <w:autoSpaceDN w:val="0"/>
        <w:adjustRightInd w:val="0"/>
        <w:spacing w:after="0" w:line="276" w:lineRule="auto"/>
        <w:ind w:left="501"/>
        <w:jc w:val="both"/>
        <w:rPr>
          <w:rFonts w:ascii="Times New Roman" w:hAnsi="Times New Roman" w:cs="Times New Roman"/>
          <w:color w:val="000000" w:themeColor="text1"/>
          <w:sz w:val="24"/>
          <w:szCs w:val="24"/>
        </w:rPr>
      </w:pPr>
      <w:r w:rsidRPr="009732A5">
        <w:rPr>
          <w:rFonts w:ascii="Times New Roman" w:hAnsi="Times New Roman" w:cs="Times New Roman"/>
          <w:b/>
          <w:color w:val="000000" w:themeColor="text1"/>
          <w:sz w:val="24"/>
          <w:szCs w:val="24"/>
        </w:rPr>
        <w:t>38-</w:t>
      </w:r>
      <w:r w:rsidR="00DE242A" w:rsidRPr="009732A5">
        <w:rPr>
          <w:rFonts w:ascii="Times New Roman" w:hAnsi="Times New Roman" w:cs="Times New Roman"/>
          <w:b/>
          <w:color w:val="000000" w:themeColor="text1"/>
          <w:sz w:val="24"/>
          <w:szCs w:val="24"/>
        </w:rPr>
        <w:t>450 Dukla, Trakt Węgierski 11,</w:t>
      </w:r>
    </w:p>
    <w:p w14:paraId="3DC11776" w14:textId="77777777"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nie będzie dokonywał zwrotu kosztów dla Wykonawcy za dojazdy z bazy do miejsca świadczenia usługi przewozowej, jak również powrotu do bazy lub na innej trasie niż ustalone dowozy.</w:t>
      </w:r>
    </w:p>
    <w:p w14:paraId="33ADE967" w14:textId="77777777"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zastrzega sobie prawo zmiany w zakresie liczby dowożonych i odwożonych uczniów, która spowoduje wzrost lub spadek ilości zakupionych biletów miesięcznych w przypadku zmiany rzeczywistej liczby przewożonych uczniów. Powyższa zmiana nie wymaga sporządzenia aneksu do umowy.</w:t>
      </w:r>
    </w:p>
    <w:p w14:paraId="31DFDE99" w14:textId="77777777" w:rsidR="00D91D5C"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Formy pisemnej nie wymagają również zmiany danych adresowych i kont bankowych Stron. Zmiany te następują na podstawie jednostronnego, pisemnego powiadomienia</w:t>
      </w:r>
      <w:r w:rsidR="009A02D2" w:rsidRPr="009732A5">
        <w:rPr>
          <w:rFonts w:ascii="Times New Roman" w:hAnsi="Times New Roman" w:cs="Times New Roman"/>
          <w:color w:val="000000" w:themeColor="text1"/>
          <w:sz w:val="24"/>
          <w:szCs w:val="24"/>
        </w:rPr>
        <w:t xml:space="preserve"> drugiej Strony</w:t>
      </w:r>
      <w:r w:rsidRPr="009732A5">
        <w:rPr>
          <w:rFonts w:ascii="Times New Roman" w:hAnsi="Times New Roman" w:cs="Times New Roman"/>
          <w:color w:val="000000" w:themeColor="text1"/>
          <w:sz w:val="24"/>
          <w:szCs w:val="24"/>
        </w:rPr>
        <w:t>.</w:t>
      </w:r>
    </w:p>
    <w:p w14:paraId="746B66AD" w14:textId="5EF921C1" w:rsidR="00FC08AF" w:rsidRPr="009732A5" w:rsidRDefault="00D91D5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Wykonawca będący osoba fizyczną, przedstawia przy każdej fakturze pisemną informację o liczbie godzin wykonania świadczenia usług, zgodnie z art. 8a i art. 8b ustawy</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z dnia</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10 października 2002</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 xml:space="preserve">roku o </w:t>
      </w:r>
      <w:hyperlink r:id="rId7" w:anchor="/akt/16992095/2085777/minimalne-wynagrodzenie-za-prace?cm=UIFIRST" w:history="1">
        <w:r w:rsidRPr="009732A5">
          <w:rPr>
            <w:rFonts w:ascii="Times New Roman" w:hAnsi="Times New Roman" w:cs="Times New Roman"/>
            <w:bCs/>
            <w:color w:val="000000" w:themeColor="text1"/>
            <w:sz w:val="24"/>
            <w:szCs w:val="24"/>
          </w:rPr>
          <w:t>minimalnym wynagrodzeniu za pracę, ze wskazaniem ilości godzin i rodzajów czynności określonych w</w:t>
        </w:r>
        <w:r w:rsidRPr="009732A5">
          <w:rPr>
            <w:rFonts w:ascii="Times New Roman" w:hAnsi="Times New Roman" w:cs="Times New Roman"/>
            <w:b/>
            <w:bCs/>
            <w:color w:val="000000" w:themeColor="text1"/>
            <w:sz w:val="24"/>
            <w:szCs w:val="24"/>
          </w:rPr>
          <w:t xml:space="preserve"> </w:t>
        </w:r>
        <w:r w:rsidRPr="009732A5">
          <w:rPr>
            <w:rFonts w:ascii="Times New Roman" w:hAnsi="Times New Roman" w:cs="Times New Roman"/>
            <w:color w:val="000000" w:themeColor="text1"/>
            <w:sz w:val="24"/>
            <w:szCs w:val="24"/>
          </w:rPr>
          <w:t>§ 1 umowy.</w:t>
        </w:r>
      </w:hyperlink>
    </w:p>
    <w:p w14:paraId="1F84D39E" w14:textId="77777777" w:rsidR="00D57152" w:rsidRPr="009732A5" w:rsidRDefault="00FC08AF"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Jeżeli niniejsza umowa wykonywana będzie z udziałem podwykonawców/dalszych podwykonawców, wówczas Wykonawca przedstawi przy każdej fakturze ich oświadczenie wraz z potwierdzonymi kserokopiami faktur i dowodów zapłaty za dany okres rozliczeniowy, o braku niespełnionych zobowiązań finansowych w związku z wykonywanymi przez nich umowami o podwykonawstwo/dalsze podwykonawstwo.</w:t>
      </w:r>
    </w:p>
    <w:p w14:paraId="12EFB7B7" w14:textId="77777777" w:rsidR="00D57152" w:rsidRPr="009732A5" w:rsidRDefault="00D57152"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 przypadku gdy Wykonawca został objęty obowiązkiem fakturowania poprzez Krajowy System e-Faktur (</w:t>
      </w:r>
      <w:proofErr w:type="spellStart"/>
      <w:r w:rsidRPr="009732A5">
        <w:rPr>
          <w:rFonts w:ascii="Times New Roman" w:hAnsi="Times New Roman" w:cs="Times New Roman"/>
          <w:color w:val="000000" w:themeColor="text1"/>
          <w:sz w:val="24"/>
          <w:szCs w:val="24"/>
        </w:rPr>
        <w:t>KSeF</w:t>
      </w:r>
      <w:proofErr w:type="spellEnd"/>
      <w:r w:rsidRPr="009732A5">
        <w:rPr>
          <w:rFonts w:ascii="Times New Roman" w:hAnsi="Times New Roman" w:cs="Times New Roman"/>
          <w:color w:val="000000" w:themeColor="text1"/>
          <w:sz w:val="24"/>
          <w:szCs w:val="24"/>
        </w:rPr>
        <w:t xml:space="preserve">), od dnia wejścia w życie obowiązku wystawiania faktur ustrukturyzowanych za pośrednictwem </w:t>
      </w:r>
      <w:proofErr w:type="spellStart"/>
      <w:r w:rsidRPr="009732A5">
        <w:rPr>
          <w:rFonts w:ascii="Times New Roman" w:hAnsi="Times New Roman" w:cs="Times New Roman"/>
          <w:color w:val="000000" w:themeColor="text1"/>
          <w:sz w:val="24"/>
          <w:szCs w:val="24"/>
        </w:rPr>
        <w:t>KSeF</w:t>
      </w:r>
      <w:proofErr w:type="spellEnd"/>
      <w:r w:rsidRPr="009732A5">
        <w:rPr>
          <w:rFonts w:ascii="Times New Roman" w:hAnsi="Times New Roman" w:cs="Times New Roman"/>
          <w:color w:val="000000" w:themeColor="text1"/>
          <w:sz w:val="24"/>
          <w:szCs w:val="24"/>
        </w:rPr>
        <w:t xml:space="preserve">, wszelkie faktury dokumentujące transakcje realizowane na podstawie niniejszej umowy będą wystawiane i doręczane w formie faktury ustrukturyzowanej w </w:t>
      </w:r>
      <w:proofErr w:type="spellStart"/>
      <w:r w:rsidRPr="009732A5">
        <w:rPr>
          <w:rFonts w:ascii="Times New Roman" w:hAnsi="Times New Roman" w:cs="Times New Roman"/>
          <w:color w:val="000000" w:themeColor="text1"/>
          <w:sz w:val="24"/>
          <w:szCs w:val="24"/>
        </w:rPr>
        <w:t>KSeF</w:t>
      </w:r>
      <w:proofErr w:type="spellEnd"/>
      <w:r w:rsidRPr="009732A5">
        <w:rPr>
          <w:rFonts w:ascii="Times New Roman" w:hAnsi="Times New Roman" w:cs="Times New Roman"/>
          <w:color w:val="000000" w:themeColor="text1"/>
          <w:sz w:val="24"/>
          <w:szCs w:val="24"/>
        </w:rPr>
        <w:t>.</w:t>
      </w:r>
    </w:p>
    <w:p w14:paraId="28D8F3D9" w14:textId="1167B123" w:rsidR="00D57152" w:rsidRPr="009732A5" w:rsidRDefault="00D57152"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eastAsia="Times New Roman" w:hAnsi="Times New Roman" w:cs="Times New Roman"/>
          <w:color w:val="000000" w:themeColor="text1"/>
          <w:sz w:val="24"/>
          <w:szCs w:val="24"/>
          <w:lang w:eastAsia="ar-SA"/>
        </w:rPr>
        <w:t>Wykonawca, na którego przepisy nakładają obowiązek wystawiania faktur ustrukturyzowanych za pośrednictwem Krajowego Systemu e-Faktur (</w:t>
      </w:r>
      <w:proofErr w:type="spellStart"/>
      <w:r w:rsidRPr="009732A5">
        <w:rPr>
          <w:rFonts w:ascii="Times New Roman" w:eastAsia="Times New Roman" w:hAnsi="Times New Roman" w:cs="Times New Roman"/>
          <w:color w:val="000000" w:themeColor="text1"/>
          <w:sz w:val="24"/>
          <w:szCs w:val="24"/>
          <w:lang w:eastAsia="ar-SA"/>
        </w:rPr>
        <w:t>KSeF</w:t>
      </w:r>
      <w:proofErr w:type="spellEnd"/>
      <w:r w:rsidRPr="009732A5">
        <w:rPr>
          <w:rFonts w:ascii="Times New Roman" w:eastAsia="Times New Roman" w:hAnsi="Times New Roman" w:cs="Times New Roman"/>
          <w:color w:val="000000" w:themeColor="text1"/>
          <w:sz w:val="24"/>
          <w:szCs w:val="24"/>
          <w:lang w:eastAsia="ar-SA"/>
        </w:rPr>
        <w:t>), zobowiązany jest do wystawienia faktury VAT, gdzie w treści jako:</w:t>
      </w:r>
    </w:p>
    <w:p w14:paraId="260F8441" w14:textId="77777777" w:rsidR="00D57152" w:rsidRPr="009732A5" w:rsidRDefault="00D57152" w:rsidP="00FA515C">
      <w:pPr>
        <w:pStyle w:val="Akapitzlist"/>
        <w:numPr>
          <w:ilvl w:val="3"/>
          <w:numId w:val="38"/>
        </w:numPr>
        <w:tabs>
          <w:tab w:val="left" w:pos="284"/>
        </w:tabs>
        <w:suppressAutoHyphens/>
        <w:spacing w:after="0" w:line="276" w:lineRule="auto"/>
        <w:ind w:left="1134"/>
        <w:jc w:val="both"/>
        <w:rPr>
          <w:rFonts w:ascii="Times New Roman" w:eastAsia="Times New Roman" w:hAnsi="Times New Roman" w:cs="Times New Roman"/>
          <w:color w:val="000000" w:themeColor="text1"/>
          <w:sz w:val="24"/>
          <w:szCs w:val="24"/>
          <w:lang w:eastAsia="ar-SA"/>
        </w:rPr>
      </w:pPr>
      <w:r w:rsidRPr="009732A5">
        <w:rPr>
          <w:rFonts w:ascii="Times New Roman" w:eastAsia="Times New Roman" w:hAnsi="Times New Roman" w:cs="Times New Roman"/>
          <w:bCs/>
          <w:color w:val="000000" w:themeColor="text1"/>
          <w:sz w:val="24"/>
          <w:szCs w:val="24"/>
          <w:lang w:eastAsia="ar-SA"/>
        </w:rPr>
        <w:t>w polu</w:t>
      </w:r>
      <w:r w:rsidRPr="009732A5">
        <w:rPr>
          <w:rFonts w:ascii="Times New Roman" w:eastAsia="Times New Roman" w:hAnsi="Times New Roman" w:cs="Times New Roman"/>
          <w:b/>
          <w:bCs/>
          <w:color w:val="000000" w:themeColor="text1"/>
          <w:sz w:val="24"/>
          <w:szCs w:val="24"/>
          <w:lang w:eastAsia="ar-SA"/>
        </w:rPr>
        <w:t xml:space="preserve"> „Podmiot2” </w:t>
      </w:r>
      <w:r w:rsidRPr="009732A5">
        <w:rPr>
          <w:rFonts w:ascii="Times New Roman" w:eastAsia="Times New Roman" w:hAnsi="Times New Roman" w:cs="Times New Roman"/>
          <w:bCs/>
          <w:color w:val="000000" w:themeColor="text1"/>
          <w:sz w:val="24"/>
          <w:szCs w:val="24"/>
          <w:lang w:eastAsia="ar-SA"/>
        </w:rPr>
        <w:t>wpisany będzie nabywca</w:t>
      </w:r>
      <w:r w:rsidRPr="009732A5">
        <w:rPr>
          <w:rFonts w:ascii="Times New Roman" w:eastAsia="Times New Roman" w:hAnsi="Times New Roman" w:cs="Times New Roman"/>
          <w:color w:val="000000" w:themeColor="text1"/>
          <w:sz w:val="24"/>
          <w:szCs w:val="24"/>
          <w:lang w:eastAsia="ar-SA"/>
        </w:rPr>
        <w:t>:</w:t>
      </w:r>
    </w:p>
    <w:p w14:paraId="3C5182D6" w14:textId="77777777" w:rsidR="00D57152" w:rsidRPr="009732A5" w:rsidRDefault="00D57152" w:rsidP="00FA515C">
      <w:pPr>
        <w:pStyle w:val="Akapitzlist"/>
        <w:tabs>
          <w:tab w:val="left" w:pos="284"/>
        </w:tabs>
        <w:suppressAutoHyphens/>
        <w:spacing w:after="0" w:line="276" w:lineRule="auto"/>
        <w:ind w:left="1134"/>
        <w:jc w:val="both"/>
        <w:rPr>
          <w:rFonts w:ascii="Times New Roman" w:eastAsia="Times New Roman" w:hAnsi="Times New Roman" w:cs="Times New Roman"/>
          <w:b/>
          <w:bCs/>
          <w:color w:val="000000" w:themeColor="text1"/>
          <w:sz w:val="24"/>
          <w:szCs w:val="24"/>
          <w:lang w:eastAsia="ar-SA"/>
        </w:rPr>
      </w:pPr>
      <w:r w:rsidRPr="009732A5">
        <w:rPr>
          <w:rFonts w:ascii="Times New Roman" w:eastAsia="Times New Roman" w:hAnsi="Times New Roman" w:cs="Times New Roman"/>
          <w:b/>
          <w:bCs/>
          <w:color w:val="000000" w:themeColor="text1"/>
          <w:sz w:val="24"/>
          <w:szCs w:val="24"/>
          <w:lang w:eastAsia="ar-SA"/>
        </w:rPr>
        <w:t>Gmina Dukla, Trakt Węgierski 11, 38-450 Dukla, NIP  6842364450</w:t>
      </w:r>
    </w:p>
    <w:p w14:paraId="1E1521B0" w14:textId="77777777" w:rsidR="00D57152" w:rsidRPr="009732A5" w:rsidRDefault="00D57152" w:rsidP="00FA515C">
      <w:pPr>
        <w:pStyle w:val="Akapitzlist"/>
        <w:numPr>
          <w:ilvl w:val="3"/>
          <w:numId w:val="38"/>
        </w:numPr>
        <w:spacing w:line="276" w:lineRule="auto"/>
        <w:ind w:left="1134"/>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 polu JST podana była wartość </w:t>
      </w:r>
      <w:r w:rsidRPr="009732A5">
        <w:rPr>
          <w:rFonts w:ascii="Times New Roman" w:hAnsi="Times New Roman" w:cs="Times New Roman"/>
          <w:b/>
          <w:color w:val="000000" w:themeColor="text1"/>
          <w:sz w:val="24"/>
          <w:szCs w:val="24"/>
        </w:rPr>
        <w:t>„1” (tzn. faktura dotyczy jednostki podrzędnej JST)</w:t>
      </w:r>
    </w:p>
    <w:p w14:paraId="2BBA1D87" w14:textId="77777777" w:rsidR="00D57152" w:rsidRPr="009732A5" w:rsidRDefault="00D57152" w:rsidP="00FA515C">
      <w:pPr>
        <w:pStyle w:val="Akapitzlist"/>
        <w:numPr>
          <w:ilvl w:val="3"/>
          <w:numId w:val="38"/>
        </w:numPr>
        <w:tabs>
          <w:tab w:val="left" w:pos="284"/>
        </w:tabs>
        <w:suppressAutoHyphens/>
        <w:spacing w:after="0" w:line="276" w:lineRule="auto"/>
        <w:ind w:left="1134"/>
        <w:jc w:val="both"/>
        <w:rPr>
          <w:rFonts w:ascii="Times New Roman" w:eastAsia="Times New Roman" w:hAnsi="Times New Roman" w:cs="Times New Roman"/>
          <w:color w:val="000000" w:themeColor="text1"/>
          <w:sz w:val="24"/>
          <w:szCs w:val="24"/>
          <w:lang w:eastAsia="ar-SA"/>
        </w:rPr>
      </w:pPr>
      <w:r w:rsidRPr="009732A5">
        <w:rPr>
          <w:rFonts w:ascii="Times New Roman" w:eastAsia="Times New Roman" w:hAnsi="Times New Roman" w:cs="Times New Roman"/>
          <w:color w:val="000000" w:themeColor="text1"/>
          <w:sz w:val="24"/>
          <w:szCs w:val="24"/>
          <w:lang w:eastAsia="ar-SA"/>
        </w:rPr>
        <w:t xml:space="preserve">w polu </w:t>
      </w:r>
      <w:r w:rsidRPr="009732A5">
        <w:rPr>
          <w:rFonts w:ascii="Times New Roman" w:eastAsia="Times New Roman" w:hAnsi="Times New Roman" w:cs="Times New Roman"/>
          <w:b/>
          <w:bCs/>
          <w:color w:val="000000" w:themeColor="text1"/>
          <w:sz w:val="24"/>
          <w:szCs w:val="24"/>
          <w:lang w:eastAsia="ar-SA"/>
        </w:rPr>
        <w:t>„Podmiot 3”</w:t>
      </w:r>
      <w:r w:rsidRPr="009732A5">
        <w:rPr>
          <w:rFonts w:ascii="Times New Roman" w:eastAsia="Times New Roman" w:hAnsi="Times New Roman" w:cs="Times New Roman"/>
          <w:color w:val="000000" w:themeColor="text1"/>
          <w:sz w:val="24"/>
          <w:szCs w:val="24"/>
          <w:lang w:eastAsia="ar-SA"/>
        </w:rPr>
        <w:t xml:space="preserve"> wpisana będzie jednostka organizacyjna JST tj.: </w:t>
      </w:r>
    </w:p>
    <w:p w14:paraId="1E0B8D8D" w14:textId="0C903305" w:rsidR="00D57152" w:rsidRPr="009732A5" w:rsidRDefault="00BF47F5" w:rsidP="00FA515C">
      <w:pPr>
        <w:pStyle w:val="Akapitzlist"/>
        <w:tabs>
          <w:tab w:val="left" w:pos="284"/>
        </w:tabs>
        <w:suppressAutoHyphens/>
        <w:spacing w:after="0" w:line="276" w:lineRule="auto"/>
        <w:ind w:left="1134"/>
        <w:jc w:val="both"/>
        <w:rPr>
          <w:rFonts w:ascii="Times New Roman" w:eastAsia="Times New Roman" w:hAnsi="Times New Roman" w:cs="Times New Roman"/>
          <w:b/>
          <w:bCs/>
          <w:color w:val="000000" w:themeColor="text1"/>
          <w:sz w:val="24"/>
          <w:szCs w:val="24"/>
          <w:lang w:eastAsia="ar-SA"/>
        </w:rPr>
      </w:pPr>
      <w:r w:rsidRPr="009732A5">
        <w:rPr>
          <w:rFonts w:ascii="Times New Roman" w:hAnsi="Times New Roman" w:cs="Times New Roman"/>
          <w:b/>
          <w:color w:val="000000" w:themeColor="text1"/>
          <w:sz w:val="24"/>
          <w:szCs w:val="24"/>
        </w:rPr>
        <w:t>Zespół Obsługi Placówek Oświatowych</w:t>
      </w:r>
      <w:r w:rsidR="00D57152" w:rsidRPr="009732A5">
        <w:rPr>
          <w:rFonts w:ascii="Times New Roman" w:eastAsia="Times New Roman" w:hAnsi="Times New Roman" w:cs="Times New Roman"/>
          <w:b/>
          <w:bCs/>
          <w:iCs/>
          <w:color w:val="000000" w:themeColor="text1"/>
          <w:sz w:val="24"/>
          <w:szCs w:val="24"/>
          <w:lang w:eastAsia="ar-SA"/>
        </w:rPr>
        <w:t>,</w:t>
      </w:r>
      <w:r w:rsidR="00D57152" w:rsidRPr="009732A5">
        <w:rPr>
          <w:rFonts w:ascii="Times New Roman" w:eastAsia="Times New Roman" w:hAnsi="Times New Roman" w:cs="Times New Roman"/>
          <w:b/>
          <w:bCs/>
          <w:color w:val="000000" w:themeColor="text1"/>
          <w:sz w:val="24"/>
          <w:szCs w:val="24"/>
          <w:lang w:eastAsia="ar-SA"/>
        </w:rPr>
        <w:t xml:space="preserve"> Trakt Węgierski 11</w:t>
      </w:r>
      <w:r w:rsidR="00D57152" w:rsidRPr="009732A5">
        <w:rPr>
          <w:rFonts w:ascii="Times New Roman" w:eastAsia="Times New Roman" w:hAnsi="Times New Roman" w:cs="Times New Roman"/>
          <w:b/>
          <w:bCs/>
          <w:iCs/>
          <w:color w:val="000000" w:themeColor="text1"/>
          <w:sz w:val="24"/>
          <w:szCs w:val="24"/>
          <w:lang w:eastAsia="ar-SA"/>
        </w:rPr>
        <w:t>, 38-450 Dukla</w:t>
      </w:r>
      <w:r w:rsidR="00D57152" w:rsidRPr="009732A5">
        <w:rPr>
          <w:rFonts w:ascii="Times New Roman" w:eastAsia="Times New Roman" w:hAnsi="Times New Roman" w:cs="Times New Roman"/>
          <w:b/>
          <w:bCs/>
          <w:color w:val="000000" w:themeColor="text1"/>
          <w:sz w:val="24"/>
          <w:szCs w:val="24"/>
          <w:lang w:eastAsia="ar-SA"/>
        </w:rPr>
        <w:t xml:space="preserve">, NIP </w:t>
      </w:r>
      <w:r w:rsidRPr="009732A5">
        <w:rPr>
          <w:rFonts w:ascii="Times New Roman" w:hAnsi="Times New Roman" w:cs="Times New Roman"/>
          <w:b/>
          <w:color w:val="000000" w:themeColor="text1"/>
          <w:sz w:val="24"/>
          <w:szCs w:val="24"/>
        </w:rPr>
        <w:t>684-23-45-381</w:t>
      </w:r>
    </w:p>
    <w:p w14:paraId="3C4214F8" w14:textId="77777777" w:rsidR="00D57152" w:rsidRPr="009732A5" w:rsidRDefault="00D57152" w:rsidP="00FA515C">
      <w:pPr>
        <w:pStyle w:val="Akapitzlist"/>
        <w:numPr>
          <w:ilvl w:val="3"/>
          <w:numId w:val="38"/>
        </w:numPr>
        <w:spacing w:line="276" w:lineRule="auto"/>
        <w:ind w:left="1134"/>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wskazanie w polu Rola wartości „8” (oznaczającej rolę: JST – odbiorca)</w:t>
      </w:r>
    </w:p>
    <w:p w14:paraId="4E2B3127" w14:textId="24BC71CF" w:rsidR="00D57152" w:rsidRPr="009732A5" w:rsidRDefault="00D57152" w:rsidP="00FA515C">
      <w:pPr>
        <w:pStyle w:val="Tekstpodstawowy6"/>
        <w:numPr>
          <w:ilvl w:val="0"/>
          <w:numId w:val="10"/>
        </w:numPr>
        <w:shd w:val="clear" w:color="auto" w:fill="auto"/>
        <w:tabs>
          <w:tab w:val="left" w:pos="663"/>
        </w:tabs>
        <w:spacing w:line="276" w:lineRule="auto"/>
        <w:ind w:right="20"/>
        <w:jc w:val="both"/>
        <w:rPr>
          <w:rFonts w:ascii="Times New Roman" w:hAnsi="Times New Roman" w:cs="Times New Roman"/>
          <w:color w:val="000000" w:themeColor="text1"/>
          <w:sz w:val="24"/>
          <w:szCs w:val="24"/>
        </w:rPr>
      </w:pPr>
      <w:r w:rsidRPr="009732A5">
        <w:rPr>
          <w:rFonts w:ascii="Times New Roman" w:eastAsia="Times New Roman" w:hAnsi="Times New Roman" w:cs="Times New Roman"/>
          <w:color w:val="000000" w:themeColor="text1"/>
          <w:sz w:val="24"/>
          <w:szCs w:val="24"/>
          <w:lang w:eastAsia="ar-SA"/>
        </w:rPr>
        <w:lastRenderedPageBreak/>
        <w:t xml:space="preserve">Faktura wystawiona przez Wykonawcę, który objęty został obowiązkiem fakturowania poprzez Krajowy System e-Faktur wystawiona niezgodnie z postanowieniami ust. </w:t>
      </w:r>
      <w:r w:rsidR="00FA515C" w:rsidRPr="009732A5">
        <w:rPr>
          <w:rFonts w:ascii="Times New Roman" w:eastAsia="Times New Roman" w:hAnsi="Times New Roman" w:cs="Times New Roman"/>
          <w:color w:val="000000" w:themeColor="text1"/>
          <w:sz w:val="24"/>
          <w:szCs w:val="24"/>
          <w:lang w:eastAsia="ar-SA"/>
        </w:rPr>
        <w:t>14</w:t>
      </w:r>
      <w:r w:rsidRPr="009732A5">
        <w:rPr>
          <w:rFonts w:ascii="Times New Roman" w:eastAsia="Times New Roman" w:hAnsi="Times New Roman" w:cs="Times New Roman"/>
          <w:color w:val="000000" w:themeColor="text1"/>
          <w:sz w:val="24"/>
          <w:szCs w:val="24"/>
          <w:lang w:eastAsia="ar-SA"/>
        </w:rPr>
        <w:t xml:space="preserve"> </w:t>
      </w:r>
      <w:r w:rsidR="00FA515C" w:rsidRPr="009732A5">
        <w:rPr>
          <w:rFonts w:ascii="Times New Roman" w:eastAsia="Times New Roman" w:hAnsi="Times New Roman" w:cs="Times New Roman"/>
          <w:color w:val="000000" w:themeColor="text1"/>
          <w:sz w:val="24"/>
          <w:szCs w:val="24"/>
          <w:lang w:eastAsia="ar-SA"/>
        </w:rPr>
        <w:t xml:space="preserve"> </w:t>
      </w:r>
      <w:r w:rsidRPr="009732A5">
        <w:rPr>
          <w:rFonts w:ascii="Times New Roman" w:eastAsia="Times New Roman" w:hAnsi="Times New Roman" w:cs="Times New Roman"/>
          <w:color w:val="000000" w:themeColor="text1"/>
          <w:sz w:val="24"/>
          <w:szCs w:val="24"/>
          <w:lang w:eastAsia="ar-SA"/>
        </w:rPr>
        <w:t xml:space="preserve"> może skutkować opóźnieniem w terminowym </w:t>
      </w:r>
      <w:proofErr w:type="gramStart"/>
      <w:r w:rsidRPr="009732A5">
        <w:rPr>
          <w:rFonts w:ascii="Times New Roman" w:eastAsia="Times New Roman" w:hAnsi="Times New Roman" w:cs="Times New Roman"/>
          <w:color w:val="000000" w:themeColor="text1"/>
          <w:sz w:val="24"/>
          <w:szCs w:val="24"/>
          <w:lang w:eastAsia="ar-SA"/>
        </w:rPr>
        <w:t>regulowaniu  płatności</w:t>
      </w:r>
      <w:proofErr w:type="gramEnd"/>
      <w:r w:rsidRPr="009732A5">
        <w:rPr>
          <w:rFonts w:ascii="Times New Roman" w:eastAsia="Times New Roman" w:hAnsi="Times New Roman" w:cs="Times New Roman"/>
          <w:color w:val="000000" w:themeColor="text1"/>
          <w:sz w:val="24"/>
          <w:szCs w:val="24"/>
          <w:lang w:eastAsia="ar-SA"/>
        </w:rPr>
        <w:t xml:space="preserve"> wynagrodzenia z uwagi na konieczność identyfikacji odbiorcy za co Zamawiający nie ponosi odpowiedzialności.</w:t>
      </w:r>
    </w:p>
    <w:p w14:paraId="6A0994CF" w14:textId="3E63E7E4" w:rsidR="00D57152" w:rsidRPr="009732A5" w:rsidRDefault="00D57152" w:rsidP="00FA515C">
      <w:pPr>
        <w:pStyle w:val="Tekstpodstawowy6"/>
        <w:numPr>
          <w:ilvl w:val="0"/>
          <w:numId w:val="10"/>
        </w:numPr>
        <w:shd w:val="clear" w:color="auto" w:fill="auto"/>
        <w:tabs>
          <w:tab w:val="left" w:pos="663"/>
        </w:tabs>
        <w:spacing w:line="276" w:lineRule="auto"/>
        <w:ind w:left="426" w:right="20"/>
        <w:jc w:val="both"/>
        <w:rPr>
          <w:rFonts w:ascii="Times New Roman" w:hAnsi="Times New Roman" w:cs="Times New Roman"/>
          <w:color w:val="000000" w:themeColor="text1"/>
          <w:sz w:val="24"/>
          <w:szCs w:val="24"/>
        </w:rPr>
      </w:pPr>
      <w:r w:rsidRPr="009732A5">
        <w:rPr>
          <w:rFonts w:ascii="Times New Roman" w:eastAsia="Times New Roman" w:hAnsi="Times New Roman" w:cs="Times New Roman"/>
          <w:color w:val="000000" w:themeColor="text1"/>
          <w:sz w:val="24"/>
          <w:szCs w:val="24"/>
          <w:lang w:eastAsia="ar-SA"/>
        </w:rPr>
        <w:t xml:space="preserve">Jednocześnie Wykonawca oświadcza, </w:t>
      </w:r>
      <w:proofErr w:type="gramStart"/>
      <w:r w:rsidRPr="009732A5">
        <w:rPr>
          <w:rFonts w:ascii="Times New Roman" w:eastAsia="Times New Roman" w:hAnsi="Times New Roman" w:cs="Times New Roman"/>
          <w:color w:val="000000" w:themeColor="text1"/>
          <w:sz w:val="24"/>
          <w:szCs w:val="24"/>
          <w:lang w:eastAsia="ar-SA"/>
        </w:rPr>
        <w:t>ze</w:t>
      </w:r>
      <w:proofErr w:type="gramEnd"/>
      <w:r w:rsidRPr="009732A5">
        <w:rPr>
          <w:rFonts w:ascii="Times New Roman" w:eastAsia="Times New Roman" w:hAnsi="Times New Roman" w:cs="Times New Roman"/>
          <w:color w:val="000000" w:themeColor="text1"/>
          <w:sz w:val="24"/>
          <w:szCs w:val="24"/>
          <w:lang w:eastAsia="ar-SA"/>
        </w:rPr>
        <w:t xml:space="preserve"> w przypadku otrzymania nieterminowej zapłaty za fakturę wystawioną niezgodnie z postanowieniami ust. </w:t>
      </w:r>
      <w:r w:rsidR="00FA515C" w:rsidRPr="009732A5">
        <w:rPr>
          <w:rFonts w:ascii="Times New Roman" w:eastAsia="Times New Roman" w:hAnsi="Times New Roman" w:cs="Times New Roman"/>
          <w:color w:val="000000" w:themeColor="text1"/>
          <w:sz w:val="24"/>
          <w:szCs w:val="24"/>
          <w:lang w:eastAsia="ar-SA"/>
        </w:rPr>
        <w:t>14</w:t>
      </w:r>
      <w:r w:rsidRPr="009732A5">
        <w:rPr>
          <w:rFonts w:ascii="Times New Roman" w:eastAsia="Times New Roman" w:hAnsi="Times New Roman" w:cs="Times New Roman"/>
          <w:color w:val="000000" w:themeColor="text1"/>
          <w:sz w:val="24"/>
          <w:szCs w:val="24"/>
          <w:lang w:eastAsia="ar-SA"/>
        </w:rPr>
        <w:t xml:space="preserve"> nie będzie naliczał Zamawiającemu odsetek. </w:t>
      </w:r>
    </w:p>
    <w:p w14:paraId="0C9EBBC5" w14:textId="77777777" w:rsidR="00D57152" w:rsidRPr="009732A5" w:rsidRDefault="00D57152" w:rsidP="00FA515C">
      <w:pPr>
        <w:pStyle w:val="Tekstpodstawowy6"/>
        <w:numPr>
          <w:ilvl w:val="0"/>
          <w:numId w:val="10"/>
        </w:numPr>
        <w:shd w:val="clear" w:color="auto" w:fill="auto"/>
        <w:tabs>
          <w:tab w:val="left" w:pos="663"/>
        </w:tabs>
        <w:spacing w:line="276" w:lineRule="auto"/>
        <w:ind w:left="426" w:right="20"/>
        <w:jc w:val="both"/>
        <w:rPr>
          <w:rFonts w:ascii="Times New Roman" w:hAnsi="Times New Roman" w:cs="Times New Roman"/>
          <w:color w:val="000000" w:themeColor="text1"/>
          <w:sz w:val="24"/>
          <w:szCs w:val="24"/>
        </w:rPr>
      </w:pPr>
      <w:r w:rsidRPr="009732A5">
        <w:rPr>
          <w:rFonts w:ascii="Times New Roman" w:hAnsi="Times New Roman" w:cs="Times New Roman"/>
          <w:iCs/>
          <w:color w:val="000000" w:themeColor="text1"/>
          <w:sz w:val="24"/>
          <w:szCs w:val="24"/>
        </w:rPr>
        <w:t xml:space="preserve">Za datę doręczenia faktury ustrukturyzowanej przyjmuje się dzień nadania </w:t>
      </w:r>
      <w:proofErr w:type="gramStart"/>
      <w:r w:rsidRPr="009732A5">
        <w:rPr>
          <w:rFonts w:ascii="Times New Roman" w:hAnsi="Times New Roman" w:cs="Times New Roman"/>
          <w:iCs/>
          <w:color w:val="000000" w:themeColor="text1"/>
          <w:sz w:val="24"/>
          <w:szCs w:val="24"/>
        </w:rPr>
        <w:t xml:space="preserve">numeru  </w:t>
      </w:r>
      <w:proofErr w:type="spellStart"/>
      <w:r w:rsidRPr="009732A5">
        <w:rPr>
          <w:rFonts w:ascii="Times New Roman" w:hAnsi="Times New Roman" w:cs="Times New Roman"/>
          <w:iCs/>
          <w:color w:val="000000" w:themeColor="text1"/>
          <w:sz w:val="24"/>
          <w:szCs w:val="24"/>
        </w:rPr>
        <w:t>KSeF</w:t>
      </w:r>
      <w:proofErr w:type="spellEnd"/>
      <w:proofErr w:type="gramEnd"/>
      <w:r w:rsidRPr="009732A5">
        <w:rPr>
          <w:rFonts w:ascii="Times New Roman" w:hAnsi="Times New Roman" w:cs="Times New Roman"/>
          <w:iCs/>
          <w:color w:val="000000" w:themeColor="text1"/>
          <w:sz w:val="24"/>
          <w:szCs w:val="24"/>
        </w:rPr>
        <w:t>, ujawniony w UPO jako „data przyjęcia dokumentu do systemu MF”. Termin płatności rozpoczyna bieg od dnia następnego po tym dniu.</w:t>
      </w:r>
    </w:p>
    <w:p w14:paraId="40961DA1" w14:textId="77777777" w:rsidR="00D57152" w:rsidRPr="009732A5" w:rsidRDefault="00D57152" w:rsidP="00FA515C">
      <w:pPr>
        <w:pStyle w:val="Tekstpodstawowy6"/>
        <w:numPr>
          <w:ilvl w:val="0"/>
          <w:numId w:val="10"/>
        </w:numPr>
        <w:shd w:val="clear" w:color="auto" w:fill="auto"/>
        <w:tabs>
          <w:tab w:val="left" w:pos="663"/>
        </w:tabs>
        <w:spacing w:line="276" w:lineRule="auto"/>
        <w:ind w:left="426" w:right="20"/>
        <w:jc w:val="both"/>
        <w:rPr>
          <w:rFonts w:ascii="Times New Roman" w:hAnsi="Times New Roman" w:cs="Times New Roman"/>
          <w:color w:val="000000" w:themeColor="text1"/>
          <w:sz w:val="24"/>
          <w:szCs w:val="24"/>
        </w:rPr>
      </w:pPr>
      <w:r w:rsidRPr="009732A5">
        <w:rPr>
          <w:rFonts w:ascii="Times New Roman" w:hAnsi="Times New Roman" w:cs="Times New Roman"/>
          <w:iCs/>
          <w:color w:val="000000" w:themeColor="text1"/>
          <w:sz w:val="24"/>
          <w:szCs w:val="24"/>
        </w:rPr>
        <w:t xml:space="preserve">W przypadku wystawienia faktury poza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 xml:space="preserve"> w trybie offline lub w okresie niedostępności systemu, termin płatności biegnie od dnia następnego po dniu nadania numeru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 xml:space="preserve">, po obowiązkowym dosłaniu dokumentu do systemu. Przekazy informacyjne poza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 xml:space="preserve"> nie inicjują rozpoczęcie biegu terminu, do czasu nadania numeru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w:t>
      </w:r>
    </w:p>
    <w:p w14:paraId="59FB71A5" w14:textId="77777777" w:rsidR="00D57152" w:rsidRPr="009732A5" w:rsidRDefault="00D57152" w:rsidP="00FA515C">
      <w:pPr>
        <w:pStyle w:val="Tekstpodstawowy6"/>
        <w:numPr>
          <w:ilvl w:val="0"/>
          <w:numId w:val="10"/>
        </w:numPr>
        <w:shd w:val="clear" w:color="auto" w:fill="auto"/>
        <w:tabs>
          <w:tab w:val="left" w:pos="663"/>
        </w:tabs>
        <w:spacing w:line="276" w:lineRule="auto"/>
        <w:ind w:left="426" w:right="20"/>
        <w:jc w:val="both"/>
        <w:rPr>
          <w:rFonts w:ascii="Times New Roman" w:hAnsi="Times New Roman" w:cs="Times New Roman"/>
          <w:color w:val="000000" w:themeColor="text1"/>
          <w:sz w:val="24"/>
          <w:szCs w:val="24"/>
        </w:rPr>
      </w:pPr>
      <w:r w:rsidRPr="009732A5">
        <w:rPr>
          <w:rFonts w:ascii="Times New Roman" w:hAnsi="Times New Roman" w:cs="Times New Roman"/>
          <w:iCs/>
          <w:color w:val="000000" w:themeColor="text1"/>
          <w:sz w:val="24"/>
          <w:szCs w:val="24"/>
        </w:rPr>
        <w:t xml:space="preserve">Strony zobowiązują się do współdziałania w zakresie niezbędnym dla prawidłowego wystawiania, otrzymywania i rozliczania faktur w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 w szczególności do przekazania sobie nawzajem aktualnych danych identyfikacyjnych, numerów NIP oraz informacji wymaganych do obsługi faktur ustrukturyzowanych.</w:t>
      </w:r>
    </w:p>
    <w:p w14:paraId="1E439DB6" w14:textId="77777777" w:rsidR="00D57152" w:rsidRPr="009732A5" w:rsidRDefault="00D57152" w:rsidP="00FA515C">
      <w:pPr>
        <w:pStyle w:val="Tekstpodstawowy6"/>
        <w:numPr>
          <w:ilvl w:val="0"/>
          <w:numId w:val="10"/>
        </w:numPr>
        <w:shd w:val="clear" w:color="auto" w:fill="auto"/>
        <w:tabs>
          <w:tab w:val="left" w:pos="663"/>
        </w:tabs>
        <w:spacing w:line="276" w:lineRule="auto"/>
        <w:ind w:left="426" w:right="20"/>
        <w:jc w:val="both"/>
        <w:rPr>
          <w:rFonts w:ascii="Times New Roman" w:hAnsi="Times New Roman" w:cs="Times New Roman"/>
          <w:color w:val="000000" w:themeColor="text1"/>
          <w:sz w:val="24"/>
          <w:szCs w:val="24"/>
        </w:rPr>
      </w:pPr>
      <w:r w:rsidRPr="009732A5">
        <w:rPr>
          <w:rFonts w:ascii="Times New Roman" w:hAnsi="Times New Roman" w:cs="Times New Roman"/>
          <w:iCs/>
          <w:color w:val="000000" w:themeColor="text1"/>
          <w:sz w:val="24"/>
          <w:szCs w:val="24"/>
        </w:rPr>
        <w:t xml:space="preserve">Każda ze Stron zobowiązana jest niezwłocznie poinformować drugą Stronę o wszelkich zmianach w zakresie danych wymaganych do prawidłowej obsługi faktur w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w:t>
      </w:r>
    </w:p>
    <w:p w14:paraId="23060FA2" w14:textId="77777777" w:rsidR="00D57152" w:rsidRPr="009732A5" w:rsidRDefault="00D57152" w:rsidP="00FA515C">
      <w:pPr>
        <w:pStyle w:val="Tekstpodstawowy6"/>
        <w:numPr>
          <w:ilvl w:val="0"/>
          <w:numId w:val="10"/>
        </w:numPr>
        <w:shd w:val="clear" w:color="auto" w:fill="auto"/>
        <w:tabs>
          <w:tab w:val="left" w:pos="663"/>
        </w:tabs>
        <w:spacing w:line="276" w:lineRule="auto"/>
        <w:ind w:left="426" w:right="20"/>
        <w:jc w:val="both"/>
        <w:rPr>
          <w:rFonts w:ascii="Times New Roman" w:hAnsi="Times New Roman" w:cs="Times New Roman"/>
          <w:color w:val="000000" w:themeColor="text1"/>
          <w:sz w:val="24"/>
          <w:szCs w:val="24"/>
        </w:rPr>
      </w:pPr>
      <w:r w:rsidRPr="009732A5">
        <w:rPr>
          <w:rFonts w:ascii="Times New Roman" w:hAnsi="Times New Roman" w:cs="Times New Roman"/>
          <w:iCs/>
          <w:color w:val="000000" w:themeColor="text1"/>
          <w:sz w:val="24"/>
          <w:szCs w:val="24"/>
        </w:rPr>
        <w:t xml:space="preserve">W przypadku zmiany obowiązujących przepisów prawa dotyczących zasad wystawiania faktur w </w:t>
      </w:r>
      <w:proofErr w:type="spellStart"/>
      <w:r w:rsidRPr="009732A5">
        <w:rPr>
          <w:rFonts w:ascii="Times New Roman" w:hAnsi="Times New Roman" w:cs="Times New Roman"/>
          <w:iCs/>
          <w:color w:val="000000" w:themeColor="text1"/>
          <w:sz w:val="24"/>
          <w:szCs w:val="24"/>
        </w:rPr>
        <w:t>KSeF</w:t>
      </w:r>
      <w:proofErr w:type="spellEnd"/>
      <w:r w:rsidRPr="009732A5">
        <w:rPr>
          <w:rFonts w:ascii="Times New Roman" w:hAnsi="Times New Roman" w:cs="Times New Roman"/>
          <w:iCs/>
          <w:color w:val="000000" w:themeColor="text1"/>
          <w:sz w:val="24"/>
          <w:szCs w:val="24"/>
        </w:rPr>
        <w:t xml:space="preserve"> lub wprowadzenia dodatkowych wymagań technicznych, Strony zobowiązują się do niezwłocznego dostosowania procedur fakturowania do nowych wymogów;</w:t>
      </w:r>
      <w:r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iCs/>
          <w:color w:val="000000" w:themeColor="text1"/>
          <w:sz w:val="24"/>
          <w:szCs w:val="24"/>
        </w:rPr>
        <w:t>wszelkie zmiany w sposobie fakturowania wynikające wyłącznie ze zmiany przepisów nie wymagają aneksowania niniejszej Umowy.</w:t>
      </w:r>
    </w:p>
    <w:p w14:paraId="3A927C63" w14:textId="77777777" w:rsidR="00D57152" w:rsidRPr="009732A5" w:rsidRDefault="00D57152" w:rsidP="00FA515C">
      <w:pPr>
        <w:pStyle w:val="Tekstpodstawowy6"/>
        <w:numPr>
          <w:ilvl w:val="0"/>
          <w:numId w:val="10"/>
        </w:numPr>
        <w:shd w:val="clear" w:color="auto" w:fill="auto"/>
        <w:tabs>
          <w:tab w:val="left" w:pos="654"/>
        </w:tabs>
        <w:spacing w:line="276" w:lineRule="auto"/>
        <w:ind w:left="426"/>
        <w:jc w:val="both"/>
        <w:rPr>
          <w:rStyle w:val="BodytextBold"/>
          <w:rFonts w:ascii="Times New Roman" w:eastAsia="Times New Roman" w:hAnsi="Times New Roman" w:cs="Times New Roman"/>
          <w:b w:val="0"/>
          <w:bCs w:val="0"/>
          <w:color w:val="000000" w:themeColor="text1"/>
          <w:sz w:val="24"/>
          <w:szCs w:val="24"/>
        </w:rPr>
      </w:pPr>
      <w:r w:rsidRPr="009732A5">
        <w:rPr>
          <w:rFonts w:ascii="Times New Roman" w:hAnsi="Times New Roman" w:cs="Times New Roman"/>
          <w:color w:val="000000" w:themeColor="text1"/>
          <w:sz w:val="24"/>
          <w:szCs w:val="24"/>
        </w:rPr>
        <w:t xml:space="preserve">Za dzień zapłaty faktury przyjmuje się </w:t>
      </w:r>
      <w:r w:rsidRPr="009732A5">
        <w:rPr>
          <w:rStyle w:val="BodytextBold"/>
          <w:rFonts w:ascii="Times New Roman" w:hAnsi="Times New Roman" w:cs="Times New Roman"/>
          <w:b w:val="0"/>
          <w:color w:val="000000" w:themeColor="text1"/>
          <w:sz w:val="24"/>
          <w:szCs w:val="24"/>
        </w:rPr>
        <w:t>dzień</w:t>
      </w:r>
      <w:r w:rsidRPr="009732A5">
        <w:rPr>
          <w:rFonts w:ascii="Times New Roman" w:hAnsi="Times New Roman" w:cs="Times New Roman"/>
          <w:color w:val="000000" w:themeColor="text1"/>
          <w:sz w:val="24"/>
          <w:szCs w:val="24"/>
        </w:rPr>
        <w:t xml:space="preserve"> wpływu środków finansowych na rachunek bankowy</w:t>
      </w:r>
      <w:r w:rsidRPr="009732A5">
        <w:rPr>
          <w:rStyle w:val="BodytextBold"/>
          <w:rFonts w:ascii="Times New Roman" w:hAnsi="Times New Roman" w:cs="Times New Roman"/>
          <w:color w:val="000000" w:themeColor="text1"/>
          <w:sz w:val="24"/>
          <w:szCs w:val="24"/>
        </w:rPr>
        <w:t xml:space="preserve"> </w:t>
      </w:r>
      <w:r w:rsidRPr="009732A5">
        <w:rPr>
          <w:rStyle w:val="BodytextBold"/>
          <w:rFonts w:ascii="Times New Roman" w:hAnsi="Times New Roman" w:cs="Times New Roman"/>
          <w:b w:val="0"/>
          <w:color w:val="000000" w:themeColor="text1"/>
          <w:sz w:val="24"/>
          <w:szCs w:val="24"/>
        </w:rPr>
        <w:t>drugiej Strony.</w:t>
      </w:r>
    </w:p>
    <w:p w14:paraId="10127163" w14:textId="3356E5C0" w:rsidR="00D57152" w:rsidRPr="009732A5" w:rsidRDefault="00D57152" w:rsidP="00FA515C">
      <w:pPr>
        <w:pStyle w:val="Tekstpodstawowy6"/>
        <w:numPr>
          <w:ilvl w:val="0"/>
          <w:numId w:val="10"/>
        </w:numPr>
        <w:shd w:val="clear" w:color="auto" w:fill="auto"/>
        <w:tabs>
          <w:tab w:val="left" w:pos="654"/>
        </w:tabs>
        <w:spacing w:line="276" w:lineRule="auto"/>
        <w:ind w:left="426"/>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Ewentualne załączniki do faktury </w:t>
      </w:r>
      <w:proofErr w:type="spellStart"/>
      <w:r w:rsidRPr="009732A5">
        <w:rPr>
          <w:rFonts w:ascii="Times New Roman" w:hAnsi="Times New Roman" w:cs="Times New Roman"/>
          <w:color w:val="000000" w:themeColor="text1"/>
          <w:sz w:val="24"/>
          <w:szCs w:val="24"/>
        </w:rPr>
        <w:t>KSeF</w:t>
      </w:r>
      <w:proofErr w:type="spellEnd"/>
      <w:r w:rsidRPr="009732A5">
        <w:rPr>
          <w:rFonts w:ascii="Times New Roman" w:hAnsi="Times New Roman" w:cs="Times New Roman"/>
          <w:color w:val="000000" w:themeColor="text1"/>
          <w:sz w:val="24"/>
          <w:szCs w:val="24"/>
        </w:rPr>
        <w:t xml:space="preserve">, stanowiące np. cenniki, protokoły odbioru, gwarancje itp. będą przesyłane drugiej Stronie poza systemem </w:t>
      </w:r>
      <w:proofErr w:type="spellStart"/>
      <w:r w:rsidRPr="009732A5">
        <w:rPr>
          <w:rFonts w:ascii="Times New Roman" w:hAnsi="Times New Roman" w:cs="Times New Roman"/>
          <w:color w:val="000000" w:themeColor="text1"/>
          <w:sz w:val="24"/>
          <w:szCs w:val="24"/>
        </w:rPr>
        <w:t>KSeF</w:t>
      </w:r>
      <w:proofErr w:type="spellEnd"/>
      <w:r w:rsidRPr="009732A5">
        <w:rPr>
          <w:rFonts w:ascii="Times New Roman" w:hAnsi="Times New Roman" w:cs="Times New Roman"/>
          <w:color w:val="000000" w:themeColor="text1"/>
          <w:sz w:val="24"/>
          <w:szCs w:val="24"/>
        </w:rPr>
        <w:t xml:space="preserve"> na adres e-mail: ………………………. (format PDF, JPG) równocześnie z przesłaną fakturą ustrukturyzowaną.  </w:t>
      </w:r>
    </w:p>
    <w:p w14:paraId="76A11E88" w14:textId="749DFEBE" w:rsidR="006807AC" w:rsidRPr="009732A5" w:rsidRDefault="006807AC" w:rsidP="00FA515C">
      <w:pPr>
        <w:pStyle w:val="Akapitzlist"/>
        <w:numPr>
          <w:ilvl w:val="0"/>
          <w:numId w:val="10"/>
        </w:numPr>
        <w:autoSpaceDE w:val="0"/>
        <w:autoSpaceDN w:val="0"/>
        <w:adjustRightInd w:val="0"/>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Zgodnie z wymogami art. 433 pkt 4 ustawy Pzp Zamawiający wskazuje, że minimalna wielkość świadczenia będzie nie mniejsza niż </w:t>
      </w:r>
      <w:r w:rsidRPr="009732A5">
        <w:rPr>
          <w:rFonts w:ascii="Times New Roman" w:hAnsi="Times New Roman" w:cs="Times New Roman"/>
          <w:b/>
          <w:bCs/>
          <w:color w:val="000000" w:themeColor="text1"/>
          <w:sz w:val="24"/>
          <w:szCs w:val="24"/>
        </w:rPr>
        <w:t xml:space="preserve">50% </w:t>
      </w:r>
      <w:r w:rsidRPr="009732A5">
        <w:rPr>
          <w:rFonts w:ascii="Times New Roman" w:hAnsi="Times New Roman" w:cs="Times New Roman"/>
          <w:color w:val="000000" w:themeColor="text1"/>
          <w:sz w:val="24"/>
          <w:szCs w:val="24"/>
        </w:rPr>
        <w:t>wynagrodzenia, o którym mowa w ust. 2, pkt 6.</w:t>
      </w:r>
    </w:p>
    <w:p w14:paraId="5B0113F9" w14:textId="35DC6C2D" w:rsidR="007D5868" w:rsidRPr="009732A5" w:rsidRDefault="007D5868" w:rsidP="00FA515C">
      <w:pPr>
        <w:pBdr>
          <w:top w:val="nil"/>
          <w:left w:val="nil"/>
          <w:bottom w:val="nil"/>
          <w:right w:val="nil"/>
          <w:between w:val="nil"/>
        </w:pBdr>
        <w:spacing w:after="0" w:line="276" w:lineRule="auto"/>
        <w:ind w:left="142" w:hanging="284"/>
        <w:jc w:val="center"/>
        <w:rPr>
          <w:rFonts w:ascii="Times New Roman" w:hAnsi="Times New Roman" w:cs="Times New Roman"/>
          <w:b/>
          <w:bCs/>
          <w:color w:val="000000" w:themeColor="text1"/>
          <w:sz w:val="24"/>
          <w:szCs w:val="24"/>
        </w:rPr>
      </w:pPr>
      <w:r w:rsidRPr="009732A5">
        <w:rPr>
          <w:rFonts w:ascii="Times New Roman" w:hAnsi="Times New Roman" w:cs="Times New Roman"/>
          <w:b/>
          <w:bCs/>
          <w:color w:val="000000" w:themeColor="text1"/>
          <w:sz w:val="24"/>
          <w:szCs w:val="24"/>
        </w:rPr>
        <w:t>§ 5</w:t>
      </w:r>
    </w:p>
    <w:p w14:paraId="53682740" w14:textId="77777777"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 trakcie realizacji umowy Zamawiający dopuszcza zmianę wynagrodzenia w przypadku, gdy warunki rynkowe spowodują zmiany cen składników cenotwórczych, mających wpływ na cenę więcej niż 10% w odniesieniu do cen obowiązujących w terminie składania ofert.</w:t>
      </w:r>
    </w:p>
    <w:p w14:paraId="5DB69C63" w14:textId="4A73520D"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Zgodnie z art. 439 ustawy Pzp</w:t>
      </w:r>
      <w:r w:rsidRPr="009732A5">
        <w:rPr>
          <w:rFonts w:ascii="Times New Roman" w:hAnsi="Times New Roman" w:cs="Times New Roman"/>
          <w:b/>
          <w:bCs/>
          <w:color w:val="000000" w:themeColor="text1"/>
          <w:sz w:val="24"/>
          <w:szCs w:val="24"/>
        </w:rPr>
        <w:t>,</w:t>
      </w:r>
      <w:r w:rsidRPr="009732A5">
        <w:rPr>
          <w:rFonts w:ascii="Times New Roman" w:hAnsi="Times New Roman" w:cs="Times New Roman"/>
          <w:color w:val="000000" w:themeColor="text1"/>
          <w:sz w:val="24"/>
          <w:szCs w:val="24"/>
        </w:rPr>
        <w:t xml:space="preserve"> wysokość wynagrodzenia należnego Wykonawcy może podlegać waloryzacji w przypadku zmiany ceny materiałów lub kosztów związanych z realizacją zamówienia. Przez zmianę ceny materiałów lub kosztów rozumie się wzrost odpowiednio cen lub kosztów, jak i ich obniżenie, względem ceny lub kosztu </w:t>
      </w:r>
      <w:proofErr w:type="gramStart"/>
      <w:r w:rsidRPr="009732A5">
        <w:rPr>
          <w:rFonts w:ascii="Times New Roman" w:hAnsi="Times New Roman" w:cs="Times New Roman"/>
          <w:color w:val="000000" w:themeColor="text1"/>
          <w:sz w:val="24"/>
          <w:szCs w:val="24"/>
        </w:rPr>
        <w:t>przyjętych  w</w:t>
      </w:r>
      <w:proofErr w:type="gramEnd"/>
      <w:r w:rsidRPr="009732A5">
        <w:rPr>
          <w:rFonts w:ascii="Times New Roman" w:hAnsi="Times New Roman" w:cs="Times New Roman"/>
          <w:color w:val="000000" w:themeColor="text1"/>
          <w:sz w:val="24"/>
          <w:szCs w:val="24"/>
        </w:rPr>
        <w:t xml:space="preserve"> celu ustalenia wynagrodzenia Wykonawcy zawartego w ofercie. </w:t>
      </w:r>
    </w:p>
    <w:p w14:paraId="419A6F83" w14:textId="77777777"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lastRenderedPageBreak/>
        <w:t xml:space="preserve">Ceny jednostkowe zawarte w ofercie, podlegają zmianie (wzrostowi albo obniżeniu) </w:t>
      </w:r>
      <w:r w:rsidRPr="009732A5">
        <w:rPr>
          <w:rFonts w:ascii="Times New Roman" w:hAnsi="Times New Roman" w:cs="Times New Roman"/>
          <w:color w:val="000000" w:themeColor="text1"/>
          <w:sz w:val="24"/>
          <w:szCs w:val="24"/>
        </w:rPr>
        <w:br/>
        <w:t xml:space="preserve">o wskaźnik zmian cen produkcji ogółem publikowany przez Prezesa Głównego Urzędu Statystycznego (dalej: „wskaźnik GUS”). </w:t>
      </w:r>
    </w:p>
    <w:p w14:paraId="5CB4BD7E" w14:textId="77777777" w:rsidR="007D5868" w:rsidRPr="009732A5" w:rsidRDefault="007D5868" w:rsidP="00FA515C">
      <w:pPr>
        <w:numPr>
          <w:ilvl w:val="0"/>
          <w:numId w:val="34"/>
        </w:numPr>
        <w:pBdr>
          <w:top w:val="nil"/>
          <w:left w:val="nil"/>
          <w:bottom w:val="nil"/>
          <w:right w:val="nil"/>
          <w:between w:val="nil"/>
        </w:pBdr>
        <w:spacing w:after="0" w:line="276" w:lineRule="auto"/>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Zmiany cen jednostkowych zawartych w ofercie, dokonuje się: </w:t>
      </w:r>
    </w:p>
    <w:p w14:paraId="1CD680DD" w14:textId="77777777" w:rsidR="007D5868" w:rsidRPr="009732A5" w:rsidRDefault="007D5868" w:rsidP="00FA515C">
      <w:pPr>
        <w:numPr>
          <w:ilvl w:val="0"/>
          <w:numId w:val="35"/>
        </w:numPr>
        <w:pBdr>
          <w:top w:val="nil"/>
          <w:left w:val="nil"/>
          <w:bottom w:val="nil"/>
          <w:right w:val="nil"/>
          <w:between w:val="nil"/>
        </w:pBdr>
        <w:spacing w:after="0" w:line="276" w:lineRule="auto"/>
        <w:ind w:left="709"/>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 przypadku gdy skumulowana, procentowa zmiana (wzrost albo obniżenie) wskaźnika GUS, począwszy od pierwszego, pełnego miesiąca kalendarzowego od daty zawarcia umowy albo terminu składania ofert (w przypadku, o którym mowa w art. 439 ust. 3 Prawa zamówień publicznych) wynosi, na moment dokonywania waloryzacji, </w:t>
      </w:r>
      <w:r w:rsidRPr="009732A5">
        <w:rPr>
          <w:rFonts w:ascii="Times New Roman" w:hAnsi="Times New Roman" w:cs="Times New Roman"/>
          <w:b/>
          <w:bCs/>
          <w:color w:val="000000" w:themeColor="text1"/>
          <w:sz w:val="24"/>
          <w:szCs w:val="24"/>
        </w:rPr>
        <w:t>więcej niż 10 %</w:t>
      </w:r>
      <w:r w:rsidRPr="009732A5">
        <w:rPr>
          <w:rFonts w:ascii="Times New Roman" w:hAnsi="Times New Roman" w:cs="Times New Roman"/>
          <w:color w:val="000000" w:themeColor="text1"/>
          <w:sz w:val="24"/>
          <w:szCs w:val="24"/>
        </w:rPr>
        <w:t xml:space="preserve">, </w:t>
      </w:r>
    </w:p>
    <w:p w14:paraId="6C1A5BF3" w14:textId="3F47DF04" w:rsidR="007D5868" w:rsidRPr="009732A5" w:rsidRDefault="007D5868" w:rsidP="00FA515C">
      <w:pPr>
        <w:numPr>
          <w:ilvl w:val="0"/>
          <w:numId w:val="35"/>
        </w:numPr>
        <w:pBdr>
          <w:top w:val="nil"/>
          <w:left w:val="nil"/>
          <w:bottom w:val="nil"/>
          <w:right w:val="nil"/>
          <w:between w:val="nil"/>
        </w:pBdr>
        <w:spacing w:after="0" w:line="276" w:lineRule="auto"/>
        <w:ind w:left="709"/>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na podstawie wniosku złożonego przez jedną ze stron umowy, nie wcześniej niż po upływie 6 miesięcy od dnia zawarcia umow</w:t>
      </w:r>
      <w:r w:rsidR="00D57152" w:rsidRPr="009732A5">
        <w:rPr>
          <w:rFonts w:ascii="Times New Roman" w:hAnsi="Times New Roman" w:cs="Times New Roman"/>
          <w:color w:val="000000" w:themeColor="text1"/>
          <w:sz w:val="24"/>
          <w:szCs w:val="24"/>
        </w:rPr>
        <w:t xml:space="preserve">y albo terminu składania ofert </w:t>
      </w:r>
      <w:r w:rsidRPr="009732A5">
        <w:rPr>
          <w:rFonts w:ascii="Times New Roman" w:hAnsi="Times New Roman" w:cs="Times New Roman"/>
          <w:color w:val="000000" w:themeColor="text1"/>
          <w:sz w:val="24"/>
          <w:szCs w:val="24"/>
        </w:rPr>
        <w:t xml:space="preserve">(w przypadku, o którym mowa w art. 439 ust. 3 Prawa zamówień publicznych), </w:t>
      </w:r>
    </w:p>
    <w:p w14:paraId="4A4665EC" w14:textId="77777777" w:rsidR="007D5868" w:rsidRPr="009732A5" w:rsidRDefault="007D5868" w:rsidP="00FA515C">
      <w:pPr>
        <w:numPr>
          <w:ilvl w:val="0"/>
          <w:numId w:val="35"/>
        </w:numPr>
        <w:pBdr>
          <w:top w:val="nil"/>
          <w:left w:val="nil"/>
          <w:bottom w:val="nil"/>
          <w:right w:val="nil"/>
          <w:between w:val="nil"/>
        </w:pBdr>
        <w:spacing w:after="0" w:line="276" w:lineRule="auto"/>
        <w:ind w:left="709"/>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wniosek o zmianę dotyczy wyłącznie cen jednostkowych za usługi wykonane </w:t>
      </w:r>
      <w:r w:rsidRPr="009732A5">
        <w:rPr>
          <w:rFonts w:ascii="Times New Roman" w:hAnsi="Times New Roman" w:cs="Times New Roman"/>
          <w:color w:val="000000" w:themeColor="text1"/>
          <w:sz w:val="24"/>
          <w:szCs w:val="24"/>
        </w:rPr>
        <w:br/>
        <w:t xml:space="preserve">po upływie 6 miesięcy do dnia zawarcia umowy. </w:t>
      </w:r>
    </w:p>
    <w:p w14:paraId="09C0F743" w14:textId="77777777" w:rsidR="007D5868" w:rsidRPr="009732A5" w:rsidRDefault="007D5868" w:rsidP="00FA515C">
      <w:pPr>
        <w:numPr>
          <w:ilvl w:val="0"/>
          <w:numId w:val="35"/>
        </w:numPr>
        <w:pBdr>
          <w:top w:val="nil"/>
          <w:left w:val="nil"/>
          <w:bottom w:val="nil"/>
          <w:right w:val="nil"/>
          <w:between w:val="nil"/>
        </w:pBdr>
        <w:spacing w:after="0" w:line="276" w:lineRule="auto"/>
        <w:ind w:left="709"/>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na podstawie kosztorysu ofertowego uwzględniającego zwaloryzowane ceny jednostkowe, </w:t>
      </w:r>
    </w:p>
    <w:p w14:paraId="4ADA87BA" w14:textId="77777777" w:rsidR="007D5868" w:rsidRPr="009732A5" w:rsidRDefault="007D5868" w:rsidP="00FA515C">
      <w:pPr>
        <w:numPr>
          <w:ilvl w:val="0"/>
          <w:numId w:val="35"/>
        </w:numPr>
        <w:pBdr>
          <w:top w:val="nil"/>
          <w:left w:val="nil"/>
          <w:bottom w:val="nil"/>
          <w:right w:val="nil"/>
          <w:between w:val="nil"/>
        </w:pBdr>
        <w:spacing w:after="0" w:line="276" w:lineRule="auto"/>
        <w:ind w:left="709"/>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początkowym terminem ustalenia zmiany jest dzień zawarcia umowy albo terminu składania ofert (w przypadku, o którym mowa w art. 439 ust. 3 Prawa zamówień publicznych).</w:t>
      </w:r>
    </w:p>
    <w:p w14:paraId="3C95C1DD" w14:textId="77777777"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Waloryzacja cen jednostkowych zawartych w ofercie polega na zmianie (powiększeniu albo obniżeniu) cen jednostkowych netto oferty o wartość skumulowanej, procentowej zmiany wskaźnika GUS. </w:t>
      </w:r>
    </w:p>
    <w:p w14:paraId="583B0636" w14:textId="59E23229"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Strona umowy żądająca zmiany wysokości wynagrodzenia należnego Wykonawcy, przedstawia drugiej stronie odpowiednio uzasadniony wniosek złożony po upływie 6 miesięcy od daty zawarcia umowy, nie wcześniej niż po dacie spełnienia warunków określonych w ust. 4 pkt 1. Wniosek musi zawierać dowody jednoznacznie wskazujące, że zmiana cen materiałów lub kosztów o więcej niż 10 % w stosunku do cen lub kosztów obowiązujących w terminie daty zawarcia umowy albo terminu składania ofert (w przypadku, o którym mowa art. 439 ust. 3 Prawa zamówień publicznych), wpłynęła na koszty wykonania zamówienia. </w:t>
      </w:r>
    </w:p>
    <w:p w14:paraId="6B6A3808" w14:textId="21CC5CF6"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 terminie 30 dni od otrzymania ww. wniosku,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Strona umowy, której przedłożono wniosek, w terminie 30 dni od otrzymania kompletnego wniosku, informacji i wyjaśnień, zajmie pisemne stanowisko w sprawie; za dzień przekazania stanowiska, uznaje się dzień jego wysłania na adres właściwy dla doręczeń pism odpowiednio do Zamawiającego lub Wykonawcy. 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 </w:t>
      </w:r>
    </w:p>
    <w:p w14:paraId="64F472C1" w14:textId="77777777" w:rsidR="007D5868" w:rsidRPr="009732A5" w:rsidRDefault="007D5868" w:rsidP="00FA515C">
      <w:pPr>
        <w:numPr>
          <w:ilvl w:val="0"/>
          <w:numId w:val="34"/>
        </w:numPr>
        <w:pBdr>
          <w:top w:val="nil"/>
          <w:left w:val="nil"/>
          <w:bottom w:val="nil"/>
          <w:right w:val="nil"/>
          <w:between w:val="nil"/>
        </w:pBd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Na podstawie art. 439 ust. 2 pkt 4 ustawy Pzp, Zamawiający określa maksymalną, dopuszczalną wartość zmiany wynagrodzenia</w:t>
      </w:r>
      <w:r w:rsidRPr="009732A5">
        <w:rPr>
          <w:rFonts w:ascii="Times New Roman" w:hAnsi="Times New Roman" w:cs="Times New Roman"/>
          <w:b/>
          <w:bCs/>
          <w:color w:val="000000" w:themeColor="text1"/>
          <w:sz w:val="24"/>
          <w:szCs w:val="24"/>
        </w:rPr>
        <w:t xml:space="preserve"> </w:t>
      </w:r>
      <w:r w:rsidRPr="009732A5">
        <w:rPr>
          <w:rFonts w:ascii="Times New Roman" w:hAnsi="Times New Roman" w:cs="Times New Roman"/>
          <w:color w:val="000000" w:themeColor="text1"/>
          <w:sz w:val="24"/>
          <w:szCs w:val="24"/>
        </w:rPr>
        <w:t xml:space="preserve">należnego Wykonawcy w całym okresie </w:t>
      </w:r>
      <w:r w:rsidRPr="009732A5">
        <w:rPr>
          <w:rFonts w:ascii="Times New Roman" w:hAnsi="Times New Roman" w:cs="Times New Roman"/>
          <w:color w:val="000000" w:themeColor="text1"/>
          <w:sz w:val="24"/>
          <w:szCs w:val="24"/>
        </w:rPr>
        <w:lastRenderedPageBreak/>
        <w:t>realizacji zamówienia, w wyniku zastosowania postanowień, o których mowa powyżej</w:t>
      </w:r>
      <w:r w:rsidRPr="009732A5">
        <w:rPr>
          <w:rFonts w:ascii="Times New Roman" w:hAnsi="Times New Roman" w:cs="Times New Roman"/>
          <w:b/>
          <w:bCs/>
          <w:color w:val="000000" w:themeColor="text1"/>
          <w:sz w:val="24"/>
          <w:szCs w:val="24"/>
        </w:rPr>
        <w:t xml:space="preserve">, </w:t>
      </w:r>
      <w:r w:rsidRPr="009732A5">
        <w:rPr>
          <w:rFonts w:ascii="Times New Roman" w:hAnsi="Times New Roman" w:cs="Times New Roman"/>
          <w:color w:val="000000" w:themeColor="text1"/>
          <w:sz w:val="24"/>
          <w:szCs w:val="24"/>
        </w:rPr>
        <w:t>na poziomie do 10 % ceny wybranej oferty brutto.</w:t>
      </w:r>
    </w:p>
    <w:p w14:paraId="690D7D6C" w14:textId="77777777" w:rsidR="00FA515C" w:rsidRPr="009732A5" w:rsidRDefault="00FA515C" w:rsidP="00FA515C">
      <w:pPr>
        <w:pBdr>
          <w:top w:val="nil"/>
          <w:left w:val="nil"/>
          <w:bottom w:val="nil"/>
          <w:right w:val="nil"/>
          <w:between w:val="nil"/>
        </w:pBdr>
        <w:spacing w:after="0" w:line="276" w:lineRule="auto"/>
        <w:ind w:left="360"/>
        <w:jc w:val="both"/>
        <w:rPr>
          <w:rFonts w:ascii="Times New Roman" w:hAnsi="Times New Roman" w:cs="Times New Roman"/>
          <w:color w:val="000000" w:themeColor="text1"/>
          <w:sz w:val="24"/>
          <w:szCs w:val="24"/>
        </w:rPr>
      </w:pPr>
    </w:p>
    <w:p w14:paraId="20F28C76" w14:textId="730DACED" w:rsidR="00D91D5C" w:rsidRPr="009732A5" w:rsidRDefault="00D91D5C" w:rsidP="00FA515C">
      <w:pPr>
        <w:spacing w:after="0" w:line="276" w:lineRule="auto"/>
        <w:jc w:val="center"/>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 xml:space="preserve">§ </w:t>
      </w:r>
      <w:r w:rsidR="007D5868" w:rsidRPr="009732A5">
        <w:rPr>
          <w:rFonts w:ascii="Times New Roman" w:hAnsi="Times New Roman" w:cs="Times New Roman"/>
          <w:b/>
          <w:color w:val="000000" w:themeColor="text1"/>
          <w:sz w:val="24"/>
          <w:szCs w:val="24"/>
        </w:rPr>
        <w:t>6</w:t>
      </w:r>
    </w:p>
    <w:p w14:paraId="140360AA" w14:textId="77777777" w:rsidR="00D91D5C" w:rsidRPr="009732A5" w:rsidRDefault="00D91D5C" w:rsidP="00FA515C">
      <w:pPr>
        <w:spacing w:after="0" w:line="276" w:lineRule="auto"/>
        <w:jc w:val="center"/>
        <w:rPr>
          <w:rFonts w:ascii="Times New Roman" w:hAnsi="Times New Roman" w:cs="Times New Roman"/>
          <w:b/>
          <w:color w:val="000000" w:themeColor="text1"/>
          <w:sz w:val="24"/>
          <w:szCs w:val="24"/>
        </w:rPr>
      </w:pPr>
      <w:r w:rsidRPr="009732A5">
        <w:rPr>
          <w:rFonts w:ascii="Times New Roman" w:hAnsi="Times New Roman" w:cs="Times New Roman"/>
          <w:b/>
          <w:color w:val="000000" w:themeColor="text1"/>
          <w:sz w:val="24"/>
          <w:szCs w:val="24"/>
        </w:rPr>
        <w:t>Zatrudnienie pracowników</w:t>
      </w:r>
    </w:p>
    <w:p w14:paraId="60A00C68"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w:t>
      </w:r>
      <w:r w:rsidR="009A02D2" w:rsidRPr="009732A5">
        <w:rPr>
          <w:rFonts w:ascii="Times New Roman" w:hAnsi="Times New Roman" w:cs="Times New Roman"/>
          <w:color w:val="000000" w:themeColor="text1"/>
          <w:sz w:val="24"/>
          <w:szCs w:val="24"/>
        </w:rPr>
        <w:t>ący na podstawie art. 95</w:t>
      </w:r>
      <w:r w:rsidRPr="009732A5">
        <w:rPr>
          <w:rFonts w:ascii="Times New Roman" w:hAnsi="Times New Roman" w:cs="Times New Roman"/>
          <w:color w:val="000000" w:themeColor="text1"/>
          <w:sz w:val="24"/>
          <w:szCs w:val="24"/>
        </w:rPr>
        <w:t xml:space="preserve"> Pzp wymaga zatrudnienia przy realizacji zmówienia przez Wykonawcę lub podwykonawcę, osób na podstawie umowy o </w:t>
      </w:r>
      <w:proofErr w:type="gramStart"/>
      <w:r w:rsidRPr="009732A5">
        <w:rPr>
          <w:rFonts w:ascii="Times New Roman" w:hAnsi="Times New Roman" w:cs="Times New Roman"/>
          <w:color w:val="000000" w:themeColor="text1"/>
          <w:sz w:val="24"/>
          <w:szCs w:val="24"/>
        </w:rPr>
        <w:t>pracę</w:t>
      </w:r>
      <w:proofErr w:type="gramEnd"/>
      <w:r w:rsidRPr="009732A5">
        <w:rPr>
          <w:rFonts w:ascii="Times New Roman" w:hAnsi="Times New Roman" w:cs="Times New Roman"/>
          <w:color w:val="000000" w:themeColor="text1"/>
          <w:sz w:val="24"/>
          <w:szCs w:val="24"/>
        </w:rPr>
        <w:t xml:space="preserve"> jeżeli wykonanie tych czynności polega na wykonywaniu pracy w sposób określony w art. 22 § 1 ustawy z dnia 26</w:t>
      </w:r>
      <w:r w:rsidR="000A18F8" w:rsidRPr="009732A5">
        <w:rPr>
          <w:rFonts w:ascii="Times New Roman" w:hAnsi="Times New Roman" w:cs="Times New Roman"/>
          <w:color w:val="000000" w:themeColor="text1"/>
          <w:sz w:val="24"/>
          <w:szCs w:val="24"/>
        </w:rPr>
        <w:t xml:space="preserve"> czerwca 1974 roku</w:t>
      </w:r>
      <w:r w:rsidRPr="009732A5">
        <w:rPr>
          <w:rFonts w:ascii="Times New Roman" w:hAnsi="Times New Roman" w:cs="Times New Roman"/>
          <w:color w:val="000000" w:themeColor="text1"/>
          <w:sz w:val="24"/>
          <w:szCs w:val="24"/>
        </w:rPr>
        <w:t xml:space="preserve"> Kodeks pracy:</w:t>
      </w:r>
    </w:p>
    <w:p w14:paraId="7708E9E3" w14:textId="51A5DF29" w:rsidR="00D91D5C" w:rsidRPr="009732A5" w:rsidRDefault="00E51BBF" w:rsidP="00FA515C">
      <w:pPr>
        <w:spacing w:after="0" w:line="276" w:lineRule="auto"/>
        <w:ind w:left="426"/>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 xml:space="preserve">1) kierowców, </w:t>
      </w:r>
    </w:p>
    <w:p w14:paraId="2C01B030" w14:textId="33046D98" w:rsidR="00D91D5C" w:rsidRPr="009732A5" w:rsidRDefault="00E51BBF" w:rsidP="00FA515C">
      <w:pPr>
        <w:spacing w:after="0" w:line="276" w:lineRule="auto"/>
        <w:ind w:left="426"/>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 </w:t>
      </w:r>
      <w:r w:rsidR="00D91D5C" w:rsidRPr="009732A5">
        <w:rPr>
          <w:rFonts w:ascii="Times New Roman" w:hAnsi="Times New Roman" w:cs="Times New Roman"/>
          <w:color w:val="000000" w:themeColor="text1"/>
          <w:sz w:val="24"/>
          <w:szCs w:val="24"/>
        </w:rPr>
        <w:t>2) opiekunów.</w:t>
      </w:r>
    </w:p>
    <w:p w14:paraId="57D0EBB1"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Wyjątkiem od zapisów ust. 1 jest sytuacja, gdy nie zachodzą przesłanki z art. 22 § 1 Kodeksu pracy i wykonanie prac nie będzie oparte na stosunku świadczenia pracy a świadczone na podstawie tzw. „samozatrudnienia” z uwzględnieniem dysponowania bezpośredniego, wówczas Wykonawca zobowiązany jest poinformować o tym fakcie Zamawiającego wraz ze wskazaniem podwykonawstwa.</w:t>
      </w:r>
    </w:p>
    <w:p w14:paraId="04EEBF5E"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nie określa wymiaru etatu zatrudnienia z tym, że każda godzina wykonywanej pracy prz</w:t>
      </w:r>
      <w:r w:rsidR="000A18F8" w:rsidRPr="009732A5">
        <w:rPr>
          <w:rFonts w:ascii="Times New Roman" w:hAnsi="Times New Roman" w:cs="Times New Roman"/>
          <w:color w:val="000000" w:themeColor="text1"/>
          <w:sz w:val="24"/>
          <w:szCs w:val="24"/>
        </w:rPr>
        <w:t>ez każdego pracownika Wykonawcy</w:t>
      </w:r>
      <w:r w:rsidRPr="009732A5">
        <w:rPr>
          <w:rFonts w:ascii="Times New Roman" w:hAnsi="Times New Roman" w:cs="Times New Roman"/>
          <w:color w:val="000000" w:themeColor="text1"/>
          <w:sz w:val="24"/>
          <w:szCs w:val="24"/>
        </w:rPr>
        <w:t xml:space="preserve">/podwykonawcy/ musi być realizowana w ramach umowy o pracę. </w:t>
      </w:r>
    </w:p>
    <w:p w14:paraId="5630395C"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wymaga, aby zatrudnienie na podstawie umowy o pracę przy realizacji zamówienia trwało w całym okresie wykonywania zamówienia, a zatrudnione osoby zobowiązane będą do osobistego wykonywania pracy w rozumieniu przepisów Kodeksu pracy.</w:t>
      </w:r>
    </w:p>
    <w:p w14:paraId="131571D1"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zastrzega sobie prawo kontroli spełniania przez Wykonawcę warunków określonych w ust. 1 i 3-4, podczas realizacji przedmiotu zamówienia.</w:t>
      </w:r>
    </w:p>
    <w:p w14:paraId="38BC07EA" w14:textId="536D7EA9"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Wykonawca w terminie 14 dni od dnia </w:t>
      </w:r>
      <w:r w:rsidR="00057764" w:rsidRPr="009732A5">
        <w:rPr>
          <w:rFonts w:ascii="Times New Roman" w:hAnsi="Times New Roman" w:cs="Times New Roman"/>
          <w:color w:val="000000" w:themeColor="text1"/>
          <w:sz w:val="24"/>
          <w:szCs w:val="24"/>
        </w:rPr>
        <w:t xml:space="preserve">rozpoczęcia </w:t>
      </w:r>
      <w:r w:rsidRPr="009732A5">
        <w:rPr>
          <w:rFonts w:ascii="Times New Roman" w:hAnsi="Times New Roman" w:cs="Times New Roman"/>
          <w:color w:val="000000" w:themeColor="text1"/>
          <w:sz w:val="24"/>
          <w:szCs w:val="24"/>
        </w:rPr>
        <w:t xml:space="preserve">obowiązywania umowy, tj. od </w:t>
      </w:r>
      <w:r w:rsidR="00B72A90" w:rsidRPr="009732A5">
        <w:rPr>
          <w:rFonts w:ascii="Times New Roman" w:hAnsi="Times New Roman" w:cs="Times New Roman"/>
          <w:color w:val="000000" w:themeColor="text1"/>
          <w:sz w:val="24"/>
          <w:szCs w:val="24"/>
        </w:rPr>
        <w:t xml:space="preserve">1 </w:t>
      </w:r>
      <w:r w:rsidRPr="009732A5">
        <w:rPr>
          <w:rFonts w:ascii="Times New Roman" w:hAnsi="Times New Roman" w:cs="Times New Roman"/>
          <w:color w:val="000000" w:themeColor="text1"/>
          <w:sz w:val="24"/>
          <w:szCs w:val="24"/>
        </w:rPr>
        <w:t>września 202</w:t>
      </w:r>
      <w:r w:rsidR="0013670B" w:rsidRPr="009732A5">
        <w:rPr>
          <w:rFonts w:ascii="Times New Roman" w:hAnsi="Times New Roman" w:cs="Times New Roman"/>
          <w:color w:val="000000" w:themeColor="text1"/>
          <w:sz w:val="24"/>
          <w:szCs w:val="24"/>
        </w:rPr>
        <w:t>6</w:t>
      </w:r>
      <w:r w:rsidR="0006299A" w:rsidRPr="009732A5">
        <w:rPr>
          <w:rFonts w:ascii="Times New Roman" w:hAnsi="Times New Roman" w:cs="Times New Roman"/>
          <w:color w:val="000000" w:themeColor="text1"/>
          <w:sz w:val="24"/>
          <w:szCs w:val="24"/>
        </w:rPr>
        <w:t xml:space="preserve"> roku</w:t>
      </w:r>
      <w:r w:rsidR="00057764" w:rsidRPr="009732A5">
        <w:rPr>
          <w:rFonts w:ascii="Times New Roman" w:hAnsi="Times New Roman" w:cs="Times New Roman"/>
          <w:color w:val="000000" w:themeColor="text1"/>
          <w:sz w:val="24"/>
          <w:szCs w:val="24"/>
        </w:rPr>
        <w:t>,</w:t>
      </w:r>
      <w:r w:rsidRPr="009732A5">
        <w:rPr>
          <w:rFonts w:ascii="Times New Roman" w:hAnsi="Times New Roman" w:cs="Times New Roman"/>
          <w:color w:val="000000" w:themeColor="text1"/>
          <w:sz w:val="24"/>
          <w:szCs w:val="24"/>
        </w:rPr>
        <w:t xml:space="preserve"> przedstawi Zamawiającemu </w:t>
      </w:r>
      <w:r w:rsidR="00057764" w:rsidRPr="009732A5">
        <w:rPr>
          <w:rFonts w:ascii="Times New Roman" w:hAnsi="Times New Roman" w:cs="Times New Roman"/>
          <w:color w:val="000000" w:themeColor="text1"/>
          <w:sz w:val="24"/>
          <w:szCs w:val="24"/>
        </w:rPr>
        <w:t xml:space="preserve">pisemne </w:t>
      </w:r>
      <w:r w:rsidRPr="009732A5">
        <w:rPr>
          <w:rFonts w:ascii="Times New Roman" w:hAnsi="Times New Roman" w:cs="Times New Roman"/>
          <w:color w:val="000000" w:themeColor="text1"/>
          <w:sz w:val="24"/>
          <w:szCs w:val="24"/>
        </w:rPr>
        <w:t>oświadczenie o ilości osób zatrudnionych na umowę o pracę,</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zaangażowanych w realizację przedmiotowego zamówienia.</w:t>
      </w:r>
    </w:p>
    <w:p w14:paraId="20885D33"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Wykonawca jest zobowiązany do okazania Zamawiającemu, na każdorazowe wezwanie Zamawiającego, orygina</w:t>
      </w:r>
      <w:r w:rsidR="00057764" w:rsidRPr="009732A5">
        <w:rPr>
          <w:rFonts w:ascii="Times New Roman" w:hAnsi="Times New Roman" w:cs="Times New Roman"/>
          <w:color w:val="000000" w:themeColor="text1"/>
          <w:sz w:val="24"/>
          <w:szCs w:val="24"/>
        </w:rPr>
        <w:t>łu oświadczenia potwierdzającego</w:t>
      </w:r>
      <w:r w:rsidRPr="009732A5">
        <w:rPr>
          <w:rFonts w:ascii="Times New Roman" w:hAnsi="Times New Roman" w:cs="Times New Roman"/>
          <w:color w:val="000000" w:themeColor="text1"/>
          <w:sz w:val="24"/>
          <w:szCs w:val="24"/>
        </w:rPr>
        <w:t xml:space="preserve"> fakt zatrudnienia przez Wykonawcę lub Podwykonawcę na podstawie umowy o pracę osób wykonujących czynności, w odniesieniu do których Zamawiający zastrzegł obowiązek zatrudnienia w oparciu o umowę o pracę, w szczególności umowy o pracę, zgłoszenia do ZUS czy też wydane pracownikowi potwierdzenie warunków zatrudnienia; w terminie 3 dni od daty otrzymania wezwania. </w:t>
      </w:r>
    </w:p>
    <w:p w14:paraId="2A6C220E"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Wykonawca w przypadku niezatrudnienia przez Wykonawcę lub podwykonawcę przy realizacji zamówienia na umowę o pracę osób, w odniesieniu do których Zamawiający postawił wymóg umownego zatrudnienia pracownika, wymienionych w ust. 1, będzie zobowiązany do zapłacenia kary umownej o której mowa w niniejszej umowie.</w:t>
      </w:r>
    </w:p>
    <w:p w14:paraId="1163333A" w14:textId="10FBD6D5"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Zamawiający przewiduje także możliwość przeprowadzania kontroli przez przedstawicieli Zamawiającego lub upoważnione osoby trzecie na miejscu wykonania przedmiotu zamówienia</w:t>
      </w:r>
      <w:r w:rsidR="00057764" w:rsidRPr="009732A5">
        <w:rPr>
          <w:rFonts w:ascii="Times New Roman" w:hAnsi="Times New Roman" w:cs="Times New Roman"/>
          <w:color w:val="000000" w:themeColor="text1"/>
          <w:sz w:val="24"/>
          <w:szCs w:val="24"/>
        </w:rPr>
        <w:t xml:space="preserve"> sposobu jego realizacji</w:t>
      </w:r>
      <w:r w:rsidRPr="009732A5">
        <w:rPr>
          <w:rFonts w:ascii="Times New Roman" w:hAnsi="Times New Roman" w:cs="Times New Roman"/>
          <w:color w:val="000000" w:themeColor="text1"/>
          <w:sz w:val="24"/>
          <w:szCs w:val="24"/>
        </w:rPr>
        <w:t xml:space="preserve">. Ponadto Zamawiający w </w:t>
      </w:r>
      <w:r w:rsidR="000B00B6" w:rsidRPr="009732A5">
        <w:rPr>
          <w:rFonts w:ascii="Times New Roman" w:hAnsi="Times New Roman" w:cs="Times New Roman"/>
          <w:color w:val="000000" w:themeColor="text1"/>
          <w:sz w:val="24"/>
          <w:szCs w:val="24"/>
        </w:rPr>
        <w:t>sytuacji,</w:t>
      </w:r>
      <w:r w:rsidRPr="009732A5">
        <w:rPr>
          <w:rFonts w:ascii="Times New Roman" w:hAnsi="Times New Roman" w:cs="Times New Roman"/>
          <w:color w:val="000000" w:themeColor="text1"/>
          <w:sz w:val="24"/>
          <w:szCs w:val="24"/>
        </w:rPr>
        <w:t xml:space="preserve"> gdy poweźmie wątpliwość co do sposobu zatrudnienia personelu, może zwrócić się o przeprowadzenie </w:t>
      </w:r>
      <w:r w:rsidRPr="009732A5">
        <w:rPr>
          <w:rFonts w:ascii="Times New Roman" w:hAnsi="Times New Roman" w:cs="Times New Roman"/>
          <w:color w:val="000000" w:themeColor="text1"/>
          <w:sz w:val="24"/>
          <w:szCs w:val="24"/>
        </w:rPr>
        <w:lastRenderedPageBreak/>
        <w:t>kontroli przez Policję, Państwową Inspekcję Pracy l</w:t>
      </w:r>
      <w:r w:rsidR="00057764" w:rsidRPr="009732A5">
        <w:rPr>
          <w:rFonts w:ascii="Times New Roman" w:hAnsi="Times New Roman" w:cs="Times New Roman"/>
          <w:color w:val="000000" w:themeColor="text1"/>
          <w:sz w:val="24"/>
          <w:szCs w:val="24"/>
        </w:rPr>
        <w:t>ub Inspekcję Transportu Drog</w:t>
      </w:r>
      <w:r w:rsidRPr="009732A5">
        <w:rPr>
          <w:rFonts w:ascii="Times New Roman" w:hAnsi="Times New Roman" w:cs="Times New Roman"/>
          <w:color w:val="000000" w:themeColor="text1"/>
          <w:sz w:val="24"/>
          <w:szCs w:val="24"/>
        </w:rPr>
        <w:t>owego albo/lub inne upoważnione organy.</w:t>
      </w:r>
    </w:p>
    <w:p w14:paraId="25B0FE21"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W uzasadnionych przypadkach, nie leżących po stronie Wykonawcy oraz w przypadku rozwiązania stosunku pracy przez pracownika lub przez Wykonawcę (podwykonawcę) przed zakończeniem trwania umowy, Wykonawca (podwykonawca) będzie zobowiązany do zatrudnienia na to miejsce innej osoby posiadającej odpowiednie kwalifikacje i doświadczenie zawodowe.</w:t>
      </w:r>
    </w:p>
    <w:p w14:paraId="12120B76"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Zmiana osób, o których mowa w ust. 1 nie wymaga aneksu do umowy. Wykonawca niezwłocznie przedstawi do Zamawiającego </w:t>
      </w:r>
      <w:r w:rsidR="00057764" w:rsidRPr="009732A5">
        <w:rPr>
          <w:rFonts w:ascii="Times New Roman" w:hAnsi="Times New Roman" w:cs="Times New Roman"/>
          <w:color w:val="000000" w:themeColor="text1"/>
          <w:sz w:val="24"/>
          <w:szCs w:val="24"/>
        </w:rPr>
        <w:t xml:space="preserve">pisemną </w:t>
      </w:r>
      <w:r w:rsidRPr="009732A5">
        <w:rPr>
          <w:rFonts w:ascii="Times New Roman" w:hAnsi="Times New Roman" w:cs="Times New Roman"/>
          <w:color w:val="000000" w:themeColor="text1"/>
          <w:sz w:val="24"/>
          <w:szCs w:val="24"/>
        </w:rPr>
        <w:t>korektę oświadczenia dotyczącego osób wykonujących zamówienie, jednak nie później niż w terminie do 5 dni od zaistniałej zmiany.</w:t>
      </w:r>
    </w:p>
    <w:p w14:paraId="594E6EAE" w14:textId="77777777" w:rsidR="00D91D5C" w:rsidRPr="009732A5" w:rsidRDefault="00D91D5C" w:rsidP="00FA515C">
      <w:pPr>
        <w:numPr>
          <w:ilvl w:val="0"/>
          <w:numId w:val="9"/>
        </w:numPr>
        <w:spacing w:after="0" w:line="276" w:lineRule="auto"/>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Wykonawca na wniosek Zamawiającego, zobowiązany będzie do dokonania zmiany pracowników, m.in. w przypadku </w:t>
      </w:r>
      <w:proofErr w:type="gramStart"/>
      <w:r w:rsidRPr="009732A5">
        <w:rPr>
          <w:rFonts w:ascii="Times New Roman" w:hAnsi="Times New Roman" w:cs="Times New Roman"/>
          <w:color w:val="000000" w:themeColor="text1"/>
          <w:sz w:val="24"/>
          <w:szCs w:val="24"/>
        </w:rPr>
        <w:t>nie przestrzegania</w:t>
      </w:r>
      <w:proofErr w:type="gramEnd"/>
      <w:r w:rsidRPr="009732A5">
        <w:rPr>
          <w:rFonts w:ascii="Times New Roman" w:hAnsi="Times New Roman" w:cs="Times New Roman"/>
          <w:color w:val="000000" w:themeColor="text1"/>
          <w:sz w:val="24"/>
          <w:szCs w:val="24"/>
        </w:rPr>
        <w:t xml:space="preserve"> przez pracowników Wykonawcy zasad bezpieczeństwa i prawa pracy. </w:t>
      </w:r>
    </w:p>
    <w:p w14:paraId="30F8E79F" w14:textId="77777777" w:rsidR="000A18F8" w:rsidRPr="009732A5" w:rsidRDefault="000A18F8" w:rsidP="00FA515C">
      <w:pPr>
        <w:pStyle w:val="Standard"/>
        <w:numPr>
          <w:ilvl w:val="0"/>
          <w:numId w:val="9"/>
        </w:numPr>
        <w:spacing w:line="276" w:lineRule="auto"/>
        <w:jc w:val="both"/>
        <w:rPr>
          <w:rFonts w:cs="Times New Roman"/>
          <w:color w:val="000000" w:themeColor="text1"/>
        </w:rPr>
      </w:pPr>
      <w:r w:rsidRPr="009732A5">
        <w:rPr>
          <w:rFonts w:cs="Times New Roman"/>
          <w:color w:val="000000" w:themeColor="text1"/>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w:t>
      </w:r>
      <w:r w:rsidRPr="009732A5">
        <w:rPr>
          <w:rFonts w:eastAsia="Times New Roman" w:cs="Times New Roman"/>
          <w:color w:val="000000" w:themeColor="text1"/>
          <w:kern w:val="0"/>
        </w:rPr>
        <w:t xml:space="preserve">umowa cywilno-prawna i umowa o świadczenie usług), </w:t>
      </w:r>
      <w:r w:rsidRPr="009732A5">
        <w:rPr>
          <w:rFonts w:cs="Times New Roman"/>
          <w:color w:val="000000" w:themeColor="text1"/>
        </w:rPr>
        <w:t>wstępnym, okresowym i kontrolnym badaniom lekarskim oraz szkolenia, jak również stosowanie się do wskazań lekarskich z tym związanych.</w:t>
      </w:r>
    </w:p>
    <w:p w14:paraId="57DA9381" w14:textId="77777777" w:rsidR="00D91D5C" w:rsidRPr="009732A5" w:rsidRDefault="00D91D5C" w:rsidP="00FA515C">
      <w:pPr>
        <w:pStyle w:val="Default"/>
        <w:spacing w:line="276" w:lineRule="auto"/>
        <w:jc w:val="both"/>
        <w:rPr>
          <w:color w:val="000000" w:themeColor="text1"/>
        </w:rPr>
      </w:pPr>
    </w:p>
    <w:p w14:paraId="7759A669" w14:textId="21DC2AC2" w:rsidR="00D91D5C" w:rsidRPr="009732A5" w:rsidRDefault="00D91D5C" w:rsidP="00FA515C">
      <w:pPr>
        <w:pStyle w:val="Default"/>
        <w:spacing w:line="276" w:lineRule="auto"/>
        <w:jc w:val="center"/>
        <w:rPr>
          <w:color w:val="000000" w:themeColor="text1"/>
        </w:rPr>
      </w:pPr>
      <w:r w:rsidRPr="009732A5">
        <w:rPr>
          <w:b/>
          <w:bCs/>
          <w:color w:val="000000" w:themeColor="text1"/>
        </w:rPr>
        <w:t xml:space="preserve">§ </w:t>
      </w:r>
      <w:r w:rsidR="007D5868" w:rsidRPr="009732A5">
        <w:rPr>
          <w:b/>
          <w:bCs/>
          <w:color w:val="000000" w:themeColor="text1"/>
        </w:rPr>
        <w:t>7</w:t>
      </w:r>
    </w:p>
    <w:p w14:paraId="4551EF39"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Ochrona danych osobowych</w:t>
      </w:r>
    </w:p>
    <w:p w14:paraId="735338E4" w14:textId="2055CDCD" w:rsidR="00D91D5C" w:rsidRPr="009732A5" w:rsidRDefault="00D91D5C"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Wykonawca zapewnia przestrzeganie zasad przetwarzania i ochrony danych osobowych, uzyskanych w związku z realizacją niniejszej umowy, zgodnie z przepisami ustawy z dnia</w:t>
      </w:r>
      <w:r w:rsidR="00E51BBF" w:rsidRPr="009732A5">
        <w:rPr>
          <w:rFonts w:cs="Times New Roman"/>
          <w:color w:val="000000" w:themeColor="text1"/>
        </w:rPr>
        <w:t xml:space="preserve"> </w:t>
      </w:r>
      <w:r w:rsidRPr="009732A5">
        <w:rPr>
          <w:rFonts w:cs="Times New Roman"/>
          <w:color w:val="000000" w:themeColor="text1"/>
        </w:rPr>
        <w:t>10 maja 2018 roku o ochronie danych osobowych i zgodnie z przepisami wykonawczymi do tej ustawy,</w:t>
      </w:r>
      <w:r w:rsidR="00E51BBF" w:rsidRPr="009732A5">
        <w:rPr>
          <w:rFonts w:cs="Times New Roman"/>
          <w:color w:val="000000" w:themeColor="text1"/>
        </w:rPr>
        <w:t xml:space="preserve"> </w:t>
      </w:r>
      <w:r w:rsidRPr="009732A5">
        <w:rPr>
          <w:rFonts w:cs="Times New Roman"/>
          <w:color w:val="000000" w:themeColor="text1"/>
        </w:rPr>
        <w:t xml:space="preserve">a także ogólnego rozporządzenia o ochronie danych osobowych z dnia 27 kwietnia 2016 r. (Dz. Urz. UE L 119 z 04.05.2016) tzw. RODO, także w przypadku wykonywania umowy przez podwykonawców. </w:t>
      </w:r>
    </w:p>
    <w:p w14:paraId="5ABA8534" w14:textId="5FBCCEAD" w:rsidR="00D91D5C" w:rsidRPr="009732A5" w:rsidRDefault="00D91D5C"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 xml:space="preserve"> Wykonawca ponosi odpowiedzialność za ewentualne skutki działania niezgodnego</w:t>
      </w:r>
      <w:r w:rsidR="00E51BBF" w:rsidRPr="009732A5">
        <w:rPr>
          <w:rFonts w:cs="Times New Roman"/>
          <w:color w:val="000000" w:themeColor="text1"/>
        </w:rPr>
        <w:t xml:space="preserve"> </w:t>
      </w:r>
      <w:r w:rsidRPr="009732A5">
        <w:rPr>
          <w:rFonts w:cs="Times New Roman"/>
          <w:color w:val="000000" w:themeColor="text1"/>
        </w:rPr>
        <w:t>z przepisami, o których mowa w ust. 1 oraz innymi przepisami prawa.</w:t>
      </w:r>
      <w:r w:rsidR="00C836FE" w:rsidRPr="009732A5">
        <w:rPr>
          <w:rFonts w:cs="Times New Roman"/>
          <w:color w:val="000000" w:themeColor="text1"/>
        </w:rPr>
        <w:t xml:space="preserve"> Strony zgodnie oświadczają, że informacje i dane, które są przekazywane w związku z realizacją niniejszej umowy mają charakter poufny i nie mogą być udostępniane osobom trzecim, z wyjątkiem przypadków i w zakresie, który jest niezbędny do prawidłowego wykonania przedmiotu umowy. </w:t>
      </w:r>
    </w:p>
    <w:p w14:paraId="4094F7D4" w14:textId="39C5362C" w:rsidR="00D91D5C" w:rsidRPr="009732A5" w:rsidRDefault="00D91D5C"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Umowę</w:t>
      </w:r>
      <w:r w:rsidR="00E51BBF" w:rsidRPr="009732A5">
        <w:rPr>
          <w:rFonts w:cs="Times New Roman"/>
          <w:color w:val="000000" w:themeColor="text1"/>
        </w:rPr>
        <w:t xml:space="preserve"> </w:t>
      </w:r>
      <w:r w:rsidRPr="009732A5">
        <w:rPr>
          <w:rFonts w:cs="Times New Roman"/>
          <w:color w:val="000000" w:themeColor="text1"/>
        </w:rPr>
        <w:t>Powierzenia przetwarzania danych osobowych</w:t>
      </w:r>
      <w:r w:rsidR="00E51BBF" w:rsidRPr="009732A5">
        <w:rPr>
          <w:rFonts w:cs="Times New Roman"/>
          <w:color w:val="000000" w:themeColor="text1"/>
        </w:rPr>
        <w:t xml:space="preserve"> </w:t>
      </w:r>
      <w:r w:rsidRPr="009732A5">
        <w:rPr>
          <w:rFonts w:cs="Times New Roman"/>
          <w:color w:val="000000" w:themeColor="text1"/>
        </w:rPr>
        <w:t>dotyczącą zadania dowozu dzieci z Gminy Dukla do szkół, przedszkola i oddziałów przedszkolnych zwaną dalej „umową”, w związku z wykonywaniem której Administrator powierza Podmiotowi przetwarzającemu na podstawie art. 28 Rozporządzenia Parlamentu Europejskiego i Rady (UE) 2016/679 z dnia 27 kwietnia 2016 w sprawie ochrony osób fizycznych</w:t>
      </w:r>
      <w:r w:rsidR="00E51BBF" w:rsidRPr="009732A5">
        <w:rPr>
          <w:rFonts w:cs="Times New Roman"/>
          <w:color w:val="000000" w:themeColor="text1"/>
        </w:rPr>
        <w:t xml:space="preserve"> </w:t>
      </w:r>
      <w:r w:rsidRPr="009732A5">
        <w:rPr>
          <w:rFonts w:cs="Times New Roman"/>
          <w:color w:val="000000" w:themeColor="text1"/>
        </w:rPr>
        <w:t xml:space="preserve">w związku z przetwarzaniem danych osobowych i w sprawie swobodnego przepływu takich danych oraz uchylenia </w:t>
      </w:r>
      <w:r w:rsidRPr="009732A5">
        <w:rPr>
          <w:rFonts w:cs="Times New Roman"/>
          <w:color w:val="000000" w:themeColor="text1"/>
        </w:rPr>
        <w:lastRenderedPageBreak/>
        <w:t xml:space="preserve">dyrektywy 95/46/WE </w:t>
      </w:r>
      <w:r w:rsidR="002B3A35" w:rsidRPr="009732A5">
        <w:rPr>
          <w:rFonts w:cs="Times New Roman"/>
          <w:color w:val="000000" w:themeColor="text1"/>
        </w:rPr>
        <w:t>(zwanego dalej „RODO”</w:t>
      </w:r>
      <w:r w:rsidRPr="009732A5">
        <w:rPr>
          <w:rFonts w:cs="Times New Roman"/>
          <w:color w:val="000000" w:themeColor="text1"/>
        </w:rPr>
        <w:t xml:space="preserve">) dane osobowe do przetwarzania, na zasadach i w celu określonym w niniejszej umowie powierzenia przetwarzania danych </w:t>
      </w:r>
      <w:r w:rsidR="0006299A" w:rsidRPr="009732A5">
        <w:rPr>
          <w:rFonts w:cs="Times New Roman"/>
          <w:color w:val="000000" w:themeColor="text1"/>
        </w:rPr>
        <w:t>osobowych, Wykonawca</w:t>
      </w:r>
      <w:r w:rsidR="00E51BBF" w:rsidRPr="009732A5">
        <w:rPr>
          <w:rFonts w:cs="Times New Roman"/>
          <w:color w:val="000000" w:themeColor="text1"/>
        </w:rPr>
        <w:t xml:space="preserve"> </w:t>
      </w:r>
      <w:r w:rsidRPr="009732A5">
        <w:rPr>
          <w:rFonts w:cs="Times New Roman"/>
          <w:color w:val="000000" w:themeColor="text1"/>
        </w:rPr>
        <w:t>zawrze z dyrektorami poszczególnych placówek oświatowych.</w:t>
      </w:r>
    </w:p>
    <w:p w14:paraId="2DF454FC" w14:textId="30476CD8" w:rsidR="00D91D5C" w:rsidRPr="009732A5" w:rsidRDefault="00D91D5C"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 xml:space="preserve">Wykonawca na pisemne żądanie umożliwia Zamawiającemu przeprowadzenie kontroli procesu przetwarzania i ochrony danych osobowych w sytuacjach podejrzenia o naruszenia przepisów o ochronie danych osobowych. </w:t>
      </w:r>
    </w:p>
    <w:p w14:paraId="116D20A4" w14:textId="2FE0CA68"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Zamawiającego.</w:t>
      </w:r>
    </w:p>
    <w:p w14:paraId="2289E5EF" w14:textId="038BBB40"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Wykonawca powierza Zamawiającemu do przetwarzania dane osobowe niezbędne</w:t>
      </w:r>
      <w:r w:rsidR="00E51BBF" w:rsidRPr="009732A5">
        <w:rPr>
          <w:rFonts w:cs="Times New Roman"/>
          <w:color w:val="000000" w:themeColor="text1"/>
        </w:rPr>
        <w:t xml:space="preserve"> </w:t>
      </w:r>
      <w:r w:rsidRPr="009732A5">
        <w:rPr>
          <w:rFonts w:cs="Times New Roman"/>
          <w:color w:val="000000" w:themeColor="text1"/>
        </w:rPr>
        <w:t>w celu realizacji niniejszej umowy. Wykonawca został poinformowany, że Administratorem jego danych jest Zamawiający.</w:t>
      </w:r>
    </w:p>
    <w:p w14:paraId="1F46B7B3" w14:textId="517C8A67"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 xml:space="preserve">Dane osobowe Wykonawcy przetwarzane będą w następujących celach: </w:t>
      </w:r>
    </w:p>
    <w:p w14:paraId="77021881" w14:textId="77777777" w:rsidR="00C836FE" w:rsidRPr="009732A5" w:rsidRDefault="00C836FE" w:rsidP="00FA515C">
      <w:pPr>
        <w:numPr>
          <w:ilvl w:val="1"/>
          <w:numId w:val="20"/>
        </w:numPr>
        <w:tabs>
          <w:tab w:val="left" w:pos="284"/>
        </w:tabs>
        <w:suppressAutoHyphens/>
        <w:autoSpaceDE w:val="0"/>
        <w:spacing w:after="0" w:line="276" w:lineRule="auto"/>
        <w:ind w:left="1134" w:hanging="425"/>
        <w:contextualSpacing/>
        <w:jc w:val="both"/>
        <w:rPr>
          <w:rFonts w:ascii="Times New Roman" w:eastAsia="Calibri" w:hAnsi="Times New Roman" w:cs="Times New Roman"/>
          <w:color w:val="000000" w:themeColor="text1"/>
          <w:sz w:val="24"/>
          <w:szCs w:val="24"/>
          <w:shd w:val="clear" w:color="auto" w:fill="FFFFFF"/>
        </w:rPr>
      </w:pPr>
      <w:r w:rsidRPr="009732A5">
        <w:rPr>
          <w:rFonts w:ascii="Times New Roman" w:eastAsia="Calibri" w:hAnsi="Times New Roman" w:cs="Times New Roman"/>
          <w:color w:val="000000" w:themeColor="text1"/>
          <w:sz w:val="24"/>
          <w:szCs w:val="24"/>
          <w:shd w:val="clear" w:color="auto" w:fill="FFFFFF"/>
        </w:rPr>
        <w:t>zawarcia i wykonywania niniejszej umowy (podstawa prawna: art. 6 lit. b RODO);</w:t>
      </w:r>
    </w:p>
    <w:p w14:paraId="2672FBD5" w14:textId="4D6A789E" w:rsidR="00C836FE" w:rsidRPr="009732A5" w:rsidRDefault="00C836FE" w:rsidP="00FA515C">
      <w:pPr>
        <w:numPr>
          <w:ilvl w:val="1"/>
          <w:numId w:val="20"/>
        </w:numPr>
        <w:tabs>
          <w:tab w:val="left" w:pos="284"/>
        </w:tabs>
        <w:suppressAutoHyphens/>
        <w:autoSpaceDE w:val="0"/>
        <w:spacing w:after="0" w:line="276" w:lineRule="auto"/>
        <w:ind w:left="1134" w:hanging="425"/>
        <w:contextualSpacing/>
        <w:jc w:val="both"/>
        <w:rPr>
          <w:rFonts w:ascii="Times New Roman" w:eastAsia="Calibri" w:hAnsi="Times New Roman" w:cs="Times New Roman"/>
          <w:color w:val="000000" w:themeColor="text1"/>
          <w:sz w:val="24"/>
          <w:szCs w:val="24"/>
          <w:shd w:val="clear" w:color="auto" w:fill="FFFFFF"/>
        </w:rPr>
      </w:pPr>
      <w:r w:rsidRPr="009732A5">
        <w:rPr>
          <w:rFonts w:ascii="Times New Roman" w:eastAsia="Calibri" w:hAnsi="Times New Roman" w:cs="Times New Roman"/>
          <w:color w:val="000000" w:themeColor="text1"/>
          <w:sz w:val="24"/>
          <w:szCs w:val="24"/>
          <w:shd w:val="clear" w:color="auto" w:fill="FFFFFF"/>
        </w:rPr>
        <w:t>ustalania i dochodzenia roszczeń wynikających z umowy (podstawa prawna: ar</w:t>
      </w:r>
      <w:r w:rsidR="002B3A35" w:rsidRPr="009732A5">
        <w:rPr>
          <w:rFonts w:ascii="Times New Roman" w:eastAsia="Calibri" w:hAnsi="Times New Roman" w:cs="Times New Roman"/>
          <w:color w:val="000000" w:themeColor="text1"/>
          <w:sz w:val="24"/>
          <w:szCs w:val="24"/>
          <w:shd w:val="clear" w:color="auto" w:fill="FFFFFF"/>
        </w:rPr>
        <w:t>t. 6 lit. f</w:t>
      </w:r>
      <w:r w:rsidR="00E51BBF" w:rsidRPr="009732A5">
        <w:rPr>
          <w:rFonts w:ascii="Times New Roman" w:eastAsia="Calibri" w:hAnsi="Times New Roman" w:cs="Times New Roman"/>
          <w:color w:val="000000" w:themeColor="text1"/>
          <w:sz w:val="24"/>
          <w:szCs w:val="24"/>
          <w:shd w:val="clear" w:color="auto" w:fill="FFFFFF"/>
        </w:rPr>
        <w:t xml:space="preserve"> </w:t>
      </w:r>
      <w:proofErr w:type="gramStart"/>
      <w:r w:rsidR="002B3A35" w:rsidRPr="009732A5">
        <w:rPr>
          <w:rFonts w:ascii="Times New Roman" w:eastAsia="Calibri" w:hAnsi="Times New Roman" w:cs="Times New Roman"/>
          <w:color w:val="000000" w:themeColor="text1"/>
          <w:sz w:val="24"/>
          <w:szCs w:val="24"/>
          <w:shd w:val="clear" w:color="auto" w:fill="FFFFFF"/>
        </w:rPr>
        <w:t>RODO</w:t>
      </w:r>
      <w:proofErr w:type="gramEnd"/>
      <w:r w:rsidR="002B3A35" w:rsidRPr="009732A5">
        <w:rPr>
          <w:rFonts w:ascii="Times New Roman" w:eastAsia="Calibri" w:hAnsi="Times New Roman" w:cs="Times New Roman"/>
          <w:color w:val="000000" w:themeColor="text1"/>
          <w:sz w:val="24"/>
          <w:szCs w:val="24"/>
          <w:shd w:val="clear" w:color="auto" w:fill="FFFFFF"/>
        </w:rPr>
        <w:t xml:space="preserve"> czyli prawnie</w:t>
      </w:r>
      <w:r w:rsidRPr="009732A5">
        <w:rPr>
          <w:rFonts w:ascii="Times New Roman" w:eastAsia="Calibri" w:hAnsi="Times New Roman" w:cs="Times New Roman"/>
          <w:color w:val="000000" w:themeColor="text1"/>
          <w:sz w:val="24"/>
          <w:szCs w:val="24"/>
          <w:shd w:val="clear" w:color="auto" w:fill="FFFFFF"/>
        </w:rPr>
        <w:t xml:space="preserve"> uzasadniony interes Administratora). </w:t>
      </w:r>
    </w:p>
    <w:p w14:paraId="2433F4AB" w14:textId="77777777"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 xml:space="preserve">Podanie danych osobowych przez Wykonawcę jest </w:t>
      </w:r>
      <w:proofErr w:type="gramStart"/>
      <w:r w:rsidRPr="009732A5">
        <w:rPr>
          <w:rFonts w:cs="Times New Roman"/>
          <w:color w:val="000000" w:themeColor="text1"/>
        </w:rPr>
        <w:t>dobrowolnym</w:t>
      </w:r>
      <w:proofErr w:type="gramEnd"/>
      <w:r w:rsidRPr="009732A5">
        <w:rPr>
          <w:rFonts w:cs="Times New Roman"/>
          <w:color w:val="000000" w:themeColor="text1"/>
        </w:rPr>
        <w:t xml:space="preserve"> lecz niezbędnym warunkiem zawarcia umowy. Odmowa podania danych skutkuje brakiem możliwości zawarcia umowy i kontynuowania współpracy.</w:t>
      </w:r>
    </w:p>
    <w:p w14:paraId="783E193D" w14:textId="77777777"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 xml:space="preserve">Dane osobowe będą przetwarzane do momentu przedawnienia roszczeń z tytułu zawartej umowy lub do momentu wygaśnięcia obowiązku przetwarzania danych wynikających z przepisów prawa. </w:t>
      </w:r>
    </w:p>
    <w:p w14:paraId="015B2031" w14:textId="77777777"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 xml:space="preserve">Podmiot przetwarzający oświadcza, że w związku ze zobowiązaniem do zachowania </w:t>
      </w:r>
      <w:r w:rsidRPr="009732A5">
        <w:rPr>
          <w:rFonts w:cs="Times New Roman"/>
          <w:color w:val="000000" w:themeColor="text1"/>
        </w:rPr>
        <w:br/>
        <w:t>w tajemnicy danych poufnych nie będą one wykorzystywane, ujawniane ani udostępniane w innym celu niż wykonanie Umowy, chyba że konieczność ujawnienia posiadanych informacji wynika z obowiązujących przepisów prawa lub Umowy.</w:t>
      </w:r>
    </w:p>
    <w:p w14:paraId="1FEEA1FD" w14:textId="77777777"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Wykonawcy przysługuje prawo dostępu do treści podanych danych, ich sprostowania, usunięcia, ograniczenia przetwarzania.</w:t>
      </w:r>
    </w:p>
    <w:p w14:paraId="20C92481" w14:textId="77777777"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Obowiązki Inspektora Och</w:t>
      </w:r>
      <w:r w:rsidR="001A2BD5" w:rsidRPr="009732A5">
        <w:rPr>
          <w:rFonts w:cs="Times New Roman"/>
          <w:color w:val="000000" w:themeColor="text1"/>
        </w:rPr>
        <w:t>rony Danych Zamawiającego pełni</w:t>
      </w:r>
      <w:r w:rsidRPr="009732A5">
        <w:rPr>
          <w:rFonts w:cs="Times New Roman"/>
          <w:color w:val="000000" w:themeColor="text1"/>
        </w:rPr>
        <w:t xml:space="preserve"> osoba wyznaczona na to stanowisko. Wszelkie wnioski w zakresie realizacji praw osób, których dane dotyczą, są realizowane za pośrednictwem adresu mailowego: </w:t>
      </w:r>
      <w:r w:rsidR="001A2BD5" w:rsidRPr="009732A5">
        <w:rPr>
          <w:rFonts w:cs="Times New Roman"/>
          <w:color w:val="000000" w:themeColor="text1"/>
        </w:rPr>
        <w:t>iod</w:t>
      </w:r>
      <w:r w:rsidRPr="009732A5">
        <w:rPr>
          <w:rFonts w:cs="Times New Roman"/>
          <w:color w:val="000000" w:themeColor="text1"/>
        </w:rPr>
        <w:t>@dukla.pl w formie pisemnego wniosku lub pod nr tel. 13 43 29 119.</w:t>
      </w:r>
    </w:p>
    <w:p w14:paraId="5F8A33AD" w14:textId="521050BD"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Dane</w:t>
      </w:r>
      <w:r w:rsidR="00E51BBF" w:rsidRPr="009732A5">
        <w:rPr>
          <w:rFonts w:cs="Times New Roman"/>
          <w:color w:val="000000" w:themeColor="text1"/>
        </w:rPr>
        <w:t xml:space="preserve"> </w:t>
      </w:r>
      <w:r w:rsidRPr="009732A5">
        <w:rPr>
          <w:rFonts w:cs="Times New Roman"/>
          <w:color w:val="000000" w:themeColor="text1"/>
        </w:rPr>
        <w:t>Wykonawcy nie będą przetwarzane w sposób zautomatyzowany i nie będą profilowane.</w:t>
      </w:r>
    </w:p>
    <w:p w14:paraId="53ED6EFE" w14:textId="436F9EA6"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Dane Wykonawcy nie będą przekazywane innym podmiotom, bez jego wcześniejszej zgody,</w:t>
      </w:r>
      <w:r w:rsidR="00E51BBF" w:rsidRPr="009732A5">
        <w:rPr>
          <w:rFonts w:cs="Times New Roman"/>
          <w:color w:val="000000" w:themeColor="text1"/>
        </w:rPr>
        <w:t xml:space="preserve"> </w:t>
      </w:r>
      <w:r w:rsidRPr="009732A5">
        <w:rPr>
          <w:rFonts w:cs="Times New Roman"/>
          <w:color w:val="000000" w:themeColor="text1"/>
        </w:rPr>
        <w:t xml:space="preserve">co nie dotyczy dostępu do informacji publicznej. </w:t>
      </w:r>
    </w:p>
    <w:p w14:paraId="56C7E116" w14:textId="4EAEB179" w:rsidR="00C836FE" w:rsidRPr="009732A5" w:rsidRDefault="00C836FE" w:rsidP="00FA515C">
      <w:pPr>
        <w:pStyle w:val="Standard"/>
        <w:numPr>
          <w:ilvl w:val="0"/>
          <w:numId w:val="25"/>
        </w:numPr>
        <w:spacing w:line="276" w:lineRule="auto"/>
        <w:jc w:val="both"/>
        <w:rPr>
          <w:rFonts w:cs="Times New Roman"/>
          <w:color w:val="000000" w:themeColor="text1"/>
        </w:rPr>
      </w:pPr>
      <w:r w:rsidRPr="009732A5">
        <w:rPr>
          <w:rFonts w:cs="Times New Roman"/>
          <w:color w:val="000000" w:themeColor="text1"/>
        </w:rPr>
        <w:t>Wykonawca ma prawo wniesienia skargi do organu</w:t>
      </w:r>
      <w:r w:rsidR="00E51BBF" w:rsidRPr="009732A5">
        <w:rPr>
          <w:rFonts w:cs="Times New Roman"/>
          <w:color w:val="000000" w:themeColor="text1"/>
        </w:rPr>
        <w:t xml:space="preserve"> </w:t>
      </w:r>
      <w:r w:rsidRPr="009732A5">
        <w:rPr>
          <w:rFonts w:cs="Times New Roman"/>
          <w:color w:val="000000" w:themeColor="text1"/>
        </w:rPr>
        <w:t xml:space="preserve">nadzorczego, którym jest Prezes Urzędu Ochrony Danych, (ul. Stawki 2, 00-193 Warszawa). </w:t>
      </w:r>
    </w:p>
    <w:p w14:paraId="696F4D38" w14:textId="23444FC6" w:rsidR="00D91D5C" w:rsidRPr="009732A5" w:rsidRDefault="00D91D5C" w:rsidP="00FA515C">
      <w:pPr>
        <w:pStyle w:val="Default"/>
        <w:spacing w:line="276" w:lineRule="auto"/>
        <w:jc w:val="center"/>
        <w:rPr>
          <w:color w:val="000000" w:themeColor="text1"/>
        </w:rPr>
      </w:pPr>
      <w:r w:rsidRPr="009732A5">
        <w:rPr>
          <w:b/>
          <w:bCs/>
          <w:color w:val="000000" w:themeColor="text1"/>
        </w:rPr>
        <w:t xml:space="preserve">§ </w:t>
      </w:r>
      <w:r w:rsidR="007D5868" w:rsidRPr="009732A5">
        <w:rPr>
          <w:b/>
          <w:bCs/>
          <w:color w:val="000000" w:themeColor="text1"/>
        </w:rPr>
        <w:t>8</w:t>
      </w:r>
    </w:p>
    <w:p w14:paraId="6DF256CD"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Nadzór</w:t>
      </w:r>
    </w:p>
    <w:p w14:paraId="04F8E12D" w14:textId="77777777" w:rsidR="00D91D5C" w:rsidRPr="009732A5" w:rsidRDefault="00D91D5C" w:rsidP="00FA515C">
      <w:pPr>
        <w:pStyle w:val="Default"/>
        <w:spacing w:line="276" w:lineRule="auto"/>
        <w:jc w:val="both"/>
        <w:rPr>
          <w:color w:val="000000" w:themeColor="text1"/>
        </w:rPr>
      </w:pPr>
      <w:r w:rsidRPr="009732A5">
        <w:rPr>
          <w:color w:val="000000" w:themeColor="text1"/>
        </w:rPr>
        <w:t xml:space="preserve">W ramach nadzoru nad wykonywaniem umowy Zamawiający może w szczególności: </w:t>
      </w:r>
    </w:p>
    <w:p w14:paraId="5AE321A2" w14:textId="6CDFDFAB" w:rsidR="00D91D5C" w:rsidRPr="009732A5" w:rsidRDefault="00D91D5C" w:rsidP="00FA515C">
      <w:pPr>
        <w:pStyle w:val="Default"/>
        <w:numPr>
          <w:ilvl w:val="1"/>
          <w:numId w:val="37"/>
        </w:numPr>
        <w:spacing w:line="276" w:lineRule="auto"/>
        <w:ind w:left="426"/>
        <w:jc w:val="both"/>
        <w:rPr>
          <w:color w:val="000000" w:themeColor="text1"/>
        </w:rPr>
      </w:pPr>
      <w:r w:rsidRPr="009732A5">
        <w:rPr>
          <w:color w:val="000000" w:themeColor="text1"/>
        </w:rPr>
        <w:lastRenderedPageBreak/>
        <w:t xml:space="preserve">żądać do wglądu dokumentów potwierdzających sprawność pojazdów samochodowych oraz dowodów rejestracyjnych tych pojazdów, a także stosownych uprawnień i licencji koniecznych do realizacji umowy, </w:t>
      </w:r>
    </w:p>
    <w:p w14:paraId="568E3D16" w14:textId="6394862D" w:rsidR="00D91D5C" w:rsidRPr="009732A5" w:rsidRDefault="00D91D5C" w:rsidP="00FA515C">
      <w:pPr>
        <w:pStyle w:val="Default"/>
        <w:numPr>
          <w:ilvl w:val="1"/>
          <w:numId w:val="37"/>
        </w:numPr>
        <w:spacing w:line="276" w:lineRule="auto"/>
        <w:ind w:left="426"/>
        <w:jc w:val="both"/>
        <w:rPr>
          <w:color w:val="000000" w:themeColor="text1"/>
        </w:rPr>
      </w:pPr>
      <w:r w:rsidRPr="009732A5">
        <w:rPr>
          <w:color w:val="000000" w:themeColor="text1"/>
        </w:rPr>
        <w:t xml:space="preserve">żądać do wglądu dokumentów kierowców i opiekunów, potwierdzających kwalifikacje do wykonywania niniejszej umowy, </w:t>
      </w:r>
    </w:p>
    <w:p w14:paraId="29CA4AC9" w14:textId="53EC4B48" w:rsidR="00D91D5C" w:rsidRPr="009732A5" w:rsidRDefault="00D91D5C" w:rsidP="00FA515C">
      <w:pPr>
        <w:pStyle w:val="Default"/>
        <w:numPr>
          <w:ilvl w:val="1"/>
          <w:numId w:val="37"/>
        </w:numPr>
        <w:spacing w:line="276" w:lineRule="auto"/>
        <w:ind w:left="426"/>
        <w:jc w:val="both"/>
        <w:rPr>
          <w:color w:val="000000" w:themeColor="text1"/>
        </w:rPr>
      </w:pPr>
      <w:r w:rsidRPr="009732A5">
        <w:rPr>
          <w:color w:val="000000" w:themeColor="text1"/>
        </w:rPr>
        <w:t>kontrolować terminowość i punktualność wykonywanej usługi,</w:t>
      </w:r>
    </w:p>
    <w:p w14:paraId="50A3DA09" w14:textId="2B10E851" w:rsidR="00D91D5C" w:rsidRPr="009732A5" w:rsidRDefault="00D91D5C" w:rsidP="00FA515C">
      <w:pPr>
        <w:pStyle w:val="Default"/>
        <w:numPr>
          <w:ilvl w:val="1"/>
          <w:numId w:val="37"/>
        </w:numPr>
        <w:spacing w:line="276" w:lineRule="auto"/>
        <w:ind w:left="426"/>
        <w:jc w:val="both"/>
        <w:rPr>
          <w:color w:val="000000" w:themeColor="text1"/>
        </w:rPr>
      </w:pPr>
      <w:r w:rsidRPr="009732A5">
        <w:rPr>
          <w:color w:val="000000" w:themeColor="text1"/>
        </w:rPr>
        <w:t xml:space="preserve">przeprowadzać inne kontrole związane z realizacją niniejszej umowy. </w:t>
      </w:r>
    </w:p>
    <w:p w14:paraId="38F05D04" w14:textId="77777777" w:rsidR="00D91D5C" w:rsidRPr="009732A5" w:rsidRDefault="00D91D5C" w:rsidP="00FA515C">
      <w:pPr>
        <w:pStyle w:val="Default"/>
        <w:spacing w:line="276" w:lineRule="auto"/>
        <w:jc w:val="both"/>
        <w:rPr>
          <w:color w:val="000000" w:themeColor="text1"/>
        </w:rPr>
      </w:pPr>
    </w:p>
    <w:p w14:paraId="782D42CF" w14:textId="53BB0F83" w:rsidR="00D91D5C" w:rsidRPr="009732A5" w:rsidRDefault="00D91D5C" w:rsidP="00FA515C">
      <w:pPr>
        <w:pStyle w:val="Default"/>
        <w:spacing w:line="276" w:lineRule="auto"/>
        <w:jc w:val="center"/>
        <w:rPr>
          <w:color w:val="000000" w:themeColor="text1"/>
        </w:rPr>
      </w:pPr>
      <w:r w:rsidRPr="009732A5">
        <w:rPr>
          <w:b/>
          <w:bCs/>
          <w:color w:val="000000" w:themeColor="text1"/>
        </w:rPr>
        <w:t xml:space="preserve">§ </w:t>
      </w:r>
      <w:r w:rsidR="007D5868" w:rsidRPr="009732A5">
        <w:rPr>
          <w:b/>
          <w:bCs/>
          <w:color w:val="000000" w:themeColor="text1"/>
        </w:rPr>
        <w:t>9</w:t>
      </w:r>
    </w:p>
    <w:p w14:paraId="7B68EFAA"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Udostępnianie informacji</w:t>
      </w:r>
    </w:p>
    <w:p w14:paraId="03BF3F54" w14:textId="77777777" w:rsidR="00D91D5C" w:rsidRPr="009732A5" w:rsidRDefault="00D91D5C" w:rsidP="00FA515C">
      <w:pPr>
        <w:pStyle w:val="Default"/>
        <w:spacing w:line="276" w:lineRule="auto"/>
        <w:jc w:val="both"/>
        <w:rPr>
          <w:color w:val="000000" w:themeColor="text1"/>
        </w:rPr>
      </w:pPr>
      <w:r w:rsidRPr="009732A5">
        <w:rPr>
          <w:color w:val="000000" w:themeColor="text1"/>
        </w:rPr>
        <w:t xml:space="preserve">Wykonawca oświadcza, że znany jest mu fakt, iż treść niniejszej umowy, a w szczególności dotyczące go dane identyfikacyjne, przedmiot umowy i wysokość wynagrodzenia, stanowią informację publiczną w rozumieniu art. 1 ust. 1 ustawy z dnia 6 września 2001 roku o dostępie do informacji publicznej, która może podlegać udostępnianiu w trybie powołanej ustawy. </w:t>
      </w:r>
    </w:p>
    <w:p w14:paraId="5AED22A6" w14:textId="77777777" w:rsidR="00D91D5C" w:rsidRPr="009732A5" w:rsidRDefault="00D91D5C" w:rsidP="00FA515C">
      <w:pPr>
        <w:pStyle w:val="Default"/>
        <w:spacing w:line="276" w:lineRule="auto"/>
        <w:jc w:val="both"/>
        <w:rPr>
          <w:color w:val="000000" w:themeColor="text1"/>
        </w:rPr>
      </w:pPr>
    </w:p>
    <w:p w14:paraId="56572FCB" w14:textId="20FCCC24" w:rsidR="00D91D5C" w:rsidRPr="009732A5" w:rsidRDefault="00D91D5C" w:rsidP="00FA515C">
      <w:pPr>
        <w:pStyle w:val="Default"/>
        <w:spacing w:line="276" w:lineRule="auto"/>
        <w:jc w:val="center"/>
        <w:rPr>
          <w:b/>
          <w:bCs/>
          <w:color w:val="000000" w:themeColor="text1"/>
        </w:rPr>
      </w:pPr>
      <w:r w:rsidRPr="009732A5">
        <w:rPr>
          <w:b/>
          <w:bCs/>
          <w:color w:val="000000" w:themeColor="text1"/>
        </w:rPr>
        <w:t xml:space="preserve">§ </w:t>
      </w:r>
      <w:r w:rsidR="007D5868" w:rsidRPr="009732A5">
        <w:rPr>
          <w:b/>
          <w:bCs/>
          <w:color w:val="000000" w:themeColor="text1"/>
        </w:rPr>
        <w:t>10</w:t>
      </w:r>
    </w:p>
    <w:p w14:paraId="69D15164" w14:textId="77777777" w:rsidR="00D91D5C" w:rsidRPr="009732A5" w:rsidRDefault="00D91D5C" w:rsidP="00FA515C">
      <w:pPr>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pl-PL"/>
        </w:rPr>
      </w:pPr>
      <w:r w:rsidRPr="009732A5">
        <w:rPr>
          <w:rFonts w:ascii="Times New Roman" w:eastAsia="Times New Roman" w:hAnsi="Times New Roman" w:cs="Times New Roman"/>
          <w:b/>
          <w:color w:val="000000" w:themeColor="text1"/>
          <w:sz w:val="24"/>
          <w:szCs w:val="24"/>
          <w:lang w:eastAsia="pl-PL"/>
        </w:rPr>
        <w:t>Zabezpieczenie należytego wykonania umowy</w:t>
      </w:r>
    </w:p>
    <w:p w14:paraId="1E2C5095" w14:textId="7B58F4C5" w:rsidR="00D91D5C" w:rsidRPr="009732A5" w:rsidRDefault="00D91D5C" w:rsidP="00FA515C">
      <w:pPr>
        <w:pStyle w:val="Standard"/>
        <w:numPr>
          <w:ilvl w:val="0"/>
          <w:numId w:val="26"/>
        </w:numPr>
        <w:spacing w:line="276" w:lineRule="auto"/>
        <w:jc w:val="both"/>
        <w:rPr>
          <w:rFonts w:cs="Times New Roman"/>
          <w:color w:val="000000" w:themeColor="text1"/>
        </w:rPr>
      </w:pPr>
      <w:r w:rsidRPr="009732A5">
        <w:rPr>
          <w:rFonts w:cs="Times New Roman"/>
          <w:color w:val="000000" w:themeColor="text1"/>
        </w:rPr>
        <w:t>Przed podpisaniem niniejszej umowy Wykonawca wniósł na rzecz Zamawiającego zabezpieczenie należytego wykonania niniejszej umowy, zwane także „zabezpieczeniem”,</w:t>
      </w:r>
      <w:r w:rsidR="00FA15B9" w:rsidRPr="009732A5">
        <w:rPr>
          <w:rFonts w:cs="Times New Roman"/>
          <w:color w:val="000000" w:themeColor="text1"/>
        </w:rPr>
        <w:t xml:space="preserve"> w wysokości 5</w:t>
      </w:r>
      <w:r w:rsidRPr="009732A5">
        <w:rPr>
          <w:rFonts w:cs="Times New Roman"/>
          <w:color w:val="000000" w:themeColor="text1"/>
        </w:rPr>
        <w:t>% wynagrodzenia całkowitego brutto w wysokości …………</w:t>
      </w:r>
      <w:proofErr w:type="gramStart"/>
      <w:r w:rsidRPr="009732A5">
        <w:rPr>
          <w:rFonts w:cs="Times New Roman"/>
          <w:color w:val="000000" w:themeColor="text1"/>
        </w:rPr>
        <w:t>…….</w:t>
      </w:r>
      <w:proofErr w:type="gramEnd"/>
      <w:r w:rsidRPr="009732A5">
        <w:rPr>
          <w:rFonts w:cs="Times New Roman"/>
          <w:color w:val="000000" w:themeColor="text1"/>
        </w:rPr>
        <w:t>, (słownie złotych…………………………</w:t>
      </w:r>
      <w:proofErr w:type="gramStart"/>
      <w:r w:rsidRPr="009732A5">
        <w:rPr>
          <w:rFonts w:cs="Times New Roman"/>
          <w:color w:val="000000" w:themeColor="text1"/>
        </w:rPr>
        <w:t>…….</w:t>
      </w:r>
      <w:proofErr w:type="gramEnd"/>
      <w:r w:rsidRPr="009732A5">
        <w:rPr>
          <w:rFonts w:cs="Times New Roman"/>
          <w:color w:val="000000" w:themeColor="text1"/>
        </w:rPr>
        <w:t>.)</w:t>
      </w:r>
    </w:p>
    <w:p w14:paraId="251C2325" w14:textId="0A94620F" w:rsidR="00D91D5C" w:rsidRPr="009732A5" w:rsidRDefault="00D91D5C" w:rsidP="00FA515C">
      <w:pPr>
        <w:pStyle w:val="Standard"/>
        <w:numPr>
          <w:ilvl w:val="0"/>
          <w:numId w:val="26"/>
        </w:numPr>
        <w:spacing w:line="276" w:lineRule="auto"/>
        <w:jc w:val="both"/>
        <w:rPr>
          <w:rFonts w:cs="Times New Roman"/>
          <w:color w:val="000000" w:themeColor="text1"/>
        </w:rPr>
      </w:pPr>
      <w:r w:rsidRPr="009732A5">
        <w:rPr>
          <w:rFonts w:cs="Times New Roman"/>
          <w:color w:val="000000" w:themeColor="text1"/>
        </w:rPr>
        <w:t>Forma zabezpieczenia należytego wykonania umowy: ……………………………</w:t>
      </w:r>
    </w:p>
    <w:p w14:paraId="437D1310" w14:textId="5D59617C" w:rsidR="00D91D5C" w:rsidRPr="009732A5" w:rsidRDefault="00D91D5C" w:rsidP="00FA515C">
      <w:pPr>
        <w:pStyle w:val="Standard"/>
        <w:numPr>
          <w:ilvl w:val="0"/>
          <w:numId w:val="26"/>
        </w:numPr>
        <w:spacing w:line="276" w:lineRule="auto"/>
        <w:jc w:val="both"/>
        <w:rPr>
          <w:rFonts w:cs="Times New Roman"/>
          <w:color w:val="000000" w:themeColor="text1"/>
        </w:rPr>
      </w:pPr>
      <w:r w:rsidRPr="009732A5">
        <w:rPr>
          <w:rFonts w:cs="Times New Roman"/>
          <w:color w:val="000000" w:themeColor="text1"/>
        </w:rPr>
        <w:t>Wniesienie przez Wykonawcę zabezpieczenia służy pokryciu roszczeń z tytułu niewykonania lub nienależytego wykonania umowy.</w:t>
      </w:r>
    </w:p>
    <w:p w14:paraId="305137BD" w14:textId="3B34CFBA" w:rsidR="00D91D5C" w:rsidRPr="009732A5" w:rsidRDefault="00D91D5C" w:rsidP="00FA515C">
      <w:pPr>
        <w:pStyle w:val="Standard"/>
        <w:numPr>
          <w:ilvl w:val="0"/>
          <w:numId w:val="26"/>
        </w:numPr>
        <w:spacing w:line="276" w:lineRule="auto"/>
        <w:jc w:val="both"/>
        <w:rPr>
          <w:rFonts w:cs="Times New Roman"/>
          <w:color w:val="000000" w:themeColor="text1"/>
        </w:rPr>
      </w:pPr>
      <w:r w:rsidRPr="009732A5">
        <w:rPr>
          <w:rFonts w:cs="Times New Roman"/>
          <w:color w:val="000000" w:themeColor="text1"/>
        </w:rPr>
        <w:t>Zamawiający zwróci zabezpieczenie w terminie 30 dni</w:t>
      </w:r>
      <w:r w:rsidR="00E51BBF" w:rsidRPr="009732A5">
        <w:rPr>
          <w:rFonts w:cs="Times New Roman"/>
          <w:color w:val="000000" w:themeColor="text1"/>
        </w:rPr>
        <w:t xml:space="preserve"> </w:t>
      </w:r>
      <w:r w:rsidRPr="009732A5">
        <w:rPr>
          <w:rFonts w:cs="Times New Roman"/>
          <w:color w:val="000000" w:themeColor="text1"/>
        </w:rPr>
        <w:t xml:space="preserve">od dnia wykonania zamówienia i uznania przez Zamawiającego za należycie </w:t>
      </w:r>
      <w:proofErr w:type="gramStart"/>
      <w:r w:rsidRPr="009732A5">
        <w:rPr>
          <w:rFonts w:cs="Times New Roman"/>
          <w:color w:val="000000" w:themeColor="text1"/>
        </w:rPr>
        <w:t>wykonane :</w:t>
      </w:r>
      <w:proofErr w:type="gramEnd"/>
      <w:r w:rsidRPr="009732A5">
        <w:rPr>
          <w:rFonts w:cs="Times New Roman"/>
          <w:color w:val="000000" w:themeColor="text1"/>
        </w:rPr>
        <w:t xml:space="preserve"> </w:t>
      </w:r>
    </w:p>
    <w:p w14:paraId="36D408DB" w14:textId="548FF688" w:rsidR="00D91D5C" w:rsidRPr="009732A5" w:rsidRDefault="00D91D5C" w:rsidP="00FA515C">
      <w:pPr>
        <w:pStyle w:val="Akapitzlist"/>
        <w:numPr>
          <w:ilvl w:val="1"/>
          <w:numId w:val="27"/>
        </w:numPr>
        <w:tabs>
          <w:tab w:val="num" w:pos="0"/>
        </w:tabs>
        <w:autoSpaceDE w:val="0"/>
        <w:autoSpaceDN w:val="0"/>
        <w:adjustRightInd w:val="0"/>
        <w:spacing w:after="0" w:line="276" w:lineRule="auto"/>
        <w:ind w:left="709"/>
        <w:jc w:val="both"/>
        <w:rPr>
          <w:rFonts w:ascii="Times New Roman" w:eastAsia="Times New Roman" w:hAnsi="Times New Roman" w:cs="Times New Roman"/>
          <w:color w:val="000000" w:themeColor="text1"/>
          <w:sz w:val="24"/>
          <w:szCs w:val="24"/>
          <w:lang w:eastAsia="pl-PL"/>
        </w:rPr>
      </w:pPr>
      <w:r w:rsidRPr="009732A5">
        <w:rPr>
          <w:rFonts w:ascii="Times New Roman" w:eastAsia="Times New Roman" w:hAnsi="Times New Roman" w:cs="Times New Roman"/>
          <w:color w:val="000000" w:themeColor="text1"/>
          <w:sz w:val="24"/>
          <w:szCs w:val="24"/>
          <w:lang w:eastAsia="pl-PL"/>
        </w:rPr>
        <w:t>w całości, jeżeli usługa była świadczona nienagannie,</w:t>
      </w:r>
    </w:p>
    <w:p w14:paraId="7F648010" w14:textId="7EF2307A" w:rsidR="00D91D5C" w:rsidRPr="009732A5" w:rsidRDefault="00D91D5C" w:rsidP="00FA515C">
      <w:pPr>
        <w:pStyle w:val="Akapitzlist"/>
        <w:numPr>
          <w:ilvl w:val="1"/>
          <w:numId w:val="27"/>
        </w:numPr>
        <w:tabs>
          <w:tab w:val="num" w:pos="0"/>
        </w:tabs>
        <w:autoSpaceDE w:val="0"/>
        <w:autoSpaceDN w:val="0"/>
        <w:adjustRightInd w:val="0"/>
        <w:spacing w:after="0" w:line="276" w:lineRule="auto"/>
        <w:ind w:left="709"/>
        <w:jc w:val="both"/>
        <w:rPr>
          <w:rFonts w:ascii="Times New Roman" w:eastAsia="Times New Roman" w:hAnsi="Times New Roman" w:cs="Times New Roman"/>
          <w:color w:val="000000" w:themeColor="text1"/>
          <w:sz w:val="24"/>
          <w:szCs w:val="24"/>
          <w:lang w:eastAsia="pl-PL"/>
        </w:rPr>
      </w:pPr>
      <w:r w:rsidRPr="009732A5">
        <w:rPr>
          <w:rFonts w:ascii="Times New Roman" w:eastAsia="Times New Roman" w:hAnsi="Times New Roman" w:cs="Times New Roman"/>
          <w:color w:val="000000" w:themeColor="text1"/>
          <w:sz w:val="24"/>
          <w:szCs w:val="24"/>
          <w:lang w:eastAsia="pl-PL"/>
        </w:rPr>
        <w:t>w kwocie proporcjonalnie mniejszej, jeżeli Zamawiający musiał podzlecić usługę osobie trzeciej (o kwotę wynikającą z tego działania) lub powstania po stronie Wykonawcy innych zobowiązań lub długów na rzecz Zamawiającego, związanych z realizacją niniejszej umowy a także zastosowania kar umownych.</w:t>
      </w:r>
    </w:p>
    <w:p w14:paraId="4D91E318" w14:textId="5C5DCC74" w:rsidR="00D91D5C" w:rsidRPr="009732A5" w:rsidRDefault="00D91D5C" w:rsidP="00FA515C">
      <w:pPr>
        <w:pStyle w:val="Standard"/>
        <w:numPr>
          <w:ilvl w:val="0"/>
          <w:numId w:val="26"/>
        </w:numPr>
        <w:spacing w:line="276" w:lineRule="auto"/>
        <w:jc w:val="both"/>
        <w:rPr>
          <w:rFonts w:cs="Times New Roman"/>
          <w:color w:val="000000" w:themeColor="text1"/>
        </w:rPr>
      </w:pPr>
      <w:r w:rsidRPr="009732A5">
        <w:rPr>
          <w:rFonts w:cs="Times New Roman"/>
          <w:color w:val="000000" w:themeColor="text1"/>
        </w:rPr>
        <w:t>Zabezpieczenia należytego wykonania umowy w przypadku wniesienia w pieniądzu zostaną zwrócone Wykonawcy wraz z odsetkami wynikającymi z umowy rachunku bankowego, na którym były przechowywane, pomniejszone o kwoty prowadzenia rachunku oraz prowizji bankowej za przelew pieniędzy na rachunek bankowy Wykonawcy.</w:t>
      </w:r>
    </w:p>
    <w:p w14:paraId="5874F847" w14:textId="23519FB0" w:rsidR="00D91D5C" w:rsidRPr="009732A5" w:rsidRDefault="00D91D5C" w:rsidP="00FA515C">
      <w:pPr>
        <w:pStyle w:val="Default"/>
        <w:spacing w:line="276" w:lineRule="auto"/>
        <w:jc w:val="center"/>
        <w:rPr>
          <w:color w:val="000000" w:themeColor="text1"/>
        </w:rPr>
      </w:pPr>
      <w:r w:rsidRPr="009732A5">
        <w:rPr>
          <w:b/>
          <w:bCs/>
          <w:color w:val="000000" w:themeColor="text1"/>
        </w:rPr>
        <w:t xml:space="preserve">§ </w:t>
      </w:r>
      <w:r w:rsidR="007D5868" w:rsidRPr="009732A5">
        <w:rPr>
          <w:b/>
          <w:bCs/>
          <w:color w:val="000000" w:themeColor="text1"/>
        </w:rPr>
        <w:t>11</w:t>
      </w:r>
    </w:p>
    <w:p w14:paraId="1A65A1EC"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Kary umowne</w:t>
      </w:r>
    </w:p>
    <w:p w14:paraId="4801A450" w14:textId="7F1D33E5" w:rsidR="00D91D5C" w:rsidRPr="009732A5" w:rsidRDefault="00D91D5C" w:rsidP="00FA515C">
      <w:pPr>
        <w:pStyle w:val="Standard"/>
        <w:numPr>
          <w:ilvl w:val="0"/>
          <w:numId w:val="29"/>
        </w:numPr>
        <w:spacing w:line="276" w:lineRule="auto"/>
        <w:jc w:val="both"/>
        <w:rPr>
          <w:rFonts w:cs="Times New Roman"/>
          <w:color w:val="000000" w:themeColor="text1"/>
        </w:rPr>
      </w:pPr>
      <w:r w:rsidRPr="009732A5">
        <w:rPr>
          <w:rFonts w:cs="Times New Roman"/>
          <w:color w:val="000000" w:themeColor="text1"/>
        </w:rPr>
        <w:t>W przypadku niewykonania lub nienależytego wykonania umowy przez Wykonawcę, jest</w:t>
      </w:r>
      <w:r w:rsidR="00E51BBF" w:rsidRPr="009732A5">
        <w:rPr>
          <w:rFonts w:cs="Times New Roman"/>
          <w:color w:val="000000" w:themeColor="text1"/>
        </w:rPr>
        <w:t xml:space="preserve"> </w:t>
      </w:r>
      <w:r w:rsidRPr="009732A5">
        <w:rPr>
          <w:rFonts w:cs="Times New Roman"/>
          <w:color w:val="000000" w:themeColor="text1"/>
        </w:rPr>
        <w:t>on obowiązany do zapłaty Zamawiającemu</w:t>
      </w:r>
      <w:r w:rsidR="00E51BBF" w:rsidRPr="009732A5">
        <w:rPr>
          <w:rFonts w:cs="Times New Roman"/>
          <w:color w:val="000000" w:themeColor="text1"/>
        </w:rPr>
        <w:t xml:space="preserve"> </w:t>
      </w:r>
      <w:r w:rsidRPr="009732A5">
        <w:rPr>
          <w:rFonts w:cs="Times New Roman"/>
          <w:color w:val="000000" w:themeColor="text1"/>
        </w:rPr>
        <w:t xml:space="preserve">kar umownych: </w:t>
      </w:r>
    </w:p>
    <w:p w14:paraId="02097924" w14:textId="77777777" w:rsidR="00D91D5C" w:rsidRPr="009732A5" w:rsidRDefault="00D91D5C" w:rsidP="00FA515C">
      <w:pPr>
        <w:pStyle w:val="Default"/>
        <w:numPr>
          <w:ilvl w:val="1"/>
          <w:numId w:val="16"/>
        </w:numPr>
        <w:spacing w:line="276" w:lineRule="auto"/>
        <w:ind w:left="709" w:hanging="425"/>
        <w:jc w:val="both"/>
        <w:rPr>
          <w:color w:val="000000" w:themeColor="text1"/>
        </w:rPr>
      </w:pPr>
      <w:r w:rsidRPr="009732A5">
        <w:rPr>
          <w:color w:val="000000" w:themeColor="text1"/>
        </w:rPr>
        <w:t xml:space="preserve">za każdorazowe zawinione przez Wykonawcę opóźnienie przewozu wynoszące powyżej 15 minut lub przyspieszenie wynoszące powyżej 5 minut - w wysokości 500,00 zł za każde zdarzenie, </w:t>
      </w:r>
    </w:p>
    <w:p w14:paraId="40791905" w14:textId="77777777" w:rsidR="00D91D5C" w:rsidRPr="009732A5" w:rsidRDefault="00D91D5C" w:rsidP="00FA515C">
      <w:pPr>
        <w:pStyle w:val="Default"/>
        <w:numPr>
          <w:ilvl w:val="1"/>
          <w:numId w:val="16"/>
        </w:numPr>
        <w:spacing w:line="276" w:lineRule="auto"/>
        <w:ind w:left="709" w:hanging="425"/>
        <w:jc w:val="both"/>
        <w:rPr>
          <w:color w:val="000000" w:themeColor="text1"/>
        </w:rPr>
      </w:pPr>
      <w:r w:rsidRPr="009732A5">
        <w:rPr>
          <w:color w:val="000000" w:themeColor="text1"/>
        </w:rPr>
        <w:t xml:space="preserve">za niewykonanie przewozu w całości lub w części Wykonawca zobowiązany jest do zapłaty na rzecz Zamawiającego kary umownej - w kwocie 2.000,00 zł za każdy dzień niezgodnego z umową wykonania usługi, </w:t>
      </w:r>
    </w:p>
    <w:p w14:paraId="00C19E7A" w14:textId="77777777" w:rsidR="00D91D5C" w:rsidRPr="009732A5" w:rsidRDefault="00D91D5C" w:rsidP="00FA515C">
      <w:pPr>
        <w:pStyle w:val="Default"/>
        <w:numPr>
          <w:ilvl w:val="1"/>
          <w:numId w:val="16"/>
        </w:numPr>
        <w:spacing w:line="276" w:lineRule="auto"/>
        <w:ind w:left="709" w:hanging="425"/>
        <w:jc w:val="both"/>
        <w:rPr>
          <w:color w:val="000000" w:themeColor="text1"/>
        </w:rPr>
      </w:pPr>
      <w:r w:rsidRPr="009732A5">
        <w:rPr>
          <w:color w:val="000000" w:themeColor="text1"/>
        </w:rPr>
        <w:lastRenderedPageBreak/>
        <w:t>w przypadku odstąpienia od umowy lub rozwiązania umowy przez którąkolwiek ze stron z przyczyn leżących po stronie Wykonawcy - w wysokości 10.000 zł</w:t>
      </w:r>
      <w:r w:rsidR="000E28C1" w:rsidRPr="009732A5">
        <w:rPr>
          <w:color w:val="000000" w:themeColor="text1"/>
        </w:rPr>
        <w:t>,</w:t>
      </w:r>
      <w:r w:rsidRPr="009732A5">
        <w:rPr>
          <w:color w:val="000000" w:themeColor="text1"/>
        </w:rPr>
        <w:t xml:space="preserve"> </w:t>
      </w:r>
    </w:p>
    <w:p w14:paraId="1EE967A5" w14:textId="77777777" w:rsidR="00D91D5C" w:rsidRPr="009732A5" w:rsidRDefault="00D91D5C" w:rsidP="00FA515C">
      <w:pPr>
        <w:pStyle w:val="Default"/>
        <w:numPr>
          <w:ilvl w:val="1"/>
          <w:numId w:val="16"/>
        </w:numPr>
        <w:spacing w:line="276" w:lineRule="auto"/>
        <w:ind w:left="709" w:hanging="425"/>
        <w:jc w:val="both"/>
        <w:rPr>
          <w:color w:val="000000" w:themeColor="text1"/>
        </w:rPr>
      </w:pPr>
      <w:r w:rsidRPr="009732A5">
        <w:rPr>
          <w:color w:val="000000" w:themeColor="text1"/>
        </w:rPr>
        <w:t>W przypadku naruszenia postanowień określonych w § 3 ust. 1 - 14 umowy, Wykonawca zapłaci Zamawiającemu karę umowną w wysokości 5% wartości wynagrodzenia brutto za dany miesiąc, za każdy dzień naruszeń</w:t>
      </w:r>
      <w:r w:rsidR="000E28C1" w:rsidRPr="009732A5">
        <w:rPr>
          <w:color w:val="000000" w:themeColor="text1"/>
        </w:rPr>
        <w:t>,</w:t>
      </w:r>
      <w:r w:rsidRPr="009732A5">
        <w:rPr>
          <w:color w:val="000000" w:themeColor="text1"/>
        </w:rPr>
        <w:t xml:space="preserve"> </w:t>
      </w:r>
    </w:p>
    <w:p w14:paraId="7B39D6B1" w14:textId="384E67FD" w:rsidR="00D91D5C" w:rsidRPr="009732A5" w:rsidRDefault="00D91D5C" w:rsidP="00FA515C">
      <w:pPr>
        <w:pStyle w:val="Default"/>
        <w:numPr>
          <w:ilvl w:val="1"/>
          <w:numId w:val="16"/>
        </w:numPr>
        <w:spacing w:line="276" w:lineRule="auto"/>
        <w:ind w:left="709" w:hanging="425"/>
        <w:jc w:val="both"/>
        <w:rPr>
          <w:color w:val="000000" w:themeColor="text1"/>
        </w:rPr>
      </w:pPr>
      <w:r w:rsidRPr="009732A5">
        <w:rPr>
          <w:color w:val="000000" w:themeColor="text1"/>
        </w:rPr>
        <w:t xml:space="preserve">W przypadku naruszenia postanowień określonych w § 3 ust. </w:t>
      </w:r>
      <w:r w:rsidR="008D6E91" w:rsidRPr="009732A5">
        <w:rPr>
          <w:color w:val="000000" w:themeColor="text1"/>
        </w:rPr>
        <w:t>17</w:t>
      </w:r>
      <w:r w:rsidRPr="009732A5">
        <w:rPr>
          <w:color w:val="000000" w:themeColor="text1"/>
        </w:rPr>
        <w:t xml:space="preserve"> umowy, Wykonawca zapłaci Zamawiającemu karę umowną w wysokości 7% wartości wynagrodzenia brutto za dany miesiąc, za każdy dzień braku ubezpieczenia OC i NW</w:t>
      </w:r>
      <w:r w:rsidR="000E28C1" w:rsidRPr="009732A5">
        <w:rPr>
          <w:color w:val="000000" w:themeColor="text1"/>
        </w:rPr>
        <w:t>,</w:t>
      </w:r>
    </w:p>
    <w:p w14:paraId="74EE4104" w14:textId="77777777" w:rsidR="00D91D5C" w:rsidRPr="009732A5" w:rsidRDefault="00D91D5C" w:rsidP="00FA515C">
      <w:pPr>
        <w:pStyle w:val="Akapitzlist"/>
        <w:numPr>
          <w:ilvl w:val="1"/>
          <w:numId w:val="16"/>
        </w:numPr>
        <w:spacing w:after="0" w:line="276" w:lineRule="auto"/>
        <w:ind w:left="709" w:hanging="425"/>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za stwierdzony fakt braku opiekuna na danej trasie - w wysokości 1.000 zł za każdy przypadek, </w:t>
      </w:r>
    </w:p>
    <w:p w14:paraId="734130A9" w14:textId="1027882D" w:rsidR="00D91D5C" w:rsidRPr="009732A5" w:rsidRDefault="00D91D5C" w:rsidP="00FA515C">
      <w:pPr>
        <w:pStyle w:val="Akapitzlist"/>
        <w:numPr>
          <w:ilvl w:val="1"/>
          <w:numId w:val="16"/>
        </w:numPr>
        <w:spacing w:after="0" w:line="276" w:lineRule="auto"/>
        <w:ind w:left="709" w:hanging="425"/>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 xml:space="preserve">za dłuższy czas oczekiwania na podstawienie pojazdu </w:t>
      </w:r>
      <w:proofErr w:type="gramStart"/>
      <w:r w:rsidRPr="009732A5">
        <w:rPr>
          <w:rFonts w:ascii="Times New Roman" w:hAnsi="Times New Roman" w:cs="Times New Roman"/>
          <w:color w:val="000000" w:themeColor="text1"/>
          <w:sz w:val="24"/>
          <w:szCs w:val="24"/>
        </w:rPr>
        <w:t>zastępczego,</w:t>
      </w:r>
      <w:proofErr w:type="gramEnd"/>
      <w:r w:rsidRPr="009732A5">
        <w:rPr>
          <w:rFonts w:ascii="Times New Roman" w:hAnsi="Times New Roman" w:cs="Times New Roman"/>
          <w:color w:val="000000" w:themeColor="text1"/>
          <w:sz w:val="24"/>
          <w:szCs w:val="24"/>
        </w:rPr>
        <w:t xml:space="preserve"> niż wymieniony w § 1 ust. </w:t>
      </w:r>
      <w:r w:rsidR="00392813" w:rsidRPr="009732A5">
        <w:rPr>
          <w:rFonts w:ascii="Times New Roman" w:hAnsi="Times New Roman" w:cs="Times New Roman"/>
          <w:color w:val="000000" w:themeColor="text1"/>
          <w:sz w:val="24"/>
          <w:szCs w:val="24"/>
        </w:rPr>
        <w:t>10</w:t>
      </w:r>
      <w:r w:rsidRPr="009732A5">
        <w:rPr>
          <w:rFonts w:ascii="Times New Roman" w:hAnsi="Times New Roman" w:cs="Times New Roman"/>
          <w:color w:val="000000" w:themeColor="text1"/>
          <w:sz w:val="24"/>
          <w:szCs w:val="24"/>
        </w:rPr>
        <w:t xml:space="preserve"> - w wysokości 500 zł</w:t>
      </w:r>
      <w:r w:rsidR="00E51BBF" w:rsidRPr="009732A5">
        <w:rPr>
          <w:rFonts w:ascii="Times New Roman" w:hAnsi="Times New Roman" w:cs="Times New Roman"/>
          <w:color w:val="000000" w:themeColor="text1"/>
          <w:sz w:val="24"/>
          <w:szCs w:val="24"/>
        </w:rPr>
        <w:t xml:space="preserve"> </w:t>
      </w:r>
      <w:r w:rsidRPr="009732A5">
        <w:rPr>
          <w:rFonts w:ascii="Times New Roman" w:hAnsi="Times New Roman" w:cs="Times New Roman"/>
          <w:color w:val="000000" w:themeColor="text1"/>
          <w:sz w:val="24"/>
          <w:szCs w:val="24"/>
        </w:rPr>
        <w:t>za każdy stwierdzony przypadek</w:t>
      </w:r>
      <w:r w:rsidR="000E28C1" w:rsidRPr="009732A5">
        <w:rPr>
          <w:rFonts w:ascii="Times New Roman" w:hAnsi="Times New Roman" w:cs="Times New Roman"/>
          <w:color w:val="000000" w:themeColor="text1"/>
          <w:sz w:val="24"/>
          <w:szCs w:val="24"/>
        </w:rPr>
        <w:t>.</w:t>
      </w:r>
    </w:p>
    <w:p w14:paraId="26F4A720" w14:textId="3C0FF842" w:rsidR="00D75EB1" w:rsidRPr="009732A5" w:rsidRDefault="00D75EB1" w:rsidP="00FA515C">
      <w:pPr>
        <w:pStyle w:val="Akapitzlist"/>
        <w:numPr>
          <w:ilvl w:val="1"/>
          <w:numId w:val="16"/>
        </w:numPr>
        <w:spacing w:after="0" w:line="276" w:lineRule="auto"/>
        <w:ind w:left="709" w:hanging="425"/>
        <w:jc w:val="both"/>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za każdą osobę, która wykonuje czynności przy realizacji przedmiotowego zamówienia, a nie jest zatrudniona na podstawie umowy o prac</w:t>
      </w:r>
      <w:r w:rsidR="00AD7889" w:rsidRPr="009732A5">
        <w:rPr>
          <w:rFonts w:ascii="Times New Roman" w:hAnsi="Times New Roman" w:cs="Times New Roman"/>
          <w:color w:val="000000" w:themeColor="text1"/>
          <w:sz w:val="24"/>
          <w:szCs w:val="24"/>
        </w:rPr>
        <w:t>ę</w:t>
      </w:r>
      <w:r w:rsidRPr="009732A5">
        <w:rPr>
          <w:rFonts w:ascii="Times New Roman" w:hAnsi="Times New Roman" w:cs="Times New Roman"/>
          <w:color w:val="000000" w:themeColor="text1"/>
          <w:sz w:val="24"/>
          <w:szCs w:val="24"/>
        </w:rPr>
        <w:t xml:space="preserve"> przez wykonawcę lub podwykonawcę – 500,00 zł za każdy stwierdzony przypadek,</w:t>
      </w:r>
    </w:p>
    <w:p w14:paraId="12BC477A" w14:textId="5A6450FB" w:rsidR="00D91D5C" w:rsidRPr="009732A5" w:rsidRDefault="00D91D5C" w:rsidP="00FA515C">
      <w:pPr>
        <w:pStyle w:val="Standard"/>
        <w:numPr>
          <w:ilvl w:val="0"/>
          <w:numId w:val="29"/>
        </w:numPr>
        <w:spacing w:line="276" w:lineRule="auto"/>
        <w:jc w:val="both"/>
        <w:rPr>
          <w:rFonts w:cs="Times New Roman"/>
          <w:color w:val="000000" w:themeColor="text1"/>
        </w:rPr>
      </w:pPr>
      <w:r w:rsidRPr="009732A5">
        <w:rPr>
          <w:rFonts w:cs="Times New Roman"/>
          <w:color w:val="000000" w:themeColor="text1"/>
        </w:rPr>
        <w:t xml:space="preserve">Jeżeli kary umowne nie pokryją powstałej szkody, Zamawiającemu służy prawo do dochodzenia odszkodowania uzupełniającego na zasadach ogólnych. </w:t>
      </w:r>
    </w:p>
    <w:p w14:paraId="5C0EC66C" w14:textId="5A200ED0" w:rsidR="00D91D5C" w:rsidRPr="009732A5" w:rsidRDefault="00D91D5C" w:rsidP="00FA515C">
      <w:pPr>
        <w:pStyle w:val="Standard"/>
        <w:numPr>
          <w:ilvl w:val="0"/>
          <w:numId w:val="29"/>
        </w:numPr>
        <w:spacing w:line="276" w:lineRule="auto"/>
        <w:jc w:val="both"/>
        <w:rPr>
          <w:rFonts w:cs="Times New Roman"/>
          <w:color w:val="000000" w:themeColor="text1"/>
        </w:rPr>
      </w:pPr>
      <w:r w:rsidRPr="009732A5">
        <w:rPr>
          <w:rFonts w:cs="Times New Roman"/>
          <w:color w:val="000000" w:themeColor="text1"/>
        </w:rPr>
        <w:t xml:space="preserve">Wykonawca nie ponosi sankcji karnych, o których mowa w ust. 1 pkt. 1, jeżeli zakłócenia w wykonywanych przewozach spowodowane zostały przyczynami atmosferycznymi, na które nie miał wpływu i które uniemożliwiły mu prawidłowe wykonywanie umowy, pomimo dochowania przez niego należytej staranności z uwzględnieniem jego profesjonalnego charakteru. </w:t>
      </w:r>
    </w:p>
    <w:p w14:paraId="3DDEF26E" w14:textId="7014BF10" w:rsidR="00D91D5C" w:rsidRPr="009732A5" w:rsidRDefault="00D91D5C" w:rsidP="00FA515C">
      <w:pPr>
        <w:pStyle w:val="Standard"/>
        <w:numPr>
          <w:ilvl w:val="0"/>
          <w:numId w:val="29"/>
        </w:numPr>
        <w:spacing w:line="276" w:lineRule="auto"/>
        <w:jc w:val="both"/>
        <w:rPr>
          <w:rFonts w:cs="Times New Roman"/>
          <w:color w:val="000000" w:themeColor="text1"/>
        </w:rPr>
      </w:pPr>
      <w:r w:rsidRPr="009732A5">
        <w:rPr>
          <w:rFonts w:cs="Times New Roman"/>
          <w:color w:val="000000" w:themeColor="text1"/>
        </w:rPr>
        <w:t xml:space="preserve">Wykonawca wyraża zgodę na potrącenie kar umownych przez Zamawiającego z należnego mu wynagrodzenia lub innych wierzytelności. </w:t>
      </w:r>
    </w:p>
    <w:p w14:paraId="2D072D98" w14:textId="035F731B" w:rsidR="00D91D5C" w:rsidRPr="009732A5" w:rsidRDefault="00D91D5C" w:rsidP="00FA515C">
      <w:pPr>
        <w:pStyle w:val="Standard"/>
        <w:numPr>
          <w:ilvl w:val="0"/>
          <w:numId w:val="29"/>
        </w:numPr>
        <w:spacing w:line="276" w:lineRule="auto"/>
        <w:jc w:val="both"/>
        <w:rPr>
          <w:rFonts w:cs="Times New Roman"/>
          <w:color w:val="000000" w:themeColor="text1"/>
        </w:rPr>
      </w:pPr>
      <w:r w:rsidRPr="009732A5">
        <w:rPr>
          <w:rFonts w:cs="Times New Roman"/>
          <w:color w:val="000000" w:themeColor="text1"/>
        </w:rPr>
        <w:t>W przypadku zwłoki w zapłacie faktury Wykonawca może żądać od Zamawiającego odsetek ustawowych.</w:t>
      </w:r>
    </w:p>
    <w:p w14:paraId="076CEC93" w14:textId="64F9472D" w:rsidR="001518DC" w:rsidRPr="009732A5" w:rsidRDefault="007D7743" w:rsidP="00FA515C">
      <w:pPr>
        <w:pStyle w:val="Standard"/>
        <w:numPr>
          <w:ilvl w:val="0"/>
          <w:numId w:val="29"/>
        </w:numPr>
        <w:spacing w:line="276" w:lineRule="auto"/>
        <w:jc w:val="both"/>
        <w:rPr>
          <w:rFonts w:cs="Times New Roman"/>
          <w:color w:val="000000" w:themeColor="text1"/>
        </w:rPr>
      </w:pPr>
      <w:r w:rsidRPr="009732A5">
        <w:rPr>
          <w:rFonts w:cs="Times New Roman"/>
          <w:color w:val="000000" w:themeColor="text1"/>
        </w:rPr>
        <w:t xml:space="preserve">Łączna suma kar umownych nie może przekroczyć </w:t>
      </w:r>
      <w:r w:rsidR="003D24F7" w:rsidRPr="009732A5">
        <w:rPr>
          <w:rFonts w:cs="Times New Roman"/>
          <w:color w:val="000000" w:themeColor="text1"/>
        </w:rPr>
        <w:t>8</w:t>
      </w:r>
      <w:r w:rsidR="00FC491A" w:rsidRPr="009732A5">
        <w:rPr>
          <w:rFonts w:cs="Times New Roman"/>
          <w:color w:val="000000" w:themeColor="text1"/>
        </w:rPr>
        <w:t>0</w:t>
      </w:r>
      <w:r w:rsidR="00F706F4" w:rsidRPr="009732A5">
        <w:rPr>
          <w:rFonts w:cs="Times New Roman"/>
          <w:color w:val="000000" w:themeColor="text1"/>
        </w:rPr>
        <w:t xml:space="preserve"> 000</w:t>
      </w:r>
      <w:r w:rsidR="001518DC" w:rsidRPr="009732A5">
        <w:rPr>
          <w:rFonts w:cs="Times New Roman"/>
          <w:color w:val="000000" w:themeColor="text1"/>
        </w:rPr>
        <w:t xml:space="preserve"> zł</w:t>
      </w:r>
      <w:r w:rsidR="00AD7889" w:rsidRPr="009732A5">
        <w:rPr>
          <w:rFonts w:cs="Times New Roman"/>
          <w:color w:val="000000" w:themeColor="text1"/>
        </w:rPr>
        <w:t>, w tym:</w:t>
      </w:r>
    </w:p>
    <w:p w14:paraId="78BC7A66" w14:textId="450E2593" w:rsidR="001518DC" w:rsidRPr="009732A5" w:rsidRDefault="001518DC" w:rsidP="00FA515C">
      <w:pPr>
        <w:pStyle w:val="Default"/>
        <w:numPr>
          <w:ilvl w:val="0"/>
          <w:numId w:val="28"/>
        </w:numPr>
        <w:spacing w:line="276" w:lineRule="auto"/>
        <w:ind w:left="709"/>
        <w:jc w:val="both"/>
        <w:rPr>
          <w:color w:val="000000" w:themeColor="text1"/>
        </w:rPr>
      </w:pPr>
      <w:r w:rsidRPr="009732A5">
        <w:rPr>
          <w:color w:val="000000" w:themeColor="text1"/>
        </w:rPr>
        <w:t>d</w:t>
      </w:r>
      <w:r w:rsidR="00D75EB1" w:rsidRPr="009732A5">
        <w:rPr>
          <w:color w:val="000000" w:themeColor="text1"/>
        </w:rPr>
        <w:t xml:space="preserve">la zadania </w:t>
      </w:r>
      <w:r w:rsidR="00FC491A" w:rsidRPr="009732A5">
        <w:rPr>
          <w:color w:val="000000" w:themeColor="text1"/>
        </w:rPr>
        <w:t>nr 1</w:t>
      </w:r>
      <w:r w:rsidR="00E51BBF" w:rsidRPr="009732A5">
        <w:rPr>
          <w:color w:val="000000" w:themeColor="text1"/>
        </w:rPr>
        <w:t xml:space="preserve"> </w:t>
      </w:r>
      <w:r w:rsidR="00FC491A" w:rsidRPr="009732A5">
        <w:rPr>
          <w:color w:val="000000" w:themeColor="text1"/>
        </w:rPr>
        <w:t>- 15 000 zł</w:t>
      </w:r>
      <w:r w:rsidRPr="009732A5">
        <w:rPr>
          <w:color w:val="000000" w:themeColor="text1"/>
        </w:rPr>
        <w:t xml:space="preserve">, </w:t>
      </w:r>
    </w:p>
    <w:p w14:paraId="71B08154" w14:textId="22F5A6D6" w:rsidR="00FC491A" w:rsidRPr="009732A5" w:rsidRDefault="001518DC" w:rsidP="00FA515C">
      <w:pPr>
        <w:pStyle w:val="Default"/>
        <w:numPr>
          <w:ilvl w:val="0"/>
          <w:numId w:val="28"/>
        </w:numPr>
        <w:spacing w:line="276" w:lineRule="auto"/>
        <w:ind w:left="709"/>
        <w:jc w:val="both"/>
        <w:rPr>
          <w:color w:val="000000" w:themeColor="text1"/>
        </w:rPr>
      </w:pPr>
      <w:r w:rsidRPr="009732A5">
        <w:rPr>
          <w:color w:val="000000" w:themeColor="text1"/>
        </w:rPr>
        <w:t>d</w:t>
      </w:r>
      <w:r w:rsidR="00FC491A" w:rsidRPr="009732A5">
        <w:rPr>
          <w:color w:val="000000" w:themeColor="text1"/>
        </w:rPr>
        <w:t>la zadania nr 2</w:t>
      </w:r>
      <w:r w:rsidR="00E51BBF" w:rsidRPr="009732A5">
        <w:rPr>
          <w:color w:val="000000" w:themeColor="text1"/>
        </w:rPr>
        <w:t xml:space="preserve"> </w:t>
      </w:r>
      <w:r w:rsidR="00FC491A" w:rsidRPr="009732A5">
        <w:rPr>
          <w:color w:val="000000" w:themeColor="text1"/>
        </w:rPr>
        <w:t xml:space="preserve">- </w:t>
      </w:r>
      <w:r w:rsidR="009D49A4" w:rsidRPr="009732A5">
        <w:rPr>
          <w:color w:val="000000" w:themeColor="text1"/>
        </w:rPr>
        <w:t>1</w:t>
      </w:r>
      <w:r w:rsidR="003D24F7" w:rsidRPr="009732A5">
        <w:rPr>
          <w:color w:val="000000" w:themeColor="text1"/>
        </w:rPr>
        <w:t>2</w:t>
      </w:r>
      <w:r w:rsidR="00FC491A" w:rsidRPr="009732A5">
        <w:rPr>
          <w:color w:val="000000" w:themeColor="text1"/>
        </w:rPr>
        <w:t> 000 zł</w:t>
      </w:r>
      <w:r w:rsidRPr="009732A5">
        <w:rPr>
          <w:color w:val="000000" w:themeColor="text1"/>
        </w:rPr>
        <w:t>,</w:t>
      </w:r>
    </w:p>
    <w:p w14:paraId="1B5E7179" w14:textId="4DA81D5F" w:rsidR="009D49A4" w:rsidRPr="009732A5" w:rsidRDefault="009D49A4" w:rsidP="00FA515C">
      <w:pPr>
        <w:pStyle w:val="Default"/>
        <w:numPr>
          <w:ilvl w:val="0"/>
          <w:numId w:val="28"/>
        </w:numPr>
        <w:spacing w:line="276" w:lineRule="auto"/>
        <w:ind w:left="709"/>
        <w:jc w:val="both"/>
        <w:rPr>
          <w:color w:val="000000" w:themeColor="text1"/>
        </w:rPr>
      </w:pPr>
      <w:r w:rsidRPr="009732A5">
        <w:rPr>
          <w:color w:val="000000" w:themeColor="text1"/>
        </w:rPr>
        <w:t>dla zadania nr 3</w:t>
      </w:r>
      <w:r w:rsidR="00E51BBF" w:rsidRPr="009732A5">
        <w:rPr>
          <w:color w:val="000000" w:themeColor="text1"/>
        </w:rPr>
        <w:t xml:space="preserve"> </w:t>
      </w:r>
      <w:r w:rsidRPr="009732A5">
        <w:rPr>
          <w:color w:val="000000" w:themeColor="text1"/>
        </w:rPr>
        <w:t>-</w:t>
      </w:r>
      <w:r w:rsidR="00E51BBF" w:rsidRPr="009732A5">
        <w:rPr>
          <w:color w:val="000000" w:themeColor="text1"/>
        </w:rPr>
        <w:t xml:space="preserve"> </w:t>
      </w:r>
      <w:r w:rsidR="003D24F7" w:rsidRPr="009732A5">
        <w:rPr>
          <w:color w:val="000000" w:themeColor="text1"/>
        </w:rPr>
        <w:t>8</w:t>
      </w:r>
      <w:r w:rsidRPr="009732A5">
        <w:rPr>
          <w:color w:val="000000" w:themeColor="text1"/>
        </w:rPr>
        <w:t> 000 zł</w:t>
      </w:r>
    </w:p>
    <w:p w14:paraId="1133EF79" w14:textId="40C44E8E" w:rsidR="001518DC" w:rsidRPr="009732A5" w:rsidRDefault="001518DC" w:rsidP="00FA515C">
      <w:pPr>
        <w:pStyle w:val="Default"/>
        <w:numPr>
          <w:ilvl w:val="0"/>
          <w:numId w:val="28"/>
        </w:numPr>
        <w:spacing w:line="276" w:lineRule="auto"/>
        <w:ind w:left="709"/>
        <w:jc w:val="both"/>
        <w:rPr>
          <w:color w:val="000000" w:themeColor="text1"/>
        </w:rPr>
      </w:pPr>
      <w:r w:rsidRPr="009732A5">
        <w:rPr>
          <w:color w:val="000000" w:themeColor="text1"/>
        </w:rPr>
        <w:t>d</w:t>
      </w:r>
      <w:r w:rsidR="00E44C4E" w:rsidRPr="009732A5">
        <w:rPr>
          <w:color w:val="000000" w:themeColor="text1"/>
        </w:rPr>
        <w:t xml:space="preserve">la zadania nr </w:t>
      </w:r>
      <w:r w:rsidR="009D49A4" w:rsidRPr="009732A5">
        <w:rPr>
          <w:color w:val="000000" w:themeColor="text1"/>
        </w:rPr>
        <w:t>4</w:t>
      </w:r>
      <w:r w:rsidR="00E51BBF" w:rsidRPr="009732A5">
        <w:rPr>
          <w:color w:val="000000" w:themeColor="text1"/>
        </w:rPr>
        <w:t xml:space="preserve"> </w:t>
      </w:r>
      <w:r w:rsidR="00E44C4E" w:rsidRPr="009732A5">
        <w:rPr>
          <w:color w:val="000000" w:themeColor="text1"/>
        </w:rPr>
        <w:t>- 30 000 zł</w:t>
      </w:r>
      <w:r w:rsidRPr="009732A5">
        <w:rPr>
          <w:color w:val="000000" w:themeColor="text1"/>
        </w:rPr>
        <w:t>,</w:t>
      </w:r>
    </w:p>
    <w:p w14:paraId="1076B77F" w14:textId="4829A77F" w:rsidR="00E44C4E" w:rsidRPr="009732A5" w:rsidRDefault="001518DC" w:rsidP="00FA515C">
      <w:pPr>
        <w:pStyle w:val="Default"/>
        <w:numPr>
          <w:ilvl w:val="0"/>
          <w:numId w:val="28"/>
        </w:numPr>
        <w:spacing w:line="276" w:lineRule="auto"/>
        <w:ind w:left="709"/>
        <w:jc w:val="both"/>
        <w:rPr>
          <w:color w:val="000000" w:themeColor="text1"/>
        </w:rPr>
      </w:pPr>
      <w:r w:rsidRPr="009732A5">
        <w:rPr>
          <w:color w:val="000000" w:themeColor="text1"/>
        </w:rPr>
        <w:t>d</w:t>
      </w:r>
      <w:r w:rsidR="009D49A4" w:rsidRPr="009732A5">
        <w:rPr>
          <w:color w:val="000000" w:themeColor="text1"/>
        </w:rPr>
        <w:t>la zadania nr 5</w:t>
      </w:r>
      <w:r w:rsidR="00E51BBF" w:rsidRPr="009732A5">
        <w:rPr>
          <w:color w:val="000000" w:themeColor="text1"/>
        </w:rPr>
        <w:t xml:space="preserve"> </w:t>
      </w:r>
      <w:r w:rsidR="00E44C4E" w:rsidRPr="009732A5">
        <w:rPr>
          <w:color w:val="000000" w:themeColor="text1"/>
        </w:rPr>
        <w:t>- 15 000 zł</w:t>
      </w:r>
    </w:p>
    <w:p w14:paraId="356A4201" w14:textId="77777777" w:rsidR="00FC491A" w:rsidRPr="009732A5" w:rsidRDefault="00FC491A" w:rsidP="00FA515C">
      <w:pPr>
        <w:pStyle w:val="Default"/>
        <w:spacing w:line="276" w:lineRule="auto"/>
        <w:jc w:val="both"/>
        <w:rPr>
          <w:color w:val="000000" w:themeColor="text1"/>
        </w:rPr>
      </w:pPr>
    </w:p>
    <w:p w14:paraId="4872E30D" w14:textId="2FCCCF2D" w:rsidR="00D91D5C" w:rsidRPr="009732A5" w:rsidRDefault="00D91D5C" w:rsidP="00FA515C">
      <w:pPr>
        <w:pStyle w:val="Default"/>
        <w:spacing w:line="276" w:lineRule="auto"/>
        <w:jc w:val="center"/>
        <w:rPr>
          <w:color w:val="000000" w:themeColor="text1"/>
        </w:rPr>
      </w:pPr>
      <w:r w:rsidRPr="009732A5">
        <w:rPr>
          <w:b/>
          <w:bCs/>
          <w:color w:val="000000" w:themeColor="text1"/>
        </w:rPr>
        <w:t>§ 1</w:t>
      </w:r>
      <w:r w:rsidR="007D5868" w:rsidRPr="009732A5">
        <w:rPr>
          <w:b/>
          <w:bCs/>
          <w:color w:val="000000" w:themeColor="text1"/>
        </w:rPr>
        <w:t>2</w:t>
      </w:r>
    </w:p>
    <w:p w14:paraId="7A7D3685"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Zmiana umowy</w:t>
      </w:r>
    </w:p>
    <w:p w14:paraId="30A1937D" w14:textId="3DE0201D" w:rsidR="00D91D5C" w:rsidRPr="009732A5" w:rsidRDefault="00D91D5C" w:rsidP="00FA515C">
      <w:pPr>
        <w:pStyle w:val="Standard"/>
        <w:numPr>
          <w:ilvl w:val="0"/>
          <w:numId w:val="30"/>
        </w:numPr>
        <w:spacing w:line="276" w:lineRule="auto"/>
        <w:jc w:val="both"/>
        <w:rPr>
          <w:rFonts w:cs="Times New Roman"/>
          <w:color w:val="000000" w:themeColor="text1"/>
        </w:rPr>
      </w:pPr>
      <w:r w:rsidRPr="009732A5">
        <w:rPr>
          <w:rFonts w:cs="Times New Roman"/>
          <w:color w:val="000000" w:themeColor="text1"/>
        </w:rPr>
        <w:t xml:space="preserve">Strony dopuszczają możliwość zmiany postanowień niniejszej umowy, w sytuacji wystąpienia poniższych przypadków: </w:t>
      </w:r>
    </w:p>
    <w:p w14:paraId="41A3EFF6" w14:textId="69EA2440" w:rsidR="00D91D5C" w:rsidRPr="009732A5" w:rsidRDefault="000E28C1" w:rsidP="00FA515C">
      <w:pPr>
        <w:pStyle w:val="Default"/>
        <w:numPr>
          <w:ilvl w:val="1"/>
          <w:numId w:val="17"/>
        </w:numPr>
        <w:spacing w:line="276" w:lineRule="auto"/>
        <w:ind w:left="709" w:hanging="425"/>
        <w:jc w:val="both"/>
        <w:rPr>
          <w:color w:val="000000" w:themeColor="text1"/>
        </w:rPr>
      </w:pPr>
      <w:r w:rsidRPr="009732A5">
        <w:rPr>
          <w:color w:val="000000" w:themeColor="text1"/>
        </w:rPr>
        <w:t>z</w:t>
      </w:r>
      <w:r w:rsidR="00D91D5C" w:rsidRPr="009732A5">
        <w:rPr>
          <w:color w:val="000000" w:themeColor="text1"/>
        </w:rPr>
        <w:t>miana osobowa listy dowożonych dzieci oraz zmiana harmonogramu w przypadkach,</w:t>
      </w:r>
      <w:r w:rsidR="00E51BBF" w:rsidRPr="009732A5">
        <w:rPr>
          <w:color w:val="000000" w:themeColor="text1"/>
        </w:rPr>
        <w:t xml:space="preserve"> </w:t>
      </w:r>
      <w:r w:rsidR="00D91D5C" w:rsidRPr="009732A5">
        <w:rPr>
          <w:color w:val="000000" w:themeColor="text1"/>
        </w:rPr>
        <w:t xml:space="preserve">o których mowa w </w:t>
      </w:r>
      <w:r w:rsidR="00D91D5C" w:rsidRPr="009732A5">
        <w:rPr>
          <w:bCs/>
          <w:color w:val="000000" w:themeColor="text1"/>
        </w:rPr>
        <w:t xml:space="preserve">§ </w:t>
      </w:r>
      <w:r w:rsidR="00D91D5C" w:rsidRPr="009732A5">
        <w:rPr>
          <w:color w:val="000000" w:themeColor="text1"/>
        </w:rPr>
        <w:t>2 ust. 2 – 3 następuje w formie pisemnego powiadomienia bez potrzeby sporządzania aneksu do umowy.</w:t>
      </w:r>
    </w:p>
    <w:p w14:paraId="49398A22" w14:textId="77777777" w:rsidR="00D91D5C" w:rsidRPr="009732A5" w:rsidRDefault="000E28C1" w:rsidP="00FA515C">
      <w:pPr>
        <w:pStyle w:val="Default"/>
        <w:numPr>
          <w:ilvl w:val="1"/>
          <w:numId w:val="17"/>
        </w:numPr>
        <w:spacing w:line="276" w:lineRule="auto"/>
        <w:ind w:left="709" w:hanging="425"/>
        <w:jc w:val="both"/>
        <w:rPr>
          <w:color w:val="000000" w:themeColor="text1"/>
        </w:rPr>
      </w:pPr>
      <w:r w:rsidRPr="009732A5">
        <w:rPr>
          <w:color w:val="000000" w:themeColor="text1"/>
        </w:rPr>
        <w:t>z</w:t>
      </w:r>
      <w:r w:rsidR="00D91D5C" w:rsidRPr="009732A5">
        <w:rPr>
          <w:color w:val="000000" w:themeColor="text1"/>
        </w:rPr>
        <w:t xml:space="preserve">miana pojazdów wykorzystywanych do świadczenia usług oraz zmiana wykazu osób zatrudnionych przez Wykonawcę do realizacji zadania następuje w formie pisemnego powiadomienia bez potrzeby sporządzania aneksu do umowy – po spełnieniu warunków określonych w procedurze o udzielenie zamówienia publicznego i po wyrażeniu zgody przez Zamawiającego. </w:t>
      </w:r>
    </w:p>
    <w:p w14:paraId="3F75050E" w14:textId="0332C860" w:rsidR="00D91D5C" w:rsidRPr="009732A5" w:rsidRDefault="00D91D5C" w:rsidP="00FA515C">
      <w:pPr>
        <w:pStyle w:val="Standard"/>
        <w:numPr>
          <w:ilvl w:val="0"/>
          <w:numId w:val="30"/>
        </w:numPr>
        <w:spacing w:line="276" w:lineRule="auto"/>
        <w:jc w:val="both"/>
        <w:rPr>
          <w:rFonts w:cs="Times New Roman"/>
          <w:color w:val="000000" w:themeColor="text1"/>
        </w:rPr>
      </w:pPr>
      <w:r w:rsidRPr="009732A5">
        <w:rPr>
          <w:rFonts w:cs="Times New Roman"/>
          <w:color w:val="000000" w:themeColor="text1"/>
        </w:rPr>
        <w:lastRenderedPageBreak/>
        <w:t xml:space="preserve">Dopuszcza się zmianę wysokości wynagrodzenia Wykonawcy, w razie zmian w przepisach prawa: </w:t>
      </w:r>
    </w:p>
    <w:p w14:paraId="074FC79A" w14:textId="77777777" w:rsidR="00D91D5C" w:rsidRPr="009732A5" w:rsidRDefault="00D91D5C" w:rsidP="00FA515C">
      <w:pPr>
        <w:pStyle w:val="Default"/>
        <w:spacing w:line="276" w:lineRule="auto"/>
        <w:ind w:left="284"/>
        <w:jc w:val="both"/>
        <w:rPr>
          <w:color w:val="000000" w:themeColor="text1"/>
        </w:rPr>
      </w:pPr>
      <w:r w:rsidRPr="009732A5">
        <w:rPr>
          <w:color w:val="000000" w:themeColor="text1"/>
        </w:rPr>
        <w:t xml:space="preserve">1) stawki podatku od towarów i usług na wykonywane usługi, </w:t>
      </w:r>
    </w:p>
    <w:p w14:paraId="1AA9066F" w14:textId="77777777" w:rsidR="00D91D5C" w:rsidRPr="009732A5" w:rsidRDefault="00D91D5C" w:rsidP="00FA515C">
      <w:pPr>
        <w:pStyle w:val="Default"/>
        <w:spacing w:line="276" w:lineRule="auto"/>
        <w:ind w:left="284"/>
        <w:jc w:val="both"/>
        <w:rPr>
          <w:color w:val="000000" w:themeColor="text1"/>
        </w:rPr>
      </w:pPr>
      <w:r w:rsidRPr="009732A5">
        <w:rPr>
          <w:color w:val="000000" w:themeColor="text1"/>
        </w:rPr>
        <w:t>2) wysokości stawki składki na ubezpieczenie społeczne lub zdrowotne.</w:t>
      </w:r>
    </w:p>
    <w:p w14:paraId="61689F99" w14:textId="77777777" w:rsidR="00D91D5C" w:rsidRPr="009732A5" w:rsidRDefault="00D91D5C" w:rsidP="00FA515C">
      <w:pPr>
        <w:pStyle w:val="Default"/>
        <w:spacing w:line="276" w:lineRule="auto"/>
        <w:ind w:left="284"/>
        <w:jc w:val="both"/>
        <w:rPr>
          <w:color w:val="000000" w:themeColor="text1"/>
        </w:rPr>
      </w:pPr>
      <w:r w:rsidRPr="009732A5">
        <w:rPr>
          <w:color w:val="000000" w:themeColor="text1"/>
        </w:rPr>
        <w:t xml:space="preserve">Zmiany wysokości wynagrodzenia mogą mieć miejsce jedynie wówczas, gdy będą miały wpływ na koszty wykonania zamówienia przez Wykonawcę. Wykonawca zobowiązany jest do wykazania wpływu zmiany wskazanych regulacji na koszty wykonania zamówienia w sposób czytelny dla Zamawiającego poprzez dostarczenie dokumentów potwierdzających powyższe. </w:t>
      </w:r>
    </w:p>
    <w:p w14:paraId="05BF912B" w14:textId="2D9A5D05" w:rsidR="00D91D5C" w:rsidRPr="009732A5" w:rsidRDefault="00D91D5C" w:rsidP="00FA515C">
      <w:pPr>
        <w:pStyle w:val="Standard"/>
        <w:numPr>
          <w:ilvl w:val="0"/>
          <w:numId w:val="30"/>
        </w:numPr>
        <w:spacing w:line="276" w:lineRule="auto"/>
        <w:jc w:val="both"/>
        <w:rPr>
          <w:rFonts w:cs="Times New Roman"/>
          <w:color w:val="000000" w:themeColor="text1"/>
        </w:rPr>
      </w:pPr>
      <w:r w:rsidRPr="009732A5">
        <w:rPr>
          <w:rFonts w:cs="Times New Roman"/>
          <w:color w:val="000000" w:themeColor="text1"/>
        </w:rPr>
        <w:t xml:space="preserve">Zmiany umowy mogą być dokonywane wyłącznie w formie pisemnej pod rygorem nieważności. </w:t>
      </w:r>
    </w:p>
    <w:p w14:paraId="2130D745" w14:textId="1A10E7AF" w:rsidR="00D91D5C" w:rsidRPr="009732A5" w:rsidRDefault="00D91D5C" w:rsidP="00FA515C">
      <w:pPr>
        <w:pStyle w:val="Standard"/>
        <w:numPr>
          <w:ilvl w:val="0"/>
          <w:numId w:val="30"/>
        </w:numPr>
        <w:spacing w:line="276" w:lineRule="auto"/>
        <w:jc w:val="both"/>
        <w:rPr>
          <w:rFonts w:cs="Times New Roman"/>
          <w:color w:val="000000" w:themeColor="text1"/>
        </w:rPr>
      </w:pPr>
      <w:r w:rsidRPr="009732A5">
        <w:rPr>
          <w:rFonts w:cs="Times New Roman"/>
          <w:color w:val="000000" w:themeColor="text1"/>
        </w:rPr>
        <w:t xml:space="preserve">Wykonawca jest zobowiązany w terminie 7 dni od wystąpienia zmian do pisemnego zawiadomienia Zamawiającego o zmianie danych zawartych w umowie: </w:t>
      </w:r>
    </w:p>
    <w:p w14:paraId="69BF31D4" w14:textId="77777777" w:rsidR="00D91D5C" w:rsidRPr="009732A5" w:rsidRDefault="00D91D5C" w:rsidP="00FA515C">
      <w:pPr>
        <w:pStyle w:val="Default"/>
        <w:spacing w:line="276" w:lineRule="auto"/>
        <w:ind w:left="426"/>
        <w:jc w:val="both"/>
        <w:rPr>
          <w:color w:val="000000" w:themeColor="text1"/>
        </w:rPr>
      </w:pPr>
      <w:r w:rsidRPr="009732A5">
        <w:rPr>
          <w:color w:val="000000" w:themeColor="text1"/>
        </w:rPr>
        <w:t xml:space="preserve">1) zmianie siedziby lub nazwy firmy Wykonawcy, </w:t>
      </w:r>
    </w:p>
    <w:p w14:paraId="66E781F5" w14:textId="77777777" w:rsidR="00D91D5C" w:rsidRPr="009732A5" w:rsidRDefault="00D91D5C" w:rsidP="00FA515C">
      <w:pPr>
        <w:pStyle w:val="Default"/>
        <w:spacing w:line="276" w:lineRule="auto"/>
        <w:ind w:left="426"/>
        <w:jc w:val="both"/>
        <w:rPr>
          <w:color w:val="000000" w:themeColor="text1"/>
        </w:rPr>
      </w:pPr>
      <w:r w:rsidRPr="009732A5">
        <w:rPr>
          <w:color w:val="000000" w:themeColor="text1"/>
        </w:rPr>
        <w:t xml:space="preserve">2) zmianie osób reprezentujących Wykonawcę, </w:t>
      </w:r>
    </w:p>
    <w:p w14:paraId="5A717C14" w14:textId="77777777" w:rsidR="00D91D5C" w:rsidRPr="009732A5" w:rsidRDefault="00D91D5C" w:rsidP="00FA515C">
      <w:pPr>
        <w:pStyle w:val="Default"/>
        <w:spacing w:line="276" w:lineRule="auto"/>
        <w:ind w:left="426"/>
        <w:jc w:val="both"/>
        <w:rPr>
          <w:color w:val="000000" w:themeColor="text1"/>
        </w:rPr>
      </w:pPr>
      <w:r w:rsidRPr="009732A5">
        <w:rPr>
          <w:color w:val="000000" w:themeColor="text1"/>
        </w:rPr>
        <w:t xml:space="preserve">3) ogłoszeniu upadłości Wykonawcy, </w:t>
      </w:r>
    </w:p>
    <w:p w14:paraId="4EB1F091" w14:textId="77777777" w:rsidR="00D91D5C" w:rsidRPr="009732A5" w:rsidRDefault="00D91D5C" w:rsidP="00FA515C">
      <w:pPr>
        <w:pStyle w:val="Default"/>
        <w:spacing w:line="276" w:lineRule="auto"/>
        <w:ind w:left="426"/>
        <w:jc w:val="both"/>
        <w:rPr>
          <w:color w:val="000000" w:themeColor="text1"/>
        </w:rPr>
      </w:pPr>
      <w:r w:rsidRPr="009732A5">
        <w:rPr>
          <w:color w:val="000000" w:themeColor="text1"/>
        </w:rPr>
        <w:t xml:space="preserve">4) likwidacji firmy Wykonawcy. </w:t>
      </w:r>
    </w:p>
    <w:p w14:paraId="1B66DAB2" w14:textId="28BB829C" w:rsidR="00D91D5C" w:rsidRPr="009732A5" w:rsidRDefault="00D91D5C" w:rsidP="00FA515C">
      <w:pPr>
        <w:pStyle w:val="Standard"/>
        <w:numPr>
          <w:ilvl w:val="0"/>
          <w:numId w:val="30"/>
        </w:numPr>
        <w:spacing w:line="276" w:lineRule="auto"/>
        <w:jc w:val="both"/>
        <w:rPr>
          <w:rFonts w:cs="Times New Roman"/>
          <w:color w:val="000000" w:themeColor="text1"/>
        </w:rPr>
      </w:pPr>
      <w:r w:rsidRPr="009732A5">
        <w:rPr>
          <w:rFonts w:cs="Times New Roman"/>
          <w:color w:val="000000" w:themeColor="text1"/>
        </w:rPr>
        <w:t>Wszelką korespondencję wysyłaną przez Zamawiającego zgodnie z posiadanymi przez Zamawiającego danymi Strony podanymi na wstępie niniejszej umowy lub zmienionymi po powiadomieniu Zamawiającego przez Wykonawcę, uznaje się za doręczoną, po wysłaniu przesyłką poleconą w placówce operatora wyznaczonego lub dostarczeniu na ten adres.</w:t>
      </w:r>
      <w:r w:rsidR="00E51BBF" w:rsidRPr="009732A5">
        <w:rPr>
          <w:rFonts w:cs="Times New Roman"/>
          <w:color w:val="000000" w:themeColor="text1"/>
        </w:rPr>
        <w:t xml:space="preserve"> </w:t>
      </w:r>
    </w:p>
    <w:p w14:paraId="45917824" w14:textId="77777777" w:rsidR="00FA515C" w:rsidRPr="009732A5" w:rsidRDefault="00FA515C" w:rsidP="00FA515C">
      <w:pPr>
        <w:pStyle w:val="Standard"/>
        <w:spacing w:line="276" w:lineRule="auto"/>
        <w:ind w:left="360"/>
        <w:jc w:val="both"/>
        <w:rPr>
          <w:rFonts w:cs="Times New Roman"/>
          <w:color w:val="000000" w:themeColor="text1"/>
        </w:rPr>
      </w:pPr>
    </w:p>
    <w:p w14:paraId="6C80BC26" w14:textId="037B6F1E" w:rsidR="00D91D5C" w:rsidRPr="009732A5" w:rsidRDefault="00D91D5C" w:rsidP="00FA515C">
      <w:pPr>
        <w:pStyle w:val="Default"/>
        <w:spacing w:line="276" w:lineRule="auto"/>
        <w:jc w:val="center"/>
        <w:rPr>
          <w:color w:val="000000" w:themeColor="text1"/>
        </w:rPr>
      </w:pPr>
      <w:r w:rsidRPr="009732A5">
        <w:rPr>
          <w:b/>
          <w:bCs/>
          <w:color w:val="000000" w:themeColor="text1"/>
        </w:rPr>
        <w:t>§ 1</w:t>
      </w:r>
      <w:r w:rsidR="007D5868" w:rsidRPr="009732A5">
        <w:rPr>
          <w:b/>
          <w:bCs/>
          <w:color w:val="000000" w:themeColor="text1"/>
        </w:rPr>
        <w:t>3</w:t>
      </w:r>
    </w:p>
    <w:p w14:paraId="21BEEE33"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Rozwiązanie umowy</w:t>
      </w:r>
    </w:p>
    <w:p w14:paraId="34C4DFB0" w14:textId="77594A85" w:rsidR="00D91D5C" w:rsidRPr="009732A5" w:rsidRDefault="00D91D5C" w:rsidP="00FA515C">
      <w:pPr>
        <w:pStyle w:val="Standard"/>
        <w:numPr>
          <w:ilvl w:val="0"/>
          <w:numId w:val="31"/>
        </w:numPr>
        <w:spacing w:line="276" w:lineRule="auto"/>
        <w:jc w:val="both"/>
        <w:rPr>
          <w:rFonts w:cs="Times New Roman"/>
          <w:color w:val="000000" w:themeColor="text1"/>
        </w:rPr>
      </w:pPr>
      <w:r w:rsidRPr="009732A5">
        <w:rPr>
          <w:rFonts w:cs="Times New Roman"/>
          <w:color w:val="000000" w:themeColor="text1"/>
        </w:rPr>
        <w:t xml:space="preserve">Zamawiający, poza przypadkami określonymi prawem cywilnym, może rozwiązać umowę bez zachowania okresu wypowiedzenia </w:t>
      </w:r>
      <w:r w:rsidR="00FA15B9" w:rsidRPr="009732A5">
        <w:rPr>
          <w:rFonts w:cs="Times New Roman"/>
          <w:color w:val="000000" w:themeColor="text1"/>
        </w:rPr>
        <w:t xml:space="preserve">w okresie trzydziestu dni od wystąpienia poniższych zdarzeń, </w:t>
      </w:r>
      <w:r w:rsidRPr="009732A5">
        <w:rPr>
          <w:rFonts w:cs="Times New Roman"/>
          <w:color w:val="000000" w:themeColor="text1"/>
        </w:rPr>
        <w:t xml:space="preserve">w wypadku, gdy: </w:t>
      </w:r>
    </w:p>
    <w:p w14:paraId="7FC62F83" w14:textId="77777777" w:rsidR="00D91D5C" w:rsidRPr="009732A5" w:rsidRDefault="00D91D5C" w:rsidP="00FA515C">
      <w:pPr>
        <w:pStyle w:val="Default"/>
        <w:numPr>
          <w:ilvl w:val="1"/>
          <w:numId w:val="18"/>
        </w:numPr>
        <w:spacing w:line="276" w:lineRule="auto"/>
        <w:ind w:left="567" w:hanging="283"/>
        <w:jc w:val="both"/>
        <w:rPr>
          <w:color w:val="000000" w:themeColor="text1"/>
        </w:rPr>
      </w:pPr>
      <w:r w:rsidRPr="009732A5">
        <w:rPr>
          <w:color w:val="000000" w:themeColor="text1"/>
        </w:rPr>
        <w:t xml:space="preserve">Wykonawca nie rozpoczął wykonania przedmiotu umowy lub przerwał jej realizację chociażby na jeden dzień, </w:t>
      </w:r>
    </w:p>
    <w:p w14:paraId="7119A6DA" w14:textId="3CD96B5D" w:rsidR="00D91D5C" w:rsidRPr="009732A5" w:rsidRDefault="00D91D5C" w:rsidP="00FA515C">
      <w:pPr>
        <w:pStyle w:val="Default"/>
        <w:numPr>
          <w:ilvl w:val="1"/>
          <w:numId w:val="18"/>
        </w:numPr>
        <w:spacing w:line="276" w:lineRule="auto"/>
        <w:ind w:left="567" w:hanging="283"/>
        <w:jc w:val="both"/>
        <w:rPr>
          <w:color w:val="000000" w:themeColor="text1"/>
        </w:rPr>
      </w:pPr>
      <w:r w:rsidRPr="009732A5">
        <w:rPr>
          <w:color w:val="000000" w:themeColor="text1"/>
        </w:rPr>
        <w:t xml:space="preserve">dojdzie do trzykrotnego naliczenia kary umownej na podstawie § </w:t>
      </w:r>
      <w:r w:rsidR="00AD7889" w:rsidRPr="009732A5">
        <w:rPr>
          <w:color w:val="000000" w:themeColor="text1"/>
        </w:rPr>
        <w:t>11</w:t>
      </w:r>
      <w:r w:rsidRPr="009732A5">
        <w:rPr>
          <w:color w:val="000000" w:themeColor="text1"/>
        </w:rPr>
        <w:t xml:space="preserve"> ust. 1 pkt 1 lub 2, </w:t>
      </w:r>
    </w:p>
    <w:p w14:paraId="0022F98D" w14:textId="77777777" w:rsidR="00D91D5C" w:rsidRPr="009732A5" w:rsidRDefault="00D91D5C" w:rsidP="00FA515C">
      <w:pPr>
        <w:pStyle w:val="Default"/>
        <w:numPr>
          <w:ilvl w:val="1"/>
          <w:numId w:val="18"/>
        </w:numPr>
        <w:spacing w:line="276" w:lineRule="auto"/>
        <w:ind w:left="567" w:hanging="283"/>
        <w:jc w:val="both"/>
        <w:rPr>
          <w:color w:val="000000" w:themeColor="text1"/>
        </w:rPr>
      </w:pPr>
      <w:r w:rsidRPr="009732A5">
        <w:rPr>
          <w:color w:val="000000" w:themeColor="text1"/>
        </w:rPr>
        <w:t xml:space="preserve">dojdzie do utraty przez Wykonawcę uprawnień lub zezwoleń koniecznych do wykonania umowy, </w:t>
      </w:r>
    </w:p>
    <w:p w14:paraId="58CC4F8B" w14:textId="77777777" w:rsidR="00D91D5C" w:rsidRPr="009732A5" w:rsidRDefault="00D91D5C" w:rsidP="00FA515C">
      <w:pPr>
        <w:pStyle w:val="Default"/>
        <w:numPr>
          <w:ilvl w:val="1"/>
          <w:numId w:val="18"/>
        </w:numPr>
        <w:spacing w:line="276" w:lineRule="auto"/>
        <w:ind w:left="567" w:hanging="283"/>
        <w:jc w:val="both"/>
        <w:rPr>
          <w:color w:val="000000" w:themeColor="text1"/>
        </w:rPr>
      </w:pPr>
      <w:r w:rsidRPr="009732A5">
        <w:rPr>
          <w:color w:val="000000" w:themeColor="text1"/>
        </w:rPr>
        <w:t xml:space="preserve">nieposiadania przez Wykonawcę aktualnych polis ubezpieczeniowych w zakresie prowadzonej działalności związanej z przedmiotem umowy od następstw nieszczęśliwych wypadków (NW) lub odpowiedzialności cywilnej (OC), </w:t>
      </w:r>
    </w:p>
    <w:p w14:paraId="31145F9D" w14:textId="77777777" w:rsidR="00D91D5C" w:rsidRPr="009732A5" w:rsidRDefault="00D91D5C" w:rsidP="00FA515C">
      <w:pPr>
        <w:pStyle w:val="Default"/>
        <w:numPr>
          <w:ilvl w:val="1"/>
          <w:numId w:val="18"/>
        </w:numPr>
        <w:spacing w:line="276" w:lineRule="auto"/>
        <w:ind w:left="567" w:hanging="283"/>
        <w:jc w:val="both"/>
        <w:rPr>
          <w:color w:val="000000" w:themeColor="text1"/>
        </w:rPr>
      </w:pPr>
      <w:r w:rsidRPr="009732A5">
        <w:rPr>
          <w:color w:val="000000" w:themeColor="text1"/>
        </w:rPr>
        <w:t xml:space="preserve">innego rażącego naruszenia umowy lub przepisów prawa. </w:t>
      </w:r>
    </w:p>
    <w:p w14:paraId="75A4E346" w14:textId="1B3DA625" w:rsidR="00D91D5C" w:rsidRPr="009732A5" w:rsidRDefault="00D91D5C" w:rsidP="00FA515C">
      <w:pPr>
        <w:pStyle w:val="Standard"/>
        <w:numPr>
          <w:ilvl w:val="0"/>
          <w:numId w:val="31"/>
        </w:numPr>
        <w:spacing w:line="276" w:lineRule="auto"/>
        <w:jc w:val="both"/>
        <w:rPr>
          <w:rFonts w:cs="Times New Roman"/>
          <w:color w:val="000000" w:themeColor="text1"/>
        </w:rPr>
      </w:pPr>
      <w:r w:rsidRPr="009732A5">
        <w:rPr>
          <w:rFonts w:cs="Times New Roman"/>
          <w:color w:val="000000" w:themeColor="text1"/>
        </w:rPr>
        <w:t xml:space="preserve">Rozwiązanie umowy wymaga formy pisemnej wraz z uzasadnieniem. </w:t>
      </w:r>
    </w:p>
    <w:p w14:paraId="51AFDB15" w14:textId="0798A4AE" w:rsidR="00D91D5C" w:rsidRPr="009732A5" w:rsidRDefault="00D91D5C" w:rsidP="00FA515C">
      <w:pPr>
        <w:pStyle w:val="Standard"/>
        <w:numPr>
          <w:ilvl w:val="0"/>
          <w:numId w:val="31"/>
        </w:numPr>
        <w:spacing w:line="276" w:lineRule="auto"/>
        <w:jc w:val="both"/>
        <w:rPr>
          <w:rFonts w:cs="Times New Roman"/>
          <w:color w:val="000000" w:themeColor="text1"/>
        </w:rPr>
      </w:pPr>
      <w:r w:rsidRPr="009732A5">
        <w:rPr>
          <w:rFonts w:cs="Times New Roman"/>
          <w:color w:val="000000" w:themeColor="text1"/>
        </w:rPr>
        <w:t xml:space="preserve">Każda ze stron może rozwiązać umowę z zachowaniem trzymiesięcznego okresu wypowiedzenia, ze skutkiem na koniec miesiąca kalendarzowego. </w:t>
      </w:r>
    </w:p>
    <w:p w14:paraId="627488C6" w14:textId="77777777" w:rsidR="00D91D5C" w:rsidRPr="009732A5" w:rsidRDefault="00D91D5C" w:rsidP="00FA515C">
      <w:pPr>
        <w:pStyle w:val="Default"/>
        <w:spacing w:line="276" w:lineRule="auto"/>
        <w:jc w:val="both"/>
        <w:rPr>
          <w:color w:val="000000" w:themeColor="text1"/>
        </w:rPr>
      </w:pPr>
    </w:p>
    <w:p w14:paraId="2BAFED19" w14:textId="2DC5ACFA" w:rsidR="00D91D5C" w:rsidRPr="009732A5" w:rsidRDefault="00D91D5C" w:rsidP="00FA515C">
      <w:pPr>
        <w:pStyle w:val="Default"/>
        <w:spacing w:line="276" w:lineRule="auto"/>
        <w:jc w:val="center"/>
        <w:rPr>
          <w:color w:val="000000" w:themeColor="text1"/>
        </w:rPr>
      </w:pPr>
      <w:r w:rsidRPr="009732A5">
        <w:rPr>
          <w:b/>
          <w:bCs/>
          <w:color w:val="000000" w:themeColor="text1"/>
        </w:rPr>
        <w:t>§ 1</w:t>
      </w:r>
      <w:r w:rsidR="007D5868" w:rsidRPr="009732A5">
        <w:rPr>
          <w:b/>
          <w:bCs/>
          <w:color w:val="000000" w:themeColor="text1"/>
        </w:rPr>
        <w:t>4</w:t>
      </w:r>
    </w:p>
    <w:p w14:paraId="17279168"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Podwykonawcy</w:t>
      </w:r>
    </w:p>
    <w:p w14:paraId="6401F488" w14:textId="77777777"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 xml:space="preserve">Wykonawca, Podwykonawca lub dalszy Podwykonawca zamówienia zamierzający zawrzeć umowę o podwykonawstwo, której przedmiotem są usługi określone niniejszą </w:t>
      </w:r>
      <w:r w:rsidRPr="009732A5">
        <w:rPr>
          <w:rFonts w:cs="Times New Roman"/>
          <w:color w:val="000000" w:themeColor="text1"/>
        </w:rPr>
        <w:lastRenderedPageBreak/>
        <w:t xml:space="preserve">umową, jest obowiązany w trakcie jej realizacji, do przedłożenia Zamawiającemu projektu tej umowy </w:t>
      </w:r>
      <w:r w:rsidR="0050453C" w:rsidRPr="009732A5">
        <w:rPr>
          <w:rFonts w:cs="Times New Roman"/>
          <w:color w:val="000000" w:themeColor="text1"/>
        </w:rPr>
        <w:t xml:space="preserve">lub jej zmiany </w:t>
      </w:r>
      <w:r w:rsidRPr="009732A5">
        <w:rPr>
          <w:rFonts w:cs="Times New Roman"/>
          <w:color w:val="000000" w:themeColor="text1"/>
        </w:rPr>
        <w:t xml:space="preserve">do akceptacji, przy czym Podwykonawca lub dalszy Podwykonawca jest obowiązany dołączyć zgodę Wykonawcy na zawarcie umowy </w:t>
      </w:r>
      <w:r w:rsidR="000F4C83" w:rsidRPr="009732A5">
        <w:rPr>
          <w:rFonts w:cs="Times New Roman"/>
          <w:color w:val="000000" w:themeColor="text1"/>
        </w:rPr>
        <w:t xml:space="preserve">lub jej zmiany </w:t>
      </w:r>
      <w:r w:rsidRPr="009732A5">
        <w:rPr>
          <w:rFonts w:cs="Times New Roman"/>
          <w:color w:val="000000" w:themeColor="text1"/>
        </w:rPr>
        <w:t xml:space="preserve">o podwykonawstwo o treści zgodnej z projektem umowy. </w:t>
      </w:r>
    </w:p>
    <w:p w14:paraId="3A0EF6A0" w14:textId="77777777"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 </w:t>
      </w:r>
    </w:p>
    <w:p w14:paraId="6B181D35" w14:textId="5969110F"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Zamawiający w terminie 7 dni zgłosi pisemne zastrzeżenia do projektu umowy</w:t>
      </w:r>
      <w:r w:rsidR="00E51BBF" w:rsidRPr="009732A5">
        <w:rPr>
          <w:rFonts w:cs="Times New Roman"/>
          <w:color w:val="000000" w:themeColor="text1"/>
        </w:rPr>
        <w:t xml:space="preserve"> </w:t>
      </w:r>
      <w:r w:rsidRPr="009732A5">
        <w:rPr>
          <w:rFonts w:cs="Times New Roman"/>
          <w:color w:val="000000" w:themeColor="text1"/>
        </w:rPr>
        <w:t xml:space="preserve">o podwykonawstwo, której przedmiotem są usługi: </w:t>
      </w:r>
    </w:p>
    <w:p w14:paraId="1725663A" w14:textId="77777777" w:rsidR="00D91D5C" w:rsidRPr="009732A5" w:rsidRDefault="00D91D5C" w:rsidP="00FA515C">
      <w:pPr>
        <w:pStyle w:val="Standard"/>
        <w:spacing w:line="276" w:lineRule="auto"/>
        <w:ind w:left="360"/>
        <w:jc w:val="both"/>
        <w:rPr>
          <w:rFonts w:cs="Times New Roman"/>
          <w:color w:val="000000" w:themeColor="text1"/>
        </w:rPr>
      </w:pPr>
      <w:r w:rsidRPr="009732A5">
        <w:rPr>
          <w:rFonts w:cs="Times New Roman"/>
          <w:color w:val="000000" w:themeColor="text1"/>
        </w:rPr>
        <w:t xml:space="preserve">1) niespełniającej wymagań określonych w SWZ, </w:t>
      </w:r>
    </w:p>
    <w:p w14:paraId="10CF8F2C" w14:textId="77777777" w:rsidR="00D91D5C" w:rsidRPr="009732A5" w:rsidRDefault="00D91D5C" w:rsidP="00FA515C">
      <w:pPr>
        <w:pStyle w:val="Standard"/>
        <w:spacing w:line="276" w:lineRule="auto"/>
        <w:ind w:left="360"/>
        <w:jc w:val="both"/>
        <w:rPr>
          <w:rFonts w:cs="Times New Roman"/>
          <w:color w:val="000000" w:themeColor="text1"/>
        </w:rPr>
      </w:pPr>
      <w:r w:rsidRPr="009732A5">
        <w:rPr>
          <w:rFonts w:cs="Times New Roman"/>
          <w:color w:val="000000" w:themeColor="text1"/>
        </w:rPr>
        <w:t xml:space="preserve">2) przewidującej termin zapłaty wynagrodzenia dłuższy niż 30 dni. </w:t>
      </w:r>
    </w:p>
    <w:p w14:paraId="05B44522" w14:textId="62AF8803"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Jeżeli Zamawiający w terminie 7 dni od przedstawienia mu przez Wykonawcę projektu</w:t>
      </w:r>
      <w:r w:rsidR="00E51BBF" w:rsidRPr="009732A5">
        <w:rPr>
          <w:rFonts w:cs="Times New Roman"/>
          <w:color w:val="000000" w:themeColor="text1"/>
        </w:rPr>
        <w:t xml:space="preserve"> </w:t>
      </w:r>
      <w:r w:rsidRPr="009732A5">
        <w:rPr>
          <w:rFonts w:cs="Times New Roman"/>
          <w:color w:val="000000" w:themeColor="text1"/>
        </w:rPr>
        <w:t xml:space="preserve">umowy nie zgłosi na piśmie zastrzeżeń, uważa się, że wyraził zgodę na zawarcie umowy. </w:t>
      </w:r>
    </w:p>
    <w:p w14:paraId="6FCCDB07" w14:textId="72D8245A"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Wykonawca, Podwykonawca lub dalszy Podwykonawca zamówienia na usługi przedkłada Zamawiającemu poświadczoną za zgodność z oryginałem kopię zawartej umowy</w:t>
      </w:r>
      <w:r w:rsidR="00E51BBF" w:rsidRPr="009732A5">
        <w:rPr>
          <w:rFonts w:cs="Times New Roman"/>
          <w:color w:val="000000" w:themeColor="text1"/>
        </w:rPr>
        <w:t xml:space="preserve"> </w:t>
      </w:r>
      <w:r w:rsidRPr="009732A5">
        <w:rPr>
          <w:rFonts w:cs="Times New Roman"/>
          <w:color w:val="000000" w:themeColor="text1"/>
        </w:rPr>
        <w:t xml:space="preserve">o podwykonawstwo, której przedmiotem są usługi objęte niniejszą umową, w terminie 7 dni od dnia jej zawarcia. </w:t>
      </w:r>
    </w:p>
    <w:p w14:paraId="20FB85CB" w14:textId="18B623C6"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Wykonawca, podwykonawca lub dalszy podwykonawca zamówienia na usługi przedkłada Zamawiającemu poświadczoną za zgodność z oryginałem kopię zawartej umowy</w:t>
      </w:r>
      <w:r w:rsidR="00E51BBF" w:rsidRPr="009732A5">
        <w:rPr>
          <w:rFonts w:cs="Times New Roman"/>
          <w:color w:val="000000" w:themeColor="text1"/>
        </w:rPr>
        <w:t xml:space="preserve"> </w:t>
      </w:r>
      <w:r w:rsidRPr="009732A5">
        <w:rPr>
          <w:rFonts w:cs="Times New Roman"/>
          <w:color w:val="000000" w:themeColor="text1"/>
        </w:rPr>
        <w:t>o podwykonawstwo, której przedmiotem są dostawy lub usługi, w terminie 7 dni od daty jej</w:t>
      </w:r>
      <w:r w:rsidR="00E51BBF" w:rsidRPr="009732A5">
        <w:rPr>
          <w:rFonts w:cs="Times New Roman"/>
          <w:color w:val="000000" w:themeColor="text1"/>
        </w:rPr>
        <w:t xml:space="preserve"> </w:t>
      </w:r>
      <w:r w:rsidRPr="009732A5">
        <w:rPr>
          <w:rFonts w:cs="Times New Roman"/>
          <w:color w:val="000000" w:themeColor="text1"/>
        </w:rPr>
        <w:t>zawarcia, z wyłączeniem umów o podwykonawstwo o wartości mniejszej niż 0,5</w:t>
      </w:r>
      <w:r w:rsidR="00473124" w:rsidRPr="009732A5">
        <w:rPr>
          <w:rFonts w:cs="Times New Roman"/>
          <w:color w:val="000000" w:themeColor="text1"/>
        </w:rPr>
        <w:t xml:space="preserve"> </w:t>
      </w:r>
      <w:r w:rsidRPr="009732A5">
        <w:rPr>
          <w:rFonts w:cs="Times New Roman"/>
          <w:color w:val="000000" w:themeColor="text1"/>
        </w:rPr>
        <w:t xml:space="preserve">% wartości brutto umowy w sprawie zamówienia publicznego. </w:t>
      </w:r>
    </w:p>
    <w:p w14:paraId="6C488619" w14:textId="42D6CBE9"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 xml:space="preserve">Jeżeli termin zapłaty wynagrodzenia jest dłuższy niż 30 dni, Zamawiający informuje o tym Wykonawcę i wzywa go do doprowadzenia do zmiany tej umowy, pod rygorem wystąpienia o zapłatę kary umownej. </w:t>
      </w:r>
    </w:p>
    <w:p w14:paraId="354D669E" w14:textId="7447CD10"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Przy realizacji niniejszej umowy przez podwykonawców lub dalszych podwykonawców, Wykonawca przedstawiając Zamawiającemu faktury za każdy okres płatności ma obowiązek dołączenia do tych faktur oświadczenia podwykonawcy i ewentualnych dalszych podwykonawców, o wypłaceniu im całego należnego wynagrodzenia za te okresy płatności wraz z kserokopiami odpowiednich faktur i potwierdzeń zapłaty.</w:t>
      </w:r>
    </w:p>
    <w:p w14:paraId="756686D9" w14:textId="70A1E325" w:rsidR="00D91D5C" w:rsidRPr="009732A5" w:rsidRDefault="00D91D5C" w:rsidP="00FA515C">
      <w:pPr>
        <w:pStyle w:val="Standard"/>
        <w:numPr>
          <w:ilvl w:val="0"/>
          <w:numId w:val="32"/>
        </w:numPr>
        <w:spacing w:line="276" w:lineRule="auto"/>
        <w:jc w:val="both"/>
        <w:rPr>
          <w:rFonts w:cs="Times New Roman"/>
          <w:color w:val="000000" w:themeColor="text1"/>
        </w:rPr>
      </w:pPr>
      <w:r w:rsidRPr="009732A5">
        <w:rPr>
          <w:rFonts w:cs="Times New Roman"/>
          <w:color w:val="000000" w:themeColor="text1"/>
        </w:rPr>
        <w:t>Przepisy niniejszego paragrafu</w:t>
      </w:r>
      <w:r w:rsidR="00E51BBF" w:rsidRPr="009732A5">
        <w:rPr>
          <w:rFonts w:cs="Times New Roman"/>
          <w:color w:val="000000" w:themeColor="text1"/>
        </w:rPr>
        <w:t xml:space="preserve"> </w:t>
      </w:r>
      <w:r w:rsidRPr="009732A5">
        <w:rPr>
          <w:rFonts w:cs="Times New Roman"/>
          <w:color w:val="000000" w:themeColor="text1"/>
        </w:rPr>
        <w:t>stosuje się odpowiednio do zmian w umowach</w:t>
      </w:r>
      <w:r w:rsidR="00E51BBF" w:rsidRPr="009732A5">
        <w:rPr>
          <w:rFonts w:cs="Times New Roman"/>
          <w:color w:val="000000" w:themeColor="text1"/>
        </w:rPr>
        <w:t xml:space="preserve"> </w:t>
      </w:r>
      <w:r w:rsidRPr="009732A5">
        <w:rPr>
          <w:rFonts w:cs="Times New Roman"/>
          <w:color w:val="000000" w:themeColor="text1"/>
        </w:rPr>
        <w:t xml:space="preserve">o podwykonawstwo lub dalsze podwykonawstwo. </w:t>
      </w:r>
    </w:p>
    <w:p w14:paraId="79502FA9" w14:textId="77777777" w:rsidR="00D91D5C" w:rsidRPr="009732A5" w:rsidRDefault="00D91D5C" w:rsidP="00FA515C">
      <w:pPr>
        <w:pStyle w:val="Default"/>
        <w:spacing w:line="276" w:lineRule="auto"/>
        <w:jc w:val="both"/>
        <w:rPr>
          <w:color w:val="000000" w:themeColor="text1"/>
        </w:rPr>
      </w:pPr>
    </w:p>
    <w:p w14:paraId="144157EA" w14:textId="26105D01" w:rsidR="00D91D5C" w:rsidRPr="009732A5" w:rsidRDefault="00D91D5C" w:rsidP="00FA515C">
      <w:pPr>
        <w:pStyle w:val="Default"/>
        <w:spacing w:line="276" w:lineRule="auto"/>
        <w:jc w:val="center"/>
        <w:rPr>
          <w:color w:val="000000" w:themeColor="text1"/>
        </w:rPr>
      </w:pPr>
      <w:r w:rsidRPr="009732A5">
        <w:rPr>
          <w:b/>
          <w:bCs/>
          <w:color w:val="000000" w:themeColor="text1"/>
        </w:rPr>
        <w:t>§ 1</w:t>
      </w:r>
      <w:r w:rsidR="007D5868" w:rsidRPr="009732A5">
        <w:rPr>
          <w:b/>
          <w:bCs/>
          <w:color w:val="000000" w:themeColor="text1"/>
        </w:rPr>
        <w:t>5</w:t>
      </w:r>
    </w:p>
    <w:p w14:paraId="29D666AE" w14:textId="77777777" w:rsidR="00D91D5C" w:rsidRPr="009732A5" w:rsidRDefault="00D91D5C" w:rsidP="00FA515C">
      <w:pPr>
        <w:pStyle w:val="Default"/>
        <w:spacing w:line="276" w:lineRule="auto"/>
        <w:jc w:val="center"/>
        <w:rPr>
          <w:color w:val="000000" w:themeColor="text1"/>
        </w:rPr>
      </w:pPr>
      <w:r w:rsidRPr="009732A5">
        <w:rPr>
          <w:b/>
          <w:bCs/>
          <w:color w:val="000000" w:themeColor="text1"/>
        </w:rPr>
        <w:t>Postanowienia końcowe</w:t>
      </w:r>
    </w:p>
    <w:p w14:paraId="212DDD4E" w14:textId="448C1085" w:rsidR="00D91D5C" w:rsidRPr="009732A5" w:rsidRDefault="00D91D5C" w:rsidP="00FA515C">
      <w:pPr>
        <w:pStyle w:val="Standard"/>
        <w:numPr>
          <w:ilvl w:val="0"/>
          <w:numId w:val="33"/>
        </w:numPr>
        <w:spacing w:line="276" w:lineRule="auto"/>
        <w:jc w:val="both"/>
        <w:rPr>
          <w:rFonts w:cs="Times New Roman"/>
          <w:color w:val="000000" w:themeColor="text1"/>
        </w:rPr>
      </w:pPr>
      <w:r w:rsidRPr="009732A5">
        <w:rPr>
          <w:rFonts w:cs="Times New Roman"/>
          <w:color w:val="000000" w:themeColor="text1"/>
        </w:rPr>
        <w:t>W sprawach nieuregulowanych postanowieniami umowy będą miały zastosowanie przepisy Kodeksu cywilnego, ustawy o transporcie drogowym oraz ustawa Prawo zamówień publicznych jak również przepisy wykonawcze do nich oraz inne wymienione w niniejszej umowie.</w:t>
      </w:r>
      <w:r w:rsidR="00E51BBF" w:rsidRPr="009732A5">
        <w:rPr>
          <w:rFonts w:cs="Times New Roman"/>
          <w:color w:val="000000" w:themeColor="text1"/>
        </w:rPr>
        <w:t xml:space="preserve"> </w:t>
      </w:r>
    </w:p>
    <w:p w14:paraId="778FC6BC" w14:textId="77777777" w:rsidR="00D91D5C" w:rsidRPr="009732A5" w:rsidRDefault="00D91D5C" w:rsidP="00FA515C">
      <w:pPr>
        <w:pStyle w:val="Standard"/>
        <w:numPr>
          <w:ilvl w:val="0"/>
          <w:numId w:val="33"/>
        </w:numPr>
        <w:spacing w:line="276" w:lineRule="auto"/>
        <w:jc w:val="both"/>
        <w:rPr>
          <w:rFonts w:cs="Times New Roman"/>
          <w:color w:val="000000" w:themeColor="text1"/>
        </w:rPr>
      </w:pPr>
      <w:r w:rsidRPr="009732A5">
        <w:rPr>
          <w:rFonts w:cs="Times New Roman"/>
          <w:color w:val="000000" w:themeColor="text1"/>
        </w:rPr>
        <w:t xml:space="preserve">Ewentualne spory mogące zaistnieć na tle niniejszej umowy rozpatrywać będzie Sąd właściwy dla Zamawiającego. </w:t>
      </w:r>
    </w:p>
    <w:p w14:paraId="61C80C7C" w14:textId="7BF2D988" w:rsidR="00D91D5C" w:rsidRPr="009732A5" w:rsidRDefault="00D91D5C" w:rsidP="00FA515C">
      <w:pPr>
        <w:pStyle w:val="Standard"/>
        <w:numPr>
          <w:ilvl w:val="0"/>
          <w:numId w:val="33"/>
        </w:numPr>
        <w:spacing w:line="276" w:lineRule="auto"/>
        <w:jc w:val="both"/>
        <w:rPr>
          <w:rFonts w:cs="Times New Roman"/>
          <w:color w:val="000000" w:themeColor="text1"/>
        </w:rPr>
      </w:pPr>
      <w:r w:rsidRPr="009732A5">
        <w:rPr>
          <w:rFonts w:cs="Times New Roman"/>
          <w:color w:val="000000" w:themeColor="text1"/>
        </w:rPr>
        <w:t xml:space="preserve">Umowę sporządzono w </w:t>
      </w:r>
      <w:r w:rsidR="00473124" w:rsidRPr="009732A5">
        <w:rPr>
          <w:rFonts w:cs="Times New Roman"/>
          <w:color w:val="000000" w:themeColor="text1"/>
        </w:rPr>
        <w:t>4</w:t>
      </w:r>
      <w:r w:rsidRPr="009732A5">
        <w:rPr>
          <w:rFonts w:cs="Times New Roman"/>
          <w:color w:val="000000" w:themeColor="text1"/>
        </w:rPr>
        <w:t xml:space="preserve"> jednobrzmiących egzemplarzach, </w:t>
      </w:r>
      <w:r w:rsidR="00473124" w:rsidRPr="009732A5">
        <w:rPr>
          <w:rFonts w:cs="Times New Roman"/>
          <w:color w:val="000000" w:themeColor="text1"/>
        </w:rPr>
        <w:t>trzy</w:t>
      </w:r>
      <w:r w:rsidRPr="009732A5">
        <w:rPr>
          <w:rFonts w:cs="Times New Roman"/>
          <w:color w:val="000000" w:themeColor="text1"/>
        </w:rPr>
        <w:t xml:space="preserve"> dla Zamawiającego i jeden dla Wykonawcy.</w:t>
      </w:r>
      <w:r w:rsidR="00E51BBF" w:rsidRPr="009732A5">
        <w:rPr>
          <w:rFonts w:cs="Times New Roman"/>
          <w:color w:val="000000" w:themeColor="text1"/>
        </w:rPr>
        <w:t xml:space="preserve"> </w:t>
      </w:r>
    </w:p>
    <w:p w14:paraId="5293EA5B" w14:textId="77777777" w:rsidR="00D91D5C" w:rsidRPr="009732A5" w:rsidRDefault="00D91D5C" w:rsidP="00FA515C">
      <w:pPr>
        <w:pStyle w:val="Standard"/>
        <w:numPr>
          <w:ilvl w:val="0"/>
          <w:numId w:val="33"/>
        </w:numPr>
        <w:spacing w:line="276" w:lineRule="auto"/>
        <w:jc w:val="both"/>
        <w:rPr>
          <w:rFonts w:cs="Times New Roman"/>
          <w:color w:val="000000" w:themeColor="text1"/>
        </w:rPr>
      </w:pPr>
      <w:r w:rsidRPr="009732A5">
        <w:rPr>
          <w:rFonts w:cs="Times New Roman"/>
          <w:color w:val="000000" w:themeColor="text1"/>
        </w:rPr>
        <w:lastRenderedPageBreak/>
        <w:t xml:space="preserve">Integralną część umowy stanowią: </w:t>
      </w:r>
    </w:p>
    <w:p w14:paraId="0F9281D3" w14:textId="77777777" w:rsidR="00D91D5C" w:rsidRPr="009732A5" w:rsidRDefault="00030A58" w:rsidP="00FA515C">
      <w:pPr>
        <w:pStyle w:val="Bezodstpw"/>
        <w:numPr>
          <w:ilvl w:val="0"/>
          <w:numId w:val="19"/>
        </w:numPr>
        <w:spacing w:line="276" w:lineRule="auto"/>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Formularz ofertowy</w:t>
      </w:r>
      <w:r w:rsidR="00D91D5C" w:rsidRPr="009732A5">
        <w:rPr>
          <w:rFonts w:ascii="Times New Roman" w:hAnsi="Times New Roman" w:cs="Times New Roman"/>
          <w:color w:val="000000" w:themeColor="text1"/>
          <w:sz w:val="24"/>
          <w:szCs w:val="24"/>
        </w:rPr>
        <w:t>,</w:t>
      </w:r>
    </w:p>
    <w:p w14:paraId="028B2A30" w14:textId="77777777" w:rsidR="00030A58" w:rsidRPr="009732A5" w:rsidRDefault="00030A58" w:rsidP="00FA515C">
      <w:pPr>
        <w:pStyle w:val="Bezodstpw"/>
        <w:numPr>
          <w:ilvl w:val="0"/>
          <w:numId w:val="19"/>
        </w:numPr>
        <w:spacing w:line="276" w:lineRule="auto"/>
        <w:rPr>
          <w:rFonts w:ascii="Times New Roman" w:hAnsi="Times New Roman" w:cs="Times New Roman"/>
          <w:color w:val="000000" w:themeColor="text1"/>
          <w:sz w:val="24"/>
          <w:szCs w:val="24"/>
        </w:rPr>
      </w:pPr>
      <w:r w:rsidRPr="009732A5">
        <w:rPr>
          <w:rFonts w:ascii="Times New Roman" w:hAnsi="Times New Roman" w:cs="Times New Roman"/>
          <w:color w:val="000000" w:themeColor="text1"/>
          <w:sz w:val="24"/>
          <w:szCs w:val="24"/>
        </w:rPr>
        <w:t>harmonogram dowozów,</w:t>
      </w:r>
    </w:p>
    <w:p w14:paraId="2FDE1F32" w14:textId="0504851F" w:rsidR="00406301" w:rsidRPr="009732A5" w:rsidRDefault="00406301" w:rsidP="00FA515C">
      <w:pPr>
        <w:pStyle w:val="Bezodstpw"/>
        <w:numPr>
          <w:ilvl w:val="0"/>
          <w:numId w:val="19"/>
        </w:numPr>
        <w:spacing w:line="276" w:lineRule="auto"/>
        <w:rPr>
          <w:rStyle w:val="Teksttreci"/>
          <w:rFonts w:eastAsiaTheme="minorHAnsi"/>
          <w:bCs/>
          <w:iCs/>
          <w:color w:val="000000" w:themeColor="text1"/>
          <w:sz w:val="24"/>
          <w:szCs w:val="24"/>
        </w:rPr>
      </w:pPr>
      <w:r w:rsidRPr="009732A5">
        <w:rPr>
          <w:rFonts w:ascii="Times New Roman" w:hAnsi="Times New Roman" w:cs="Times New Roman"/>
          <w:color w:val="000000" w:themeColor="text1"/>
          <w:sz w:val="24"/>
          <w:szCs w:val="24"/>
        </w:rPr>
        <w:t>Standardy Ochrony Małoletnich (</w:t>
      </w:r>
      <w:r w:rsidRPr="009732A5">
        <w:rPr>
          <w:rFonts w:ascii="Times New Roman" w:hAnsi="Times New Roman" w:cs="Times New Roman"/>
          <w:bCs/>
          <w:color w:val="000000" w:themeColor="text1"/>
          <w:sz w:val="24"/>
          <w:szCs w:val="24"/>
        </w:rPr>
        <w:t xml:space="preserve">Zarządzenie nr </w:t>
      </w:r>
      <w:r w:rsidR="000B6891" w:rsidRPr="009732A5">
        <w:rPr>
          <w:rFonts w:ascii="Times New Roman" w:hAnsi="Times New Roman" w:cs="Times New Roman"/>
          <w:bCs/>
          <w:color w:val="000000" w:themeColor="text1"/>
          <w:sz w:val="24"/>
          <w:szCs w:val="24"/>
        </w:rPr>
        <w:t>109/</w:t>
      </w:r>
      <w:r w:rsidRPr="009732A5">
        <w:rPr>
          <w:rFonts w:ascii="Times New Roman" w:hAnsi="Times New Roman" w:cs="Times New Roman"/>
          <w:bCs/>
          <w:color w:val="000000" w:themeColor="text1"/>
          <w:sz w:val="24"/>
          <w:szCs w:val="24"/>
        </w:rPr>
        <w:t>2024 Burmistrza</w:t>
      </w:r>
      <w:r w:rsidR="00E51BBF" w:rsidRPr="009732A5">
        <w:rPr>
          <w:rFonts w:ascii="Times New Roman" w:hAnsi="Times New Roman" w:cs="Times New Roman"/>
          <w:bCs/>
          <w:color w:val="000000" w:themeColor="text1"/>
          <w:sz w:val="24"/>
          <w:szCs w:val="24"/>
        </w:rPr>
        <w:t xml:space="preserve"> </w:t>
      </w:r>
      <w:r w:rsidRPr="009732A5">
        <w:rPr>
          <w:rFonts w:ascii="Times New Roman" w:hAnsi="Times New Roman" w:cs="Times New Roman"/>
          <w:bCs/>
          <w:color w:val="000000" w:themeColor="text1"/>
          <w:sz w:val="24"/>
          <w:szCs w:val="24"/>
        </w:rPr>
        <w:t xml:space="preserve">Dukli z dnia </w:t>
      </w:r>
      <w:r w:rsidR="000B6891" w:rsidRPr="009732A5">
        <w:rPr>
          <w:rFonts w:ascii="Times New Roman" w:hAnsi="Times New Roman" w:cs="Times New Roman"/>
          <w:bCs/>
          <w:color w:val="000000" w:themeColor="text1"/>
          <w:sz w:val="24"/>
          <w:szCs w:val="24"/>
        </w:rPr>
        <w:t>24 czerwca</w:t>
      </w:r>
      <w:r w:rsidRPr="009732A5">
        <w:rPr>
          <w:rFonts w:ascii="Times New Roman" w:hAnsi="Times New Roman" w:cs="Times New Roman"/>
          <w:bCs/>
          <w:color w:val="000000" w:themeColor="text1"/>
          <w:sz w:val="24"/>
          <w:szCs w:val="24"/>
        </w:rPr>
        <w:t xml:space="preserve"> 2024 r.</w:t>
      </w:r>
      <w:r w:rsidR="0017147C" w:rsidRPr="009732A5">
        <w:rPr>
          <w:rFonts w:ascii="Times New Roman" w:hAnsi="Times New Roman" w:cs="Times New Roman"/>
          <w:bCs/>
          <w:color w:val="000000" w:themeColor="text1"/>
          <w:sz w:val="24"/>
          <w:szCs w:val="24"/>
        </w:rPr>
        <w:t xml:space="preserve"> </w:t>
      </w:r>
      <w:r w:rsidRPr="009732A5">
        <w:rPr>
          <w:rStyle w:val="Teksttreci"/>
          <w:rFonts w:eastAsiaTheme="minorHAnsi"/>
          <w:bCs/>
          <w:iCs/>
          <w:color w:val="000000" w:themeColor="text1"/>
          <w:sz w:val="24"/>
          <w:szCs w:val="24"/>
        </w:rPr>
        <w:t>w sprawie</w:t>
      </w:r>
      <w:r w:rsidRPr="009732A5">
        <w:rPr>
          <w:rStyle w:val="Teksttreci"/>
          <w:rFonts w:eastAsiaTheme="minorHAnsi"/>
          <w:bCs/>
          <w:i/>
          <w:iCs/>
          <w:color w:val="000000" w:themeColor="text1"/>
          <w:sz w:val="24"/>
          <w:szCs w:val="24"/>
        </w:rPr>
        <w:t xml:space="preserve"> </w:t>
      </w:r>
      <w:r w:rsidRPr="009732A5">
        <w:rPr>
          <w:rStyle w:val="Teksttreci"/>
          <w:rFonts w:eastAsiaTheme="minorHAnsi"/>
          <w:bCs/>
          <w:iCs/>
          <w:color w:val="000000" w:themeColor="text1"/>
          <w:sz w:val="24"/>
          <w:szCs w:val="24"/>
        </w:rPr>
        <w:t>wprowadzenia „Standardów ochrony małoletnich</w:t>
      </w:r>
      <w:r w:rsidRPr="009732A5">
        <w:rPr>
          <w:rStyle w:val="Teksttreci"/>
          <w:rFonts w:eastAsiaTheme="minorHAnsi"/>
          <w:bCs/>
          <w:iCs/>
          <w:color w:val="000000" w:themeColor="text1"/>
          <w:sz w:val="24"/>
          <w:szCs w:val="24"/>
        </w:rPr>
        <w:br/>
        <w:t>podczas przewozu do szkół podstawowych, przedszkoli i ośrodków rehabilitacyjno-edukacyjno-wychowawczych”</w:t>
      </w:r>
    </w:p>
    <w:p w14:paraId="775F9E00" w14:textId="77777777" w:rsidR="00406301" w:rsidRPr="009732A5" w:rsidRDefault="00406301" w:rsidP="00FA515C">
      <w:pPr>
        <w:pStyle w:val="Bezodstpw"/>
        <w:spacing w:line="276" w:lineRule="auto"/>
        <w:ind w:left="720"/>
        <w:rPr>
          <w:rFonts w:ascii="Times New Roman" w:hAnsi="Times New Roman" w:cs="Times New Roman"/>
          <w:color w:val="000000" w:themeColor="text1"/>
          <w:sz w:val="24"/>
          <w:szCs w:val="24"/>
        </w:rPr>
      </w:pPr>
    </w:p>
    <w:p w14:paraId="2A3D58DE" w14:textId="77777777" w:rsidR="00030A58" w:rsidRPr="009732A5" w:rsidRDefault="00030A58" w:rsidP="00FA515C">
      <w:pPr>
        <w:spacing w:after="0" w:line="276" w:lineRule="auto"/>
        <w:jc w:val="both"/>
        <w:rPr>
          <w:rFonts w:ascii="Times New Roman" w:hAnsi="Times New Roman" w:cs="Times New Roman"/>
          <w:b/>
          <w:bCs/>
          <w:color w:val="000000" w:themeColor="text1"/>
          <w:sz w:val="24"/>
          <w:szCs w:val="24"/>
        </w:rPr>
      </w:pPr>
    </w:p>
    <w:p w14:paraId="0E8701A9" w14:textId="64D91AB6" w:rsidR="00D91D5C" w:rsidRPr="009732A5" w:rsidRDefault="00E51BBF" w:rsidP="00FA515C">
      <w:pPr>
        <w:spacing w:after="0" w:line="276" w:lineRule="auto"/>
        <w:jc w:val="both"/>
        <w:rPr>
          <w:rFonts w:ascii="Times New Roman" w:hAnsi="Times New Roman" w:cs="Times New Roman"/>
          <w:b/>
          <w:bCs/>
          <w:color w:val="000000" w:themeColor="text1"/>
          <w:sz w:val="24"/>
          <w:szCs w:val="24"/>
        </w:rPr>
      </w:pPr>
      <w:r w:rsidRPr="009732A5">
        <w:rPr>
          <w:rFonts w:ascii="Times New Roman" w:hAnsi="Times New Roman" w:cs="Times New Roman"/>
          <w:b/>
          <w:bCs/>
          <w:color w:val="000000" w:themeColor="text1"/>
          <w:sz w:val="24"/>
          <w:szCs w:val="24"/>
        </w:rPr>
        <w:t xml:space="preserve"> </w:t>
      </w:r>
      <w:r w:rsidR="00D91D5C" w:rsidRPr="009732A5">
        <w:rPr>
          <w:rFonts w:ascii="Times New Roman" w:hAnsi="Times New Roman" w:cs="Times New Roman"/>
          <w:b/>
          <w:bCs/>
          <w:color w:val="000000" w:themeColor="text1"/>
          <w:sz w:val="24"/>
          <w:szCs w:val="24"/>
        </w:rPr>
        <w:t>WYKONAWCA:</w:t>
      </w:r>
      <w:r w:rsidRPr="009732A5">
        <w:rPr>
          <w:rFonts w:ascii="Times New Roman" w:hAnsi="Times New Roman" w:cs="Times New Roman"/>
          <w:b/>
          <w:bCs/>
          <w:color w:val="000000" w:themeColor="text1"/>
          <w:sz w:val="24"/>
          <w:szCs w:val="24"/>
        </w:rPr>
        <w:t xml:space="preserve"> </w:t>
      </w:r>
      <w:r w:rsidR="007B2AFF" w:rsidRPr="009732A5">
        <w:rPr>
          <w:rFonts w:ascii="Times New Roman" w:hAnsi="Times New Roman" w:cs="Times New Roman"/>
          <w:b/>
          <w:bCs/>
          <w:color w:val="000000" w:themeColor="text1"/>
          <w:sz w:val="24"/>
          <w:szCs w:val="24"/>
        </w:rPr>
        <w:tab/>
      </w:r>
      <w:r w:rsidR="007B2AFF" w:rsidRPr="009732A5">
        <w:rPr>
          <w:rFonts w:ascii="Times New Roman" w:hAnsi="Times New Roman" w:cs="Times New Roman"/>
          <w:b/>
          <w:bCs/>
          <w:color w:val="000000" w:themeColor="text1"/>
          <w:sz w:val="24"/>
          <w:szCs w:val="24"/>
        </w:rPr>
        <w:tab/>
      </w:r>
      <w:r w:rsidR="007B2AFF" w:rsidRPr="009732A5">
        <w:rPr>
          <w:rFonts w:ascii="Times New Roman" w:hAnsi="Times New Roman" w:cs="Times New Roman"/>
          <w:b/>
          <w:bCs/>
          <w:color w:val="000000" w:themeColor="text1"/>
          <w:sz w:val="24"/>
          <w:szCs w:val="24"/>
        </w:rPr>
        <w:tab/>
      </w:r>
      <w:r w:rsidR="007B2AFF" w:rsidRPr="009732A5">
        <w:rPr>
          <w:rFonts w:ascii="Times New Roman" w:hAnsi="Times New Roman" w:cs="Times New Roman"/>
          <w:b/>
          <w:bCs/>
          <w:color w:val="000000" w:themeColor="text1"/>
          <w:sz w:val="24"/>
          <w:szCs w:val="24"/>
        </w:rPr>
        <w:tab/>
      </w:r>
      <w:r w:rsidR="007B2AFF" w:rsidRPr="009732A5">
        <w:rPr>
          <w:rFonts w:ascii="Times New Roman" w:hAnsi="Times New Roman" w:cs="Times New Roman"/>
          <w:b/>
          <w:bCs/>
          <w:color w:val="000000" w:themeColor="text1"/>
          <w:sz w:val="24"/>
          <w:szCs w:val="24"/>
        </w:rPr>
        <w:tab/>
      </w:r>
      <w:r w:rsidR="007B2AFF" w:rsidRPr="009732A5">
        <w:rPr>
          <w:rFonts w:ascii="Times New Roman" w:hAnsi="Times New Roman" w:cs="Times New Roman"/>
          <w:b/>
          <w:bCs/>
          <w:color w:val="000000" w:themeColor="text1"/>
          <w:sz w:val="24"/>
          <w:szCs w:val="24"/>
        </w:rPr>
        <w:tab/>
      </w:r>
      <w:r w:rsidR="007B2AFF" w:rsidRPr="009732A5">
        <w:rPr>
          <w:rFonts w:ascii="Times New Roman" w:hAnsi="Times New Roman" w:cs="Times New Roman"/>
          <w:b/>
          <w:bCs/>
          <w:color w:val="000000" w:themeColor="text1"/>
          <w:sz w:val="24"/>
          <w:szCs w:val="24"/>
        </w:rPr>
        <w:tab/>
      </w:r>
      <w:r w:rsidR="001A2BD5" w:rsidRPr="009732A5">
        <w:rPr>
          <w:rFonts w:ascii="Times New Roman" w:hAnsi="Times New Roman" w:cs="Times New Roman"/>
          <w:b/>
          <w:bCs/>
          <w:color w:val="000000" w:themeColor="text1"/>
          <w:sz w:val="24"/>
          <w:szCs w:val="24"/>
        </w:rPr>
        <w:t xml:space="preserve">ZAMAWIAJĄCY: </w:t>
      </w:r>
      <w:r w:rsidR="001A2BD5" w:rsidRPr="009732A5">
        <w:rPr>
          <w:rFonts w:ascii="Times New Roman" w:hAnsi="Times New Roman" w:cs="Times New Roman"/>
          <w:b/>
          <w:bCs/>
          <w:color w:val="000000" w:themeColor="text1"/>
          <w:sz w:val="24"/>
          <w:szCs w:val="24"/>
        </w:rPr>
        <w:tab/>
      </w:r>
    </w:p>
    <w:p w14:paraId="6C576F08" w14:textId="77777777" w:rsidR="00D91D5C" w:rsidRPr="009732A5" w:rsidRDefault="00D91D5C" w:rsidP="00FA515C">
      <w:pPr>
        <w:spacing w:after="0" w:line="276" w:lineRule="auto"/>
        <w:jc w:val="both"/>
        <w:rPr>
          <w:rFonts w:ascii="Times New Roman" w:hAnsi="Times New Roman" w:cs="Times New Roman"/>
          <w:b/>
          <w:bCs/>
          <w:color w:val="000000" w:themeColor="text1"/>
          <w:sz w:val="24"/>
          <w:szCs w:val="24"/>
        </w:rPr>
      </w:pPr>
    </w:p>
    <w:p w14:paraId="714B8069" w14:textId="77777777" w:rsidR="00D91D5C" w:rsidRPr="009732A5" w:rsidRDefault="00D91D5C" w:rsidP="00FA515C">
      <w:pPr>
        <w:spacing w:after="0" w:line="276" w:lineRule="auto"/>
        <w:jc w:val="both"/>
        <w:rPr>
          <w:rFonts w:ascii="Times New Roman" w:hAnsi="Times New Roman" w:cs="Times New Roman"/>
          <w:b/>
          <w:bCs/>
          <w:color w:val="000000" w:themeColor="text1"/>
          <w:sz w:val="24"/>
          <w:szCs w:val="24"/>
        </w:rPr>
      </w:pPr>
    </w:p>
    <w:sectPr w:rsidR="00D91D5C" w:rsidRPr="009732A5" w:rsidSect="009732A5">
      <w:footerReference w:type="default" r:id="rId8"/>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E3555" w14:textId="77777777" w:rsidR="00FC4ED4" w:rsidRDefault="00FC4ED4" w:rsidP="00327E86">
      <w:pPr>
        <w:spacing w:after="0" w:line="240" w:lineRule="auto"/>
      </w:pPr>
      <w:r>
        <w:separator/>
      </w:r>
    </w:p>
  </w:endnote>
  <w:endnote w:type="continuationSeparator" w:id="0">
    <w:p w14:paraId="44B1D9B2" w14:textId="77777777" w:rsidR="00FC4ED4" w:rsidRDefault="00FC4ED4" w:rsidP="00327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16"/>
        <w:szCs w:val="16"/>
      </w:rPr>
      <w:id w:val="312453520"/>
      <w:docPartObj>
        <w:docPartGallery w:val="Page Numbers (Bottom of Page)"/>
        <w:docPartUnique/>
      </w:docPartObj>
    </w:sdtPr>
    <w:sdtEndPr>
      <w:rPr>
        <w:rFonts w:asciiTheme="majorHAnsi" w:hAnsiTheme="majorHAnsi" w:cstheme="majorBidi"/>
        <w:sz w:val="28"/>
        <w:szCs w:val="28"/>
      </w:rPr>
    </w:sdtEndPr>
    <w:sdtContent>
      <w:p w14:paraId="1780FAA0" w14:textId="77777777" w:rsidR="00327E86" w:rsidRDefault="00327E86">
        <w:pPr>
          <w:pStyle w:val="Stopka"/>
          <w:jc w:val="right"/>
          <w:rPr>
            <w:rFonts w:asciiTheme="majorHAnsi" w:eastAsiaTheme="majorEastAsia" w:hAnsiTheme="majorHAnsi" w:cstheme="majorBidi"/>
            <w:sz w:val="28"/>
            <w:szCs w:val="28"/>
          </w:rPr>
        </w:pPr>
        <w:r w:rsidRPr="00327E86">
          <w:rPr>
            <w:rFonts w:ascii="Times New Roman" w:eastAsiaTheme="majorEastAsia" w:hAnsi="Times New Roman" w:cs="Times New Roman"/>
            <w:sz w:val="16"/>
            <w:szCs w:val="16"/>
          </w:rPr>
          <w:t xml:space="preserve">str. </w:t>
        </w:r>
        <w:r w:rsidRPr="00327E86">
          <w:rPr>
            <w:rFonts w:ascii="Times New Roman" w:eastAsiaTheme="minorEastAsia" w:hAnsi="Times New Roman" w:cs="Times New Roman"/>
            <w:sz w:val="16"/>
            <w:szCs w:val="16"/>
          </w:rPr>
          <w:fldChar w:fldCharType="begin"/>
        </w:r>
        <w:r w:rsidRPr="00327E86">
          <w:rPr>
            <w:rFonts w:ascii="Times New Roman" w:hAnsi="Times New Roman" w:cs="Times New Roman"/>
            <w:sz w:val="16"/>
            <w:szCs w:val="16"/>
          </w:rPr>
          <w:instrText>PAGE    \* MERGEFORMAT</w:instrText>
        </w:r>
        <w:r w:rsidRPr="00327E86">
          <w:rPr>
            <w:rFonts w:ascii="Times New Roman" w:eastAsiaTheme="minorEastAsia" w:hAnsi="Times New Roman" w:cs="Times New Roman"/>
            <w:sz w:val="16"/>
            <w:szCs w:val="16"/>
          </w:rPr>
          <w:fldChar w:fldCharType="separate"/>
        </w:r>
        <w:r w:rsidR="00FA515C" w:rsidRPr="00FA515C">
          <w:rPr>
            <w:rFonts w:ascii="Times New Roman" w:eastAsiaTheme="majorEastAsia" w:hAnsi="Times New Roman" w:cs="Times New Roman"/>
            <w:noProof/>
            <w:sz w:val="16"/>
            <w:szCs w:val="16"/>
          </w:rPr>
          <w:t>17</w:t>
        </w:r>
        <w:r w:rsidRPr="00327E86">
          <w:rPr>
            <w:rFonts w:ascii="Times New Roman" w:eastAsiaTheme="majorEastAsia" w:hAnsi="Times New Roman" w:cs="Times New Roman"/>
            <w:sz w:val="16"/>
            <w:szCs w:val="16"/>
          </w:rPr>
          <w:fldChar w:fldCharType="end"/>
        </w:r>
      </w:p>
    </w:sdtContent>
  </w:sdt>
  <w:p w14:paraId="4A1B8AD7" w14:textId="77777777" w:rsidR="00327E86" w:rsidRDefault="00327E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C398" w14:textId="77777777" w:rsidR="00FC4ED4" w:rsidRDefault="00FC4ED4" w:rsidP="00327E86">
      <w:pPr>
        <w:spacing w:after="0" w:line="240" w:lineRule="auto"/>
      </w:pPr>
      <w:r>
        <w:separator/>
      </w:r>
    </w:p>
  </w:footnote>
  <w:footnote w:type="continuationSeparator" w:id="0">
    <w:p w14:paraId="703B0EBC" w14:textId="77777777" w:rsidR="00FC4ED4" w:rsidRDefault="00FC4ED4" w:rsidP="00327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958"/>
    <w:multiLevelType w:val="hybridMultilevel"/>
    <w:tmpl w:val="0D4450AE"/>
    <w:lvl w:ilvl="0" w:tplc="8FE4CB78">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60496"/>
    <w:multiLevelType w:val="hybridMultilevel"/>
    <w:tmpl w:val="5C28F2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5461D5"/>
    <w:multiLevelType w:val="hybridMultilevel"/>
    <w:tmpl w:val="654C9206"/>
    <w:lvl w:ilvl="0" w:tplc="04150017">
      <w:start w:val="1"/>
      <w:numFmt w:val="lowerLetter"/>
      <w:lvlText w:val="%1)"/>
      <w:lvlJc w:val="left"/>
      <w:pPr>
        <w:ind w:left="1080" w:hanging="360"/>
      </w:pPr>
    </w:lvl>
    <w:lvl w:ilvl="1" w:tplc="740AFE6E">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7627986"/>
    <w:multiLevelType w:val="multilevel"/>
    <w:tmpl w:val="B2B8F3D2"/>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DB5069D"/>
    <w:multiLevelType w:val="hybridMultilevel"/>
    <w:tmpl w:val="B21A456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60428E"/>
    <w:multiLevelType w:val="hybridMultilevel"/>
    <w:tmpl w:val="7DA0C3B2"/>
    <w:lvl w:ilvl="0" w:tplc="FFFFFFFF">
      <w:start w:val="1"/>
      <w:numFmt w:val="lowerLetter"/>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6" w15:restartNumberingAfterBreak="0">
    <w:nsid w:val="162E17B3"/>
    <w:multiLevelType w:val="hybridMultilevel"/>
    <w:tmpl w:val="A0B6F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573535"/>
    <w:multiLevelType w:val="hybridMultilevel"/>
    <w:tmpl w:val="0DDE84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7D04B5D"/>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1AEC7F31"/>
    <w:multiLevelType w:val="hybridMultilevel"/>
    <w:tmpl w:val="C06455A8"/>
    <w:lvl w:ilvl="0" w:tplc="04150011">
      <w:start w:val="1"/>
      <w:numFmt w:val="decimal"/>
      <w:lvlText w:val="%1)"/>
      <w:lvlJc w:val="left"/>
      <w:pPr>
        <w:ind w:left="720" w:hanging="360"/>
      </w:pPr>
    </w:lvl>
    <w:lvl w:ilvl="1" w:tplc="04150011">
      <w:start w:val="1"/>
      <w:numFmt w:val="decimal"/>
      <w:lvlText w:val="%2)"/>
      <w:lvlJc w:val="left"/>
      <w:pPr>
        <w:ind w:left="64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837374"/>
    <w:multiLevelType w:val="hybridMultilevel"/>
    <w:tmpl w:val="EDD21E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EB46A6E"/>
    <w:multiLevelType w:val="hybridMultilevel"/>
    <w:tmpl w:val="07FEDBDC"/>
    <w:lvl w:ilvl="0" w:tplc="16BC8B48">
      <w:start w:val="1"/>
      <w:numFmt w:val="decimal"/>
      <w:lvlText w:val="%1."/>
      <w:lvlJc w:val="left"/>
      <w:pPr>
        <w:tabs>
          <w:tab w:val="num" w:pos="360"/>
        </w:tabs>
        <w:ind w:left="360" w:hanging="360"/>
      </w:pPr>
      <w:rPr>
        <w:rFonts w:ascii="Times New Roman" w:hAnsi="Times New Roman" w:cs="Times New Roman" w:hint="default"/>
        <w:b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200693F"/>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32A344CB"/>
    <w:multiLevelType w:val="hybridMultilevel"/>
    <w:tmpl w:val="9FD4327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0C141A"/>
    <w:multiLevelType w:val="hybridMultilevel"/>
    <w:tmpl w:val="CC4E73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3808A5"/>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58E3EAA"/>
    <w:multiLevelType w:val="hybridMultilevel"/>
    <w:tmpl w:val="A6241C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69823E6"/>
    <w:multiLevelType w:val="hybridMultilevel"/>
    <w:tmpl w:val="7DA0C3B2"/>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9" w15:restartNumberingAfterBreak="0">
    <w:nsid w:val="36DB2C65"/>
    <w:multiLevelType w:val="hybridMultilevel"/>
    <w:tmpl w:val="53706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122B8B"/>
    <w:multiLevelType w:val="hybridMultilevel"/>
    <w:tmpl w:val="4A2ABA2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D907E0C"/>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4009606C"/>
    <w:multiLevelType w:val="multilevel"/>
    <w:tmpl w:val="6C00C58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B25B19"/>
    <w:multiLevelType w:val="hybridMultilevel"/>
    <w:tmpl w:val="0A3266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CF23E1"/>
    <w:multiLevelType w:val="hybridMultilevel"/>
    <w:tmpl w:val="E65AC19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6651BD"/>
    <w:multiLevelType w:val="hybridMultilevel"/>
    <w:tmpl w:val="AA2AA6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7D5BE4"/>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47FA7FEF"/>
    <w:multiLevelType w:val="hybridMultilevel"/>
    <w:tmpl w:val="616250B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49766A5A"/>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4EE72D7F"/>
    <w:multiLevelType w:val="hybridMultilevel"/>
    <w:tmpl w:val="FF7248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BE7C2DD4">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E72340"/>
    <w:multiLevelType w:val="hybridMultilevel"/>
    <w:tmpl w:val="0D4450AE"/>
    <w:lvl w:ilvl="0" w:tplc="FFFFFFFF">
      <w:start w:val="1"/>
      <w:numFmt w:val="decimal"/>
      <w:lvlText w:val="%1."/>
      <w:lvlJc w:val="center"/>
      <w:pPr>
        <w:ind w:left="720" w:hanging="360"/>
      </w:pPr>
      <w:rPr>
        <w:rFonts w:hint="default"/>
        <w:color w:val="auto"/>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CA657A"/>
    <w:multiLevelType w:val="hybridMultilevel"/>
    <w:tmpl w:val="CE90E8AA"/>
    <w:lvl w:ilvl="0" w:tplc="7C80A0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593E95"/>
    <w:multiLevelType w:val="hybridMultilevel"/>
    <w:tmpl w:val="0EF636C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B07DAD"/>
    <w:multiLevelType w:val="hybridMultilevel"/>
    <w:tmpl w:val="94BC5F0E"/>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1B6441E"/>
    <w:multiLevelType w:val="hybridMultilevel"/>
    <w:tmpl w:val="DDEA1CC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4304647"/>
    <w:multiLevelType w:val="multilevel"/>
    <w:tmpl w:val="BC269CF0"/>
    <w:lvl w:ilvl="0">
      <w:start w:val="1"/>
      <w:numFmt w:val="decimal"/>
      <w:lvlText w:val="%1)"/>
      <w:lvlJc w:val="left"/>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36" w15:restartNumberingAfterBreak="0">
    <w:nsid w:val="6E67458F"/>
    <w:multiLevelType w:val="hybridMultilevel"/>
    <w:tmpl w:val="E19A63E6"/>
    <w:lvl w:ilvl="0" w:tplc="D5C8FCF8">
      <w:start w:val="1"/>
      <w:numFmt w:val="decimal"/>
      <w:lvlText w:val="%1."/>
      <w:lvlJc w:val="left"/>
      <w:pPr>
        <w:tabs>
          <w:tab w:val="num" w:pos="501"/>
        </w:tabs>
        <w:ind w:left="501" w:hanging="360"/>
      </w:pPr>
      <w:rPr>
        <w:b w:val="0"/>
      </w:rPr>
    </w:lvl>
    <w:lvl w:ilvl="1" w:tplc="BC848B6A">
      <w:start w:val="1"/>
      <w:numFmt w:val="bullet"/>
      <w:lvlText w:val="-"/>
      <w:lvlJc w:val="left"/>
      <w:pPr>
        <w:tabs>
          <w:tab w:val="num" w:pos="1440"/>
        </w:tabs>
        <w:ind w:left="1440" w:hanging="360"/>
      </w:pPr>
      <w:rPr>
        <w:rFonts w:ascii="Times New Roman" w:hAnsi="Times New Roman" w:cs="Times New Roman"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52322A9"/>
    <w:multiLevelType w:val="hybridMultilevel"/>
    <w:tmpl w:val="EB36FA5E"/>
    <w:lvl w:ilvl="0" w:tplc="B4328D1E">
      <w:start w:val="1"/>
      <w:numFmt w:val="decimal"/>
      <w:lvlText w:val="%1."/>
      <w:lvlJc w:val="center"/>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0F14D8"/>
    <w:multiLevelType w:val="hybridMultilevel"/>
    <w:tmpl w:val="94BC5F0E"/>
    <w:lvl w:ilvl="0" w:tplc="2368C572">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358514291">
    <w:abstractNumId w:val="34"/>
  </w:num>
  <w:num w:numId="2" w16cid:durableId="1188449020">
    <w:abstractNumId w:val="7"/>
  </w:num>
  <w:num w:numId="3" w16cid:durableId="862667581">
    <w:abstractNumId w:val="17"/>
  </w:num>
  <w:num w:numId="4" w16cid:durableId="524682095">
    <w:abstractNumId w:val="2"/>
  </w:num>
  <w:num w:numId="5" w16cid:durableId="1391728665">
    <w:abstractNumId w:val="27"/>
  </w:num>
  <w:num w:numId="6" w16cid:durableId="1000039725">
    <w:abstractNumId w:val="25"/>
  </w:num>
  <w:num w:numId="7" w16cid:durableId="1089698843">
    <w:abstractNumId w:val="18"/>
  </w:num>
  <w:num w:numId="8" w16cid:durableId="1597984000">
    <w:abstractNumId w:val="12"/>
  </w:num>
  <w:num w:numId="9" w16cid:durableId="1055857838">
    <w:abstractNumId w:val="38"/>
  </w:num>
  <w:num w:numId="10" w16cid:durableId="958608152">
    <w:abstractNumId w:val="36"/>
  </w:num>
  <w:num w:numId="11" w16cid:durableId="729041652">
    <w:abstractNumId w:val="6"/>
  </w:num>
  <w:num w:numId="12" w16cid:durableId="87771771">
    <w:abstractNumId w:val="31"/>
  </w:num>
  <w:num w:numId="13" w16cid:durableId="1198204759">
    <w:abstractNumId w:val="29"/>
  </w:num>
  <w:num w:numId="14" w16cid:durableId="853033702">
    <w:abstractNumId w:val="0"/>
  </w:num>
  <w:num w:numId="15" w16cid:durableId="1416242542">
    <w:abstractNumId w:val="10"/>
  </w:num>
  <w:num w:numId="16" w16cid:durableId="110320259">
    <w:abstractNumId w:val="4"/>
  </w:num>
  <w:num w:numId="17" w16cid:durableId="917597317">
    <w:abstractNumId w:val="14"/>
  </w:num>
  <w:num w:numId="18" w16cid:durableId="1705666136">
    <w:abstractNumId w:val="15"/>
  </w:num>
  <w:num w:numId="19" w16cid:durableId="491332337">
    <w:abstractNumId w:val="19"/>
  </w:num>
  <w:num w:numId="20" w16cid:durableId="461508050">
    <w:abstractNumId w:val="37"/>
  </w:num>
  <w:num w:numId="21" w16cid:durableId="1909685621">
    <w:abstractNumId w:val="1"/>
  </w:num>
  <w:num w:numId="22" w16cid:durableId="1565531262">
    <w:abstractNumId w:val="11"/>
  </w:num>
  <w:num w:numId="23" w16cid:durableId="823086806">
    <w:abstractNumId w:val="30"/>
  </w:num>
  <w:num w:numId="24" w16cid:durableId="1909681924">
    <w:abstractNumId w:val="5"/>
  </w:num>
  <w:num w:numId="25" w16cid:durableId="211426501">
    <w:abstractNumId w:val="13"/>
  </w:num>
  <w:num w:numId="26" w16cid:durableId="60450198">
    <w:abstractNumId w:val="9"/>
  </w:num>
  <w:num w:numId="27" w16cid:durableId="270823655">
    <w:abstractNumId w:val="24"/>
  </w:num>
  <w:num w:numId="28" w16cid:durableId="1036152739">
    <w:abstractNumId w:val="20"/>
  </w:num>
  <w:num w:numId="29" w16cid:durableId="307589219">
    <w:abstractNumId w:val="33"/>
  </w:num>
  <w:num w:numId="30" w16cid:durableId="166530054">
    <w:abstractNumId w:val="26"/>
  </w:num>
  <w:num w:numId="31" w16cid:durableId="662244513">
    <w:abstractNumId w:val="28"/>
  </w:num>
  <w:num w:numId="32" w16cid:durableId="1086999989">
    <w:abstractNumId w:val="21"/>
  </w:num>
  <w:num w:numId="33" w16cid:durableId="1512529071">
    <w:abstractNumId w:val="16"/>
  </w:num>
  <w:num w:numId="34" w16cid:durableId="1256671409">
    <w:abstractNumId w:val="3"/>
  </w:num>
  <w:num w:numId="35" w16cid:durableId="586232276">
    <w:abstractNumId w:val="35"/>
  </w:num>
  <w:num w:numId="36" w16cid:durableId="526598632">
    <w:abstractNumId w:val="23"/>
  </w:num>
  <w:num w:numId="37" w16cid:durableId="1963614073">
    <w:abstractNumId w:val="32"/>
  </w:num>
  <w:num w:numId="38" w16cid:durableId="91361763">
    <w:abstractNumId w:val="8"/>
  </w:num>
  <w:num w:numId="39" w16cid:durableId="182349919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D5C"/>
    <w:rsid w:val="000010BF"/>
    <w:rsid w:val="00030A58"/>
    <w:rsid w:val="00042111"/>
    <w:rsid w:val="00057764"/>
    <w:rsid w:val="0006299A"/>
    <w:rsid w:val="000637BE"/>
    <w:rsid w:val="00096CFC"/>
    <w:rsid w:val="000A18F8"/>
    <w:rsid w:val="000A509F"/>
    <w:rsid w:val="000B00B6"/>
    <w:rsid w:val="000B30C8"/>
    <w:rsid w:val="000B6891"/>
    <w:rsid w:val="000E28C1"/>
    <w:rsid w:val="000F4C83"/>
    <w:rsid w:val="0013082F"/>
    <w:rsid w:val="00135F63"/>
    <w:rsid w:val="0013670B"/>
    <w:rsid w:val="001518DC"/>
    <w:rsid w:val="0017147C"/>
    <w:rsid w:val="00175696"/>
    <w:rsid w:val="00195B58"/>
    <w:rsid w:val="001A2BD5"/>
    <w:rsid w:val="001C028F"/>
    <w:rsid w:val="001C5314"/>
    <w:rsid w:val="00202B1C"/>
    <w:rsid w:val="0020348C"/>
    <w:rsid w:val="00244846"/>
    <w:rsid w:val="00250CCE"/>
    <w:rsid w:val="00290334"/>
    <w:rsid w:val="002B1C6B"/>
    <w:rsid w:val="002B3A35"/>
    <w:rsid w:val="002B7F4C"/>
    <w:rsid w:val="002C29BB"/>
    <w:rsid w:val="002F20A1"/>
    <w:rsid w:val="002F4698"/>
    <w:rsid w:val="00326D50"/>
    <w:rsid w:val="00327E86"/>
    <w:rsid w:val="00340115"/>
    <w:rsid w:val="003412DA"/>
    <w:rsid w:val="00355A88"/>
    <w:rsid w:val="0038149A"/>
    <w:rsid w:val="00392813"/>
    <w:rsid w:val="003A7C31"/>
    <w:rsid w:val="003B05E9"/>
    <w:rsid w:val="003B2D23"/>
    <w:rsid w:val="003C54A2"/>
    <w:rsid w:val="003D24F7"/>
    <w:rsid w:val="00404926"/>
    <w:rsid w:val="00406301"/>
    <w:rsid w:val="00414106"/>
    <w:rsid w:val="004359CA"/>
    <w:rsid w:val="00473124"/>
    <w:rsid w:val="004A4810"/>
    <w:rsid w:val="0050453C"/>
    <w:rsid w:val="0054603B"/>
    <w:rsid w:val="005641F3"/>
    <w:rsid w:val="005A5C75"/>
    <w:rsid w:val="005B1813"/>
    <w:rsid w:val="005C39B2"/>
    <w:rsid w:val="005D68BC"/>
    <w:rsid w:val="005E4832"/>
    <w:rsid w:val="005F25FF"/>
    <w:rsid w:val="0064598E"/>
    <w:rsid w:val="0066102E"/>
    <w:rsid w:val="00673A42"/>
    <w:rsid w:val="006807AC"/>
    <w:rsid w:val="006A28AC"/>
    <w:rsid w:val="006B6188"/>
    <w:rsid w:val="006E2B5D"/>
    <w:rsid w:val="00707C82"/>
    <w:rsid w:val="0072698C"/>
    <w:rsid w:val="00737A24"/>
    <w:rsid w:val="0075664D"/>
    <w:rsid w:val="0076486B"/>
    <w:rsid w:val="00766467"/>
    <w:rsid w:val="00790CE9"/>
    <w:rsid w:val="007A5D2E"/>
    <w:rsid w:val="007B2AFF"/>
    <w:rsid w:val="007D5868"/>
    <w:rsid w:val="007D7743"/>
    <w:rsid w:val="007E7593"/>
    <w:rsid w:val="007F44C7"/>
    <w:rsid w:val="00800ABB"/>
    <w:rsid w:val="008016CD"/>
    <w:rsid w:val="008678A7"/>
    <w:rsid w:val="00870A29"/>
    <w:rsid w:val="008A45F6"/>
    <w:rsid w:val="008D6E91"/>
    <w:rsid w:val="00924C86"/>
    <w:rsid w:val="009378AA"/>
    <w:rsid w:val="009732A5"/>
    <w:rsid w:val="00976577"/>
    <w:rsid w:val="009A02D2"/>
    <w:rsid w:val="009A03BF"/>
    <w:rsid w:val="009C7CA8"/>
    <w:rsid w:val="009D49A4"/>
    <w:rsid w:val="009E3B06"/>
    <w:rsid w:val="009F03AE"/>
    <w:rsid w:val="00A15D40"/>
    <w:rsid w:val="00A223AE"/>
    <w:rsid w:val="00A23426"/>
    <w:rsid w:val="00A305C5"/>
    <w:rsid w:val="00A637D9"/>
    <w:rsid w:val="00AA67EC"/>
    <w:rsid w:val="00AB7082"/>
    <w:rsid w:val="00AD7889"/>
    <w:rsid w:val="00AF3D06"/>
    <w:rsid w:val="00B17DEB"/>
    <w:rsid w:val="00B45DD1"/>
    <w:rsid w:val="00B7268B"/>
    <w:rsid w:val="00B72A90"/>
    <w:rsid w:val="00B90064"/>
    <w:rsid w:val="00B948C4"/>
    <w:rsid w:val="00BF47F5"/>
    <w:rsid w:val="00C02CCC"/>
    <w:rsid w:val="00C06453"/>
    <w:rsid w:val="00C06E72"/>
    <w:rsid w:val="00C25D0F"/>
    <w:rsid w:val="00C536AA"/>
    <w:rsid w:val="00C836FE"/>
    <w:rsid w:val="00C90EB7"/>
    <w:rsid w:val="00C911A8"/>
    <w:rsid w:val="00C91EF5"/>
    <w:rsid w:val="00CC09D4"/>
    <w:rsid w:val="00CF3E75"/>
    <w:rsid w:val="00D1269A"/>
    <w:rsid w:val="00D366DB"/>
    <w:rsid w:val="00D40489"/>
    <w:rsid w:val="00D57152"/>
    <w:rsid w:val="00D75EB1"/>
    <w:rsid w:val="00D91D5C"/>
    <w:rsid w:val="00D94AC2"/>
    <w:rsid w:val="00DE242A"/>
    <w:rsid w:val="00DF0E7C"/>
    <w:rsid w:val="00DF7B22"/>
    <w:rsid w:val="00E3266E"/>
    <w:rsid w:val="00E44C4E"/>
    <w:rsid w:val="00E51BBF"/>
    <w:rsid w:val="00E91CDE"/>
    <w:rsid w:val="00EE1582"/>
    <w:rsid w:val="00EF5CD4"/>
    <w:rsid w:val="00F22CC5"/>
    <w:rsid w:val="00F40295"/>
    <w:rsid w:val="00F706F4"/>
    <w:rsid w:val="00F72A01"/>
    <w:rsid w:val="00F84525"/>
    <w:rsid w:val="00FA15B9"/>
    <w:rsid w:val="00FA515C"/>
    <w:rsid w:val="00FB2076"/>
    <w:rsid w:val="00FB257F"/>
    <w:rsid w:val="00FC08AF"/>
    <w:rsid w:val="00FC491A"/>
    <w:rsid w:val="00FC4A0F"/>
    <w:rsid w:val="00FC4ED4"/>
    <w:rsid w:val="00FE147F"/>
    <w:rsid w:val="00FF6D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A2C6"/>
  <w15:chartTrackingRefBased/>
  <w15:docId w15:val="{493F7D6C-CA20-4E61-B6C7-34FF212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D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91D5C"/>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L1,Numerowanie,Akapit z listą5,T_SZ_List Paragraph,normalny tekst,Akapit z listą BS,Kolorowa lista — akcent 11,CW_Lista"/>
    <w:basedOn w:val="Normalny"/>
    <w:link w:val="AkapitzlistZnak"/>
    <w:uiPriority w:val="34"/>
    <w:qFormat/>
    <w:rsid w:val="00D91D5C"/>
    <w:pPr>
      <w:ind w:left="720"/>
      <w:contextualSpacing/>
    </w:pPr>
  </w:style>
  <w:style w:type="paragraph" w:styleId="Tekstpodstawowywcity">
    <w:name w:val="Body Text Indent"/>
    <w:basedOn w:val="Normalny"/>
    <w:link w:val="TekstpodstawowywcityZnak"/>
    <w:uiPriority w:val="99"/>
    <w:unhideWhenUsed/>
    <w:rsid w:val="00D91D5C"/>
    <w:pPr>
      <w:spacing w:after="120"/>
      <w:ind w:left="283"/>
    </w:pPr>
  </w:style>
  <w:style w:type="character" w:customStyle="1" w:styleId="TekstpodstawowywcityZnak">
    <w:name w:val="Tekst podstawowy wcięty Znak"/>
    <w:basedOn w:val="Domylnaczcionkaakapitu"/>
    <w:link w:val="Tekstpodstawowywcity"/>
    <w:uiPriority w:val="99"/>
    <w:rsid w:val="00D91D5C"/>
  </w:style>
  <w:style w:type="character" w:styleId="Pogrubienie">
    <w:name w:val="Strong"/>
    <w:uiPriority w:val="22"/>
    <w:qFormat/>
    <w:rsid w:val="00D91D5C"/>
    <w:rPr>
      <w:b/>
      <w:bCs/>
    </w:rPr>
  </w:style>
  <w:style w:type="character" w:styleId="Hipercze">
    <w:name w:val="Hyperlink"/>
    <w:uiPriority w:val="99"/>
    <w:unhideWhenUsed/>
    <w:rsid w:val="00D91D5C"/>
    <w:rPr>
      <w:color w:val="0000FF"/>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34"/>
    <w:qFormat/>
    <w:locked/>
    <w:rsid w:val="00D91D5C"/>
  </w:style>
  <w:style w:type="character" w:customStyle="1" w:styleId="FontStyle104">
    <w:name w:val="Font Style104"/>
    <w:basedOn w:val="Domylnaczcionkaakapitu"/>
    <w:uiPriority w:val="99"/>
    <w:rsid w:val="00EE1582"/>
    <w:rPr>
      <w:rFonts w:ascii="Times New Roman" w:hAnsi="Times New Roman" w:cs="Times New Roman" w:hint="default"/>
      <w:color w:val="000000"/>
      <w:sz w:val="20"/>
      <w:szCs w:val="20"/>
    </w:rPr>
  </w:style>
  <w:style w:type="paragraph" w:styleId="Nagwek">
    <w:name w:val="header"/>
    <w:basedOn w:val="Normalny"/>
    <w:link w:val="NagwekZnak"/>
    <w:uiPriority w:val="99"/>
    <w:unhideWhenUsed/>
    <w:rsid w:val="00327E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7E86"/>
  </w:style>
  <w:style w:type="paragraph" w:styleId="Stopka">
    <w:name w:val="footer"/>
    <w:basedOn w:val="Normalny"/>
    <w:link w:val="StopkaZnak"/>
    <w:uiPriority w:val="99"/>
    <w:unhideWhenUsed/>
    <w:rsid w:val="00327E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7E86"/>
  </w:style>
  <w:style w:type="paragraph" w:styleId="Bezodstpw">
    <w:name w:val="No Spacing"/>
    <w:uiPriority w:val="1"/>
    <w:qFormat/>
    <w:rsid w:val="00327E86"/>
    <w:pPr>
      <w:spacing w:after="0" w:line="240" w:lineRule="auto"/>
    </w:pPr>
  </w:style>
  <w:style w:type="paragraph" w:styleId="Tekstdymka">
    <w:name w:val="Balloon Text"/>
    <w:basedOn w:val="Normalny"/>
    <w:link w:val="TekstdymkaZnak"/>
    <w:uiPriority w:val="99"/>
    <w:semiHidden/>
    <w:unhideWhenUsed/>
    <w:rsid w:val="003B05E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B05E9"/>
    <w:rPr>
      <w:rFonts w:ascii="Segoe UI" w:hAnsi="Segoe UI" w:cs="Segoe UI"/>
      <w:sz w:val="18"/>
      <w:szCs w:val="18"/>
    </w:rPr>
  </w:style>
  <w:style w:type="paragraph" w:customStyle="1" w:styleId="Standard">
    <w:name w:val="Standard"/>
    <w:rsid w:val="000A18F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customStyle="1" w:styleId="Teksttreci">
    <w:name w:val="Tekst treści_"/>
    <w:basedOn w:val="Domylnaczcionkaakapitu"/>
    <w:link w:val="Teksttreci0"/>
    <w:locked/>
    <w:rsid w:val="00406301"/>
    <w:rPr>
      <w:rFonts w:ascii="Times New Roman" w:eastAsia="Times New Roman" w:hAnsi="Times New Roman" w:cs="Times New Roman"/>
    </w:rPr>
  </w:style>
  <w:style w:type="paragraph" w:customStyle="1" w:styleId="Teksttreci0">
    <w:name w:val="Tekst treści"/>
    <w:basedOn w:val="Normalny"/>
    <w:link w:val="Teksttreci"/>
    <w:rsid w:val="00406301"/>
    <w:pPr>
      <w:widowControl w:val="0"/>
      <w:spacing w:after="40" w:line="276" w:lineRule="auto"/>
    </w:pPr>
    <w:rPr>
      <w:rFonts w:ascii="Times New Roman" w:eastAsia="Times New Roman" w:hAnsi="Times New Roman" w:cs="Times New Roman"/>
    </w:rPr>
  </w:style>
  <w:style w:type="character" w:customStyle="1" w:styleId="Bodytext">
    <w:name w:val="Body text_"/>
    <w:link w:val="Tekstpodstawowy6"/>
    <w:rsid w:val="00D5715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D5715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Tekstpodstawowy6">
    <w:name w:val="Tekst podstawowy6"/>
    <w:basedOn w:val="Normalny"/>
    <w:link w:val="Bodytext"/>
    <w:rsid w:val="00D57152"/>
    <w:pPr>
      <w:widowControl w:val="0"/>
      <w:shd w:val="clear" w:color="auto" w:fill="FFFFFF"/>
      <w:spacing w:after="0" w:line="389" w:lineRule="exact"/>
      <w:ind w:hanging="420"/>
    </w:pPr>
    <w:rPr>
      <w:rFonts w:ascii="Microsoft Sans Serif" w:eastAsia="Microsoft Sans Serif" w:hAnsi="Microsoft Sans Serif" w:cs="Microsoft Sans Serif"/>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3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17</Pages>
  <Words>6452</Words>
  <Characters>38716</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Szczurek</dc:creator>
  <cp:keywords/>
  <dc:description/>
  <cp:lastModifiedBy>Daniel Nowak</cp:lastModifiedBy>
  <cp:revision>4</cp:revision>
  <cp:lastPrinted>2026-07-21T07:28:00Z</cp:lastPrinted>
  <dcterms:created xsi:type="dcterms:W3CDTF">2026-07-16T12:23:00Z</dcterms:created>
  <dcterms:modified xsi:type="dcterms:W3CDTF">2026-07-21T07:52:00Z</dcterms:modified>
</cp:coreProperties>
</file>